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8B5D21" w:rsidP="008B5D21">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منسك ابن باز</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r w:rsidR="00DD1932">
        <w:rPr>
          <w:rFonts w:ascii="Andalus" w:hAnsi="Andalus" w:cs="AL-Mohanad Bold" w:hint="cs"/>
          <w:bCs w:val="0"/>
          <w:noProof w:val="0"/>
          <w:sz w:val="48"/>
          <w:szCs w:val="48"/>
          <w:rtl/>
        </w:rPr>
        <w:t xml:space="preserve"> </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045E86" w:rsidP="00510D46">
            <w:pPr>
              <w:pStyle w:val="BodyTextIndent"/>
              <w:ind w:firstLine="0"/>
              <w:jc w:val="center"/>
              <w:rPr>
                <w:noProof w:val="0"/>
                <w:rtl/>
              </w:rPr>
            </w:pPr>
            <w:r>
              <w:rPr>
                <w:rFonts w:hint="cs"/>
                <w:noProof w:val="0"/>
                <w:rtl/>
              </w:rPr>
              <w:t>143</w:t>
            </w:r>
            <w:r w:rsidR="00510D46">
              <w:rPr>
                <w:rFonts w:hint="cs"/>
                <w:noProof w:val="0"/>
                <w:rtl/>
              </w:rPr>
              <w:t>2</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bookmarkStart w:id="0" w:name="هنا4"/>
      <w:bookmarkEnd w:id="0"/>
    </w:p>
    <w:p w:rsidR="00972AAA" w:rsidRPr="008E74D0" w:rsidRDefault="00AF2716" w:rsidP="00972AAA">
      <w:pPr>
        <w:tabs>
          <w:tab w:val="clear" w:pos="5187"/>
          <w:tab w:val="clear" w:pos="7313"/>
        </w:tabs>
        <w:spacing w:before="120" w:after="120" w:line="240" w:lineRule="atLeast"/>
        <w:rPr>
          <w:rFonts w:ascii="Traditional Arabic" w:eastAsia="Calibri" w:hAnsi="Traditional Arabic" w:hint="cs"/>
          <w:b w:val="0"/>
          <w:bCs w:val="0"/>
          <w:noProof w:val="0"/>
          <w:sz w:val="28"/>
          <w:rtl/>
        </w:rPr>
      </w:pPr>
      <w:r w:rsidRPr="008E74D0">
        <w:rPr>
          <w:rFonts w:ascii="Traditional Arabic" w:eastAsia="Calibri" w:hAnsi="Traditional Arabic" w:hint="cs"/>
          <w:b w:val="0"/>
          <w:bCs w:val="0"/>
          <w:noProof w:val="0"/>
          <w:sz w:val="28"/>
          <w:rtl/>
        </w:rPr>
        <w:lastRenderedPageBreak/>
        <w:t>السلام عليكم ورحمة الله وبركاته.</w:t>
      </w:r>
      <w:bookmarkStart w:id="1" w:name="_GoBack"/>
      <w:bookmarkEnd w:id="1"/>
    </w:p>
    <w:p w:rsidR="00AF2716" w:rsidRPr="008E74D0" w:rsidRDefault="00AF2716" w:rsidP="00972AAA">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وصحبه أجمعين، أما بعد:</w:t>
      </w:r>
    </w:p>
    <w:p w:rsidR="00AF2716" w:rsidRPr="008E74D0" w:rsidRDefault="00AF2716" w:rsidP="009412D5">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 xml:space="preserve">فيقول المؤلف </w:t>
      </w:r>
      <w:r w:rsidR="00DD1932">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رحمه الله تعالى</w:t>
      </w:r>
      <w:r w:rsidR="00DD1932">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w:t>
      </w:r>
      <w:r w:rsidR="00F30485">
        <w:rPr>
          <w:rFonts w:ascii="Traditional Arabic" w:eastAsia="Calibri" w:hAnsi="Traditional Arabic" w:hint="cs"/>
          <w:noProof w:val="0"/>
          <w:sz w:val="28"/>
          <w:rtl/>
        </w:rPr>
        <w:t>"</w:t>
      </w:r>
      <w:r w:rsidRPr="00DD1932">
        <w:rPr>
          <w:rFonts w:ascii="Traditional Arabic" w:eastAsia="Calibri" w:hAnsi="Traditional Arabic" w:hint="cs"/>
          <w:noProof w:val="0"/>
          <w:sz w:val="28"/>
          <w:rtl/>
        </w:rPr>
        <w:t>فصل في أحكام الزيارة وآدابها</w:t>
      </w:r>
      <w:r w:rsidR="00F30485">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الكتاب أصله مبني على أمرين</w:t>
      </w:r>
      <w:r w:rsidR="009412D5">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الحج والزيارة</w:t>
      </w:r>
      <w:r w:rsidR="009412D5">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ويدخل في الحج العمرة فأحكام الحج والعمرة هذا شق وله النصيب الأوفر من الكتاب</w:t>
      </w:r>
      <w:r w:rsidR="009412D5">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والثاني في أحكام الزيارة وآدابها وهذا هو الذي نتولى قراءته اليوم والتعليق عليه إن شاء الله تعالى قال</w:t>
      </w:r>
      <w:r w:rsidR="009412D5">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رحمه الله</w:t>
      </w:r>
      <w:r w:rsidR="009412D5">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w:t>
      </w:r>
      <w:r w:rsidR="00D530E8">
        <w:rPr>
          <w:rFonts w:ascii="Traditional Arabic" w:eastAsia="Calibri" w:hAnsi="Traditional Arabic" w:hint="cs"/>
          <w:noProof w:val="0"/>
          <w:sz w:val="28"/>
          <w:rtl/>
        </w:rPr>
        <w:t>"</w:t>
      </w:r>
      <w:r w:rsidRPr="00C24B55">
        <w:rPr>
          <w:rFonts w:ascii="Traditional Arabic" w:eastAsia="Calibri" w:hAnsi="Traditional Arabic" w:hint="cs"/>
          <w:noProof w:val="0"/>
          <w:sz w:val="28"/>
          <w:rtl/>
        </w:rPr>
        <w:t>وتسن زيارة مسجد النبي -صلى الله عليه وسلم- قبل الحج أو بعده</w:t>
      </w:r>
      <w:r w:rsidR="00D530E8">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الزيارة ليس له</w:t>
      </w:r>
      <w:r w:rsidR="009412D5">
        <w:rPr>
          <w:rFonts w:ascii="Traditional Arabic" w:eastAsia="Calibri" w:hAnsi="Traditional Arabic" w:hint="cs"/>
          <w:b w:val="0"/>
          <w:bCs w:val="0"/>
          <w:noProof w:val="0"/>
          <w:sz w:val="28"/>
          <w:rtl/>
        </w:rPr>
        <w:t>ا</w:t>
      </w:r>
      <w:r w:rsidRPr="008E74D0">
        <w:rPr>
          <w:rFonts w:ascii="Traditional Arabic" w:eastAsia="Calibri" w:hAnsi="Traditional Arabic" w:hint="cs"/>
          <w:b w:val="0"/>
          <w:bCs w:val="0"/>
          <w:noProof w:val="0"/>
          <w:sz w:val="28"/>
          <w:rtl/>
        </w:rPr>
        <w:t xml:space="preserve"> ارتباط ولا تعلق بالحج</w:t>
      </w:r>
      <w:r w:rsidR="009412D5">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تسن زيارة مسجد النبي -صلى الله عليه وسلم- قبل الحج أو بعده</w:t>
      </w:r>
      <w:r w:rsidR="009412D5">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ولا يعني القبلية أنها قبلهم مباشرة ويكون بعدها بأن يلزم بأن يمر المدينة مثلا</w:t>
      </w:r>
      <w:r w:rsidR="00C24B55">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ثم يأتي إلى الحج أو العكس لا، لا ارتباط للزيارة بالحج لكن لما كان أكثر الوافدين إلى الحج يأتون من بعيد ويريدون زيارة مسجده -عليه الصلاة والسلام- وقد لا يتيسر لهم ذلك إلا في مقدمهم إلى الحج تكلم العلماء عن الزيارة في المناسك وإلا </w:t>
      </w:r>
      <w:r w:rsidR="009412D5">
        <w:rPr>
          <w:rFonts w:ascii="Traditional Arabic" w:eastAsia="Calibri" w:hAnsi="Traditional Arabic" w:hint="cs"/>
          <w:b w:val="0"/>
          <w:bCs w:val="0"/>
          <w:noProof w:val="0"/>
          <w:sz w:val="28"/>
          <w:rtl/>
        </w:rPr>
        <w:t>ليس هناك</w:t>
      </w:r>
      <w:r w:rsidRPr="008E74D0">
        <w:rPr>
          <w:rFonts w:ascii="Traditional Arabic" w:eastAsia="Calibri" w:hAnsi="Traditional Arabic" w:hint="cs"/>
          <w:b w:val="0"/>
          <w:bCs w:val="0"/>
          <w:noProof w:val="0"/>
          <w:sz w:val="28"/>
          <w:rtl/>
        </w:rPr>
        <w:t xml:space="preserve"> ارتباط بين زيارة مسجده -عليه الصلاة والسلام- والحج</w:t>
      </w:r>
      <w:r w:rsidR="009412D5">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ولذا لا يذكرون زيارة المسجد الأقصى مع أنها مما تشرع زيارته وتشد الرحال إليه</w:t>
      </w:r>
      <w:r w:rsidR="009412D5">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لكن لبعده عن مواطن المناسك والمشاعر التي يفد إليها المسلمون من بقاع الأرض لبعدها لا يتحدثون عنها</w:t>
      </w:r>
      <w:r w:rsidR="009412D5">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لأنهم لا يزورون المسجد الأقصى بعد حجهم</w:t>
      </w:r>
      <w:r w:rsidR="009412D5">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قال</w:t>
      </w:r>
      <w:r w:rsidR="009412D5">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رحمه الله</w:t>
      </w:r>
      <w:r w:rsidR="009412D5">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w:t>
      </w:r>
      <w:r w:rsidR="00C24B55">
        <w:rPr>
          <w:rFonts w:ascii="Traditional Arabic" w:eastAsia="Calibri" w:hAnsi="Traditional Arabic" w:hint="cs"/>
          <w:noProof w:val="0"/>
          <w:sz w:val="28"/>
          <w:rtl/>
        </w:rPr>
        <w:t>"</w:t>
      </w:r>
      <w:r w:rsidRPr="00C24B55">
        <w:rPr>
          <w:rFonts w:ascii="Traditional Arabic" w:eastAsia="Calibri" w:hAnsi="Traditional Arabic" w:hint="cs"/>
          <w:noProof w:val="0"/>
          <w:sz w:val="28"/>
          <w:rtl/>
        </w:rPr>
        <w:t>وتسن زيارة مسجد النبي -صلى الله عليه وسلم- قبل الحج أو بعده لما ثبت في الصحيحين عن أبي هريرة رضي الله عنه قال</w:t>
      </w:r>
      <w:r w:rsidR="009412D5">
        <w:rPr>
          <w:rFonts w:ascii="Traditional Arabic" w:eastAsia="Calibri" w:hAnsi="Traditional Arabic" w:hint="cs"/>
          <w:noProof w:val="0"/>
          <w:sz w:val="28"/>
          <w:rtl/>
        </w:rPr>
        <w:t>:</w:t>
      </w:r>
      <w:r w:rsidRPr="00C24B55">
        <w:rPr>
          <w:rFonts w:ascii="Traditional Arabic" w:eastAsia="Calibri" w:hAnsi="Traditional Arabic" w:hint="cs"/>
          <w:noProof w:val="0"/>
          <w:sz w:val="28"/>
          <w:rtl/>
        </w:rPr>
        <w:t xml:space="preserve"> قال رسول الله -صلى الله عليه وسلم- </w:t>
      </w:r>
      <w:r w:rsidR="008E74D0" w:rsidRPr="00C24B55">
        <w:rPr>
          <w:rFonts w:ascii="Traditional Arabic" w:eastAsia="Calibri" w:hAnsi="Traditional Arabic" w:hint="cs"/>
          <w:noProof w:val="0"/>
          <w:color w:val="0000FF"/>
          <w:sz w:val="28"/>
          <w:rtl/>
        </w:rPr>
        <w:t>«</w:t>
      </w:r>
      <w:r w:rsidRPr="00C24B55">
        <w:rPr>
          <w:rFonts w:ascii="Traditional Arabic" w:eastAsia="Calibri" w:hAnsi="Traditional Arabic" w:hint="cs"/>
          <w:noProof w:val="0"/>
          <w:color w:val="0000FF"/>
          <w:sz w:val="28"/>
          <w:rtl/>
        </w:rPr>
        <w:t>صلاة في مسجدي هذا خير من ألف صلاة فيما سواه إلا المسجد الحرام</w:t>
      </w:r>
      <w:r w:rsidR="008E74D0" w:rsidRPr="00C24B55">
        <w:rPr>
          <w:rFonts w:ascii="Traditional Arabic" w:eastAsia="Calibri" w:hAnsi="Traditional Arabic" w:hint="cs"/>
          <w:noProof w:val="0"/>
          <w:color w:val="0000FF"/>
          <w:sz w:val="28"/>
          <w:rtl/>
        </w:rPr>
        <w:t>»</w:t>
      </w:r>
      <w:r w:rsidRPr="00C24B55">
        <w:rPr>
          <w:rFonts w:ascii="Traditional Arabic" w:eastAsia="Calibri" w:hAnsi="Traditional Arabic" w:hint="cs"/>
          <w:noProof w:val="0"/>
          <w:sz w:val="28"/>
          <w:rtl/>
        </w:rPr>
        <w:t xml:space="preserve"> وعن ابن عمر رضي الله عنهما أن النبي -صلى الله عليه وسلم- قال </w:t>
      </w:r>
      <w:r w:rsidR="008E74D0" w:rsidRPr="00C24B55">
        <w:rPr>
          <w:rFonts w:ascii="Traditional Arabic" w:eastAsia="Calibri" w:hAnsi="Traditional Arabic" w:hint="cs"/>
          <w:noProof w:val="0"/>
          <w:color w:val="0000FF"/>
          <w:sz w:val="28"/>
          <w:rtl/>
        </w:rPr>
        <w:t>«</w:t>
      </w:r>
      <w:r w:rsidRPr="00C24B55">
        <w:rPr>
          <w:rFonts w:ascii="Traditional Arabic" w:eastAsia="Calibri" w:hAnsi="Traditional Arabic" w:hint="cs"/>
          <w:noProof w:val="0"/>
          <w:color w:val="0000FF"/>
          <w:sz w:val="28"/>
          <w:rtl/>
        </w:rPr>
        <w:t>صلاة في مسجدي هذا أفضل من ألف صلاة فيما سواه إلا المسجد الحرام</w:t>
      </w:r>
      <w:r w:rsidR="008E74D0" w:rsidRPr="00C24B55">
        <w:rPr>
          <w:rFonts w:ascii="Traditional Arabic" w:eastAsia="Calibri" w:hAnsi="Traditional Arabic" w:hint="cs"/>
          <w:noProof w:val="0"/>
          <w:color w:val="0000FF"/>
          <w:sz w:val="28"/>
          <w:rtl/>
        </w:rPr>
        <w:t>»</w:t>
      </w:r>
      <w:r w:rsidRPr="00C24B55">
        <w:rPr>
          <w:rFonts w:ascii="Traditional Arabic" w:eastAsia="Calibri" w:hAnsi="Traditional Arabic" w:hint="cs"/>
          <w:noProof w:val="0"/>
          <w:sz w:val="28"/>
          <w:rtl/>
        </w:rPr>
        <w:t xml:space="preserve"> رواه مسلم</w:t>
      </w:r>
      <w:r w:rsidR="009412D5">
        <w:rPr>
          <w:rFonts w:ascii="Traditional Arabic" w:eastAsia="Calibri" w:hAnsi="Traditional Arabic" w:hint="cs"/>
          <w:noProof w:val="0"/>
          <w:sz w:val="28"/>
          <w:rtl/>
        </w:rPr>
        <w:t>،</w:t>
      </w:r>
      <w:r w:rsidRPr="00C24B55">
        <w:rPr>
          <w:rFonts w:ascii="Traditional Arabic" w:eastAsia="Calibri" w:hAnsi="Traditional Arabic" w:hint="cs"/>
          <w:noProof w:val="0"/>
          <w:sz w:val="28"/>
          <w:rtl/>
        </w:rPr>
        <w:t xml:space="preserve"> وعن عبد الله بن الزبير رضي الله عنهما قال</w:t>
      </w:r>
      <w:r w:rsidR="009412D5">
        <w:rPr>
          <w:rFonts w:ascii="Traditional Arabic" w:eastAsia="Calibri" w:hAnsi="Traditional Arabic" w:hint="cs"/>
          <w:noProof w:val="0"/>
          <w:sz w:val="28"/>
          <w:rtl/>
        </w:rPr>
        <w:t>:</w:t>
      </w:r>
      <w:r w:rsidRPr="00C24B55">
        <w:rPr>
          <w:rFonts w:ascii="Traditional Arabic" w:eastAsia="Calibri" w:hAnsi="Traditional Arabic" w:hint="cs"/>
          <w:noProof w:val="0"/>
          <w:sz w:val="28"/>
          <w:rtl/>
        </w:rPr>
        <w:t xml:space="preserve"> قال رسول الله -صلى الله عليه وسلم- </w:t>
      </w:r>
      <w:r w:rsidR="008E74D0" w:rsidRPr="00C24B55">
        <w:rPr>
          <w:rFonts w:ascii="Traditional Arabic" w:eastAsia="Calibri" w:hAnsi="Traditional Arabic" w:hint="cs"/>
          <w:noProof w:val="0"/>
          <w:color w:val="0000FF"/>
          <w:sz w:val="28"/>
          <w:rtl/>
        </w:rPr>
        <w:t>«</w:t>
      </w:r>
      <w:r w:rsidRPr="00C24B55">
        <w:rPr>
          <w:rFonts w:ascii="Traditional Arabic" w:eastAsia="Calibri" w:hAnsi="Traditional Arabic" w:hint="cs"/>
          <w:noProof w:val="0"/>
          <w:color w:val="0000FF"/>
          <w:sz w:val="28"/>
          <w:rtl/>
        </w:rPr>
        <w:t>صلاة في مسجدي هذا أفضل من ألف صلاة فيما سواه إلا المسجد الحرام وصلاة في المسجد الحرام أفضل من مائة صلاة في مسجدي هذا</w:t>
      </w:r>
      <w:r w:rsidR="008E74D0" w:rsidRPr="00C24B55">
        <w:rPr>
          <w:rFonts w:ascii="Traditional Arabic" w:eastAsia="Calibri" w:hAnsi="Traditional Arabic" w:hint="cs"/>
          <w:noProof w:val="0"/>
          <w:color w:val="0000FF"/>
          <w:sz w:val="28"/>
          <w:rtl/>
        </w:rPr>
        <w:t>»</w:t>
      </w:r>
      <w:r w:rsidRPr="00C24B55">
        <w:rPr>
          <w:rFonts w:ascii="Traditional Arabic" w:eastAsia="Calibri" w:hAnsi="Traditional Arabic" w:hint="cs"/>
          <w:noProof w:val="0"/>
          <w:sz w:val="28"/>
          <w:rtl/>
        </w:rPr>
        <w:t xml:space="preserve"> أخرجه الإمام أحمد وابن خزيمة وابن حبان وعن جابر رضي الله عنه أن رسول الله -صلى الله عليه وسلم- قال </w:t>
      </w:r>
      <w:r w:rsidR="008E74D0" w:rsidRPr="00C24B55">
        <w:rPr>
          <w:rFonts w:ascii="Traditional Arabic" w:eastAsia="Calibri" w:hAnsi="Traditional Arabic" w:hint="cs"/>
          <w:noProof w:val="0"/>
          <w:color w:val="0000FF"/>
          <w:sz w:val="28"/>
          <w:rtl/>
        </w:rPr>
        <w:t>«</w:t>
      </w:r>
      <w:r w:rsidRPr="00C24B55">
        <w:rPr>
          <w:rFonts w:ascii="Traditional Arabic" w:eastAsia="Calibri" w:hAnsi="Traditional Arabic" w:hint="cs"/>
          <w:noProof w:val="0"/>
          <w:color w:val="0000FF"/>
          <w:sz w:val="28"/>
          <w:rtl/>
        </w:rPr>
        <w:t>صلاة في مسجدي هذا أفضل من ألف صلاة فيما سواه إلا المسجد الحرام وصلاة في المسجد الحرام أفضل من مائة ألف صلاة فيما سواه</w:t>
      </w:r>
      <w:r w:rsidR="008E74D0" w:rsidRPr="00C24B55">
        <w:rPr>
          <w:rFonts w:ascii="Traditional Arabic" w:eastAsia="Calibri" w:hAnsi="Traditional Arabic" w:hint="cs"/>
          <w:noProof w:val="0"/>
          <w:color w:val="0000FF"/>
          <w:sz w:val="28"/>
          <w:rtl/>
        </w:rPr>
        <w:t>»</w:t>
      </w:r>
      <w:r w:rsidRPr="00C24B55">
        <w:rPr>
          <w:rFonts w:ascii="Traditional Arabic" w:eastAsia="Calibri" w:hAnsi="Traditional Arabic" w:hint="cs"/>
          <w:noProof w:val="0"/>
          <w:sz w:val="28"/>
          <w:rtl/>
        </w:rPr>
        <w:t xml:space="preserve"> </w:t>
      </w:r>
      <w:r w:rsidR="00456607" w:rsidRPr="00C24B55">
        <w:rPr>
          <w:rFonts w:ascii="Traditional Arabic" w:eastAsia="Calibri" w:hAnsi="Traditional Arabic" w:hint="cs"/>
          <w:noProof w:val="0"/>
          <w:sz w:val="28"/>
          <w:rtl/>
        </w:rPr>
        <w:t>أخرجه أحمد وابن ماجه والأحاديث في هذا المعنى كثيرة</w:t>
      </w:r>
      <w:r w:rsidR="00C24B55">
        <w:rPr>
          <w:rFonts w:ascii="Traditional Arabic" w:eastAsia="Calibri" w:hAnsi="Traditional Arabic" w:hint="cs"/>
          <w:noProof w:val="0"/>
          <w:sz w:val="28"/>
          <w:rtl/>
        </w:rPr>
        <w:t>"</w:t>
      </w:r>
      <w:r w:rsidR="00456607" w:rsidRPr="00C24B55">
        <w:rPr>
          <w:rFonts w:ascii="Traditional Arabic" w:eastAsia="Calibri" w:hAnsi="Traditional Arabic" w:hint="cs"/>
          <w:noProof w:val="0"/>
          <w:sz w:val="28"/>
          <w:rtl/>
        </w:rPr>
        <w:t xml:space="preserve"> </w:t>
      </w:r>
      <w:r w:rsidR="00456607" w:rsidRPr="008E74D0">
        <w:rPr>
          <w:rFonts w:ascii="Traditional Arabic" w:eastAsia="Calibri" w:hAnsi="Traditional Arabic" w:hint="cs"/>
          <w:b w:val="0"/>
          <w:bCs w:val="0"/>
          <w:noProof w:val="0"/>
          <w:sz w:val="28"/>
          <w:rtl/>
        </w:rPr>
        <w:t>الحديث الأخير حديث جابر مفسِّر لما سبقه من الأحاديث</w:t>
      </w:r>
      <w:r w:rsidR="009412D5">
        <w:rPr>
          <w:rFonts w:ascii="Traditional Arabic" w:eastAsia="Calibri" w:hAnsi="Traditional Arabic" w:hint="cs"/>
          <w:b w:val="0"/>
          <w:bCs w:val="0"/>
          <w:noProof w:val="0"/>
          <w:sz w:val="28"/>
          <w:rtl/>
        </w:rPr>
        <w:t>؛</w:t>
      </w:r>
      <w:r w:rsidR="00456607" w:rsidRPr="008E74D0">
        <w:rPr>
          <w:rFonts w:ascii="Traditional Arabic" w:eastAsia="Calibri" w:hAnsi="Traditional Arabic" w:hint="cs"/>
          <w:b w:val="0"/>
          <w:bCs w:val="0"/>
          <w:noProof w:val="0"/>
          <w:sz w:val="28"/>
          <w:rtl/>
        </w:rPr>
        <w:t xml:space="preserve"> لأن الحديث الأول والثاني</w:t>
      </w:r>
      <w:r w:rsidR="009412D5">
        <w:rPr>
          <w:rFonts w:ascii="Traditional Arabic" w:eastAsia="Calibri" w:hAnsi="Traditional Arabic" w:hint="cs"/>
          <w:b w:val="0"/>
          <w:bCs w:val="0"/>
          <w:noProof w:val="0"/>
          <w:sz w:val="28"/>
          <w:rtl/>
        </w:rPr>
        <w:t>،</w:t>
      </w:r>
      <w:r w:rsidR="00456607" w:rsidRPr="008E74D0">
        <w:rPr>
          <w:rFonts w:ascii="Traditional Arabic" w:eastAsia="Calibri" w:hAnsi="Traditional Arabic" w:hint="cs"/>
          <w:b w:val="0"/>
          <w:bCs w:val="0"/>
          <w:noProof w:val="0"/>
          <w:sz w:val="28"/>
          <w:rtl/>
        </w:rPr>
        <w:t xml:space="preserve"> الحديث الأول فيه بيان فضل </w:t>
      </w:r>
      <w:r w:rsidR="009412D5">
        <w:rPr>
          <w:rFonts w:ascii="Traditional Arabic" w:eastAsia="Calibri" w:hAnsi="Traditional Arabic" w:hint="cs"/>
          <w:b w:val="0"/>
          <w:bCs w:val="0"/>
          <w:noProof w:val="0"/>
          <w:sz w:val="28"/>
          <w:rtl/>
        </w:rPr>
        <w:t>ال</w:t>
      </w:r>
      <w:r w:rsidR="00456607" w:rsidRPr="008E74D0">
        <w:rPr>
          <w:rFonts w:ascii="Traditional Arabic" w:eastAsia="Calibri" w:hAnsi="Traditional Arabic" w:hint="cs"/>
          <w:b w:val="0"/>
          <w:bCs w:val="0"/>
          <w:noProof w:val="0"/>
          <w:sz w:val="28"/>
          <w:rtl/>
        </w:rPr>
        <w:t>صلاة في مسجده -عليه الصلاة والسلام- واستثناء المسجد الحرام لكن ما ب</w:t>
      </w:r>
      <w:r w:rsidR="00C24B55">
        <w:rPr>
          <w:rFonts w:ascii="Traditional Arabic" w:eastAsia="Calibri" w:hAnsi="Traditional Arabic" w:hint="cs"/>
          <w:b w:val="0"/>
          <w:bCs w:val="0"/>
          <w:noProof w:val="0"/>
          <w:sz w:val="28"/>
          <w:rtl/>
        </w:rPr>
        <w:t>ُ</w:t>
      </w:r>
      <w:r w:rsidR="00456607" w:rsidRPr="008E74D0">
        <w:rPr>
          <w:rFonts w:ascii="Traditional Arabic" w:eastAsia="Calibri" w:hAnsi="Traditional Arabic" w:hint="cs"/>
          <w:b w:val="0"/>
          <w:bCs w:val="0"/>
          <w:noProof w:val="0"/>
          <w:sz w:val="28"/>
          <w:rtl/>
        </w:rPr>
        <w:t xml:space="preserve">ين هذا الاستثناء وما مقداره لا زيادة ولا نقص الذي يليه </w:t>
      </w:r>
      <w:r w:rsidR="008E74D0" w:rsidRPr="00DD1932">
        <w:rPr>
          <w:rFonts w:ascii="Traditional Arabic" w:eastAsia="Calibri" w:hAnsi="Traditional Arabic" w:hint="cs"/>
          <w:b w:val="0"/>
          <w:bCs w:val="0"/>
          <w:noProof w:val="0"/>
          <w:color w:val="0000FF"/>
          <w:sz w:val="28"/>
          <w:rtl/>
        </w:rPr>
        <w:t>«</w:t>
      </w:r>
      <w:r w:rsidR="00456607" w:rsidRPr="00DD1932">
        <w:rPr>
          <w:rFonts w:ascii="Traditional Arabic" w:eastAsia="Calibri" w:hAnsi="Traditional Arabic" w:hint="cs"/>
          <w:b w:val="0"/>
          <w:bCs w:val="0"/>
          <w:noProof w:val="0"/>
          <w:color w:val="0000FF"/>
          <w:sz w:val="28"/>
          <w:rtl/>
        </w:rPr>
        <w:t xml:space="preserve">صلاة في مسجدي هذا أفضل من ألف صلاة فيما سواه إلا المسجد الحرام وصلاة في المسجد الحرام </w:t>
      </w:r>
      <w:r w:rsidR="00456607" w:rsidRPr="00DD1932">
        <w:rPr>
          <w:rFonts w:ascii="Traditional Arabic" w:eastAsia="Calibri" w:hAnsi="Traditional Arabic" w:hint="cs"/>
          <w:b w:val="0"/>
          <w:bCs w:val="0"/>
          <w:noProof w:val="0"/>
          <w:color w:val="0000FF"/>
          <w:sz w:val="28"/>
          <w:rtl/>
        </w:rPr>
        <w:lastRenderedPageBreak/>
        <w:t>أفضل من مائة صلاة في مسجدي هذا</w:t>
      </w:r>
      <w:r w:rsidR="008E74D0" w:rsidRPr="00DD1932">
        <w:rPr>
          <w:rFonts w:ascii="Traditional Arabic" w:eastAsia="Calibri" w:hAnsi="Traditional Arabic" w:hint="cs"/>
          <w:b w:val="0"/>
          <w:bCs w:val="0"/>
          <w:noProof w:val="0"/>
          <w:color w:val="0000FF"/>
          <w:sz w:val="28"/>
          <w:rtl/>
        </w:rPr>
        <w:t>»</w:t>
      </w:r>
      <w:r w:rsidR="00456607" w:rsidRPr="008E74D0">
        <w:rPr>
          <w:rFonts w:ascii="Traditional Arabic" w:eastAsia="Calibri" w:hAnsi="Traditional Arabic" w:hint="cs"/>
          <w:b w:val="0"/>
          <w:bCs w:val="0"/>
          <w:noProof w:val="0"/>
          <w:sz w:val="28"/>
          <w:rtl/>
        </w:rPr>
        <w:t xml:space="preserve"> وأصرح منه حديث جابر وصلاة في المسجد الحرام أفضل من مائة ألف صلاة فيما سواه</w:t>
      </w:r>
      <w:r w:rsidR="009412D5">
        <w:rPr>
          <w:rFonts w:ascii="Traditional Arabic" w:eastAsia="Calibri" w:hAnsi="Traditional Arabic" w:hint="cs"/>
          <w:b w:val="0"/>
          <w:bCs w:val="0"/>
          <w:noProof w:val="0"/>
          <w:sz w:val="28"/>
          <w:rtl/>
        </w:rPr>
        <w:t>؛</w:t>
      </w:r>
      <w:r w:rsidR="00456607" w:rsidRPr="008E74D0">
        <w:rPr>
          <w:rFonts w:ascii="Traditional Arabic" w:eastAsia="Calibri" w:hAnsi="Traditional Arabic" w:hint="cs"/>
          <w:b w:val="0"/>
          <w:bCs w:val="0"/>
          <w:noProof w:val="0"/>
          <w:sz w:val="28"/>
          <w:rtl/>
        </w:rPr>
        <w:t xml:space="preserve"> لأن بعضهم لاسيما من يفضل المدينة على مكة يعتمد الروايات الأولى وهذا قول معروف عند المالكية تفضيل المدينة على مكة</w:t>
      </w:r>
      <w:r w:rsidR="009412D5">
        <w:rPr>
          <w:rFonts w:ascii="Traditional Arabic" w:eastAsia="Calibri" w:hAnsi="Traditional Arabic" w:hint="cs"/>
          <w:b w:val="0"/>
          <w:bCs w:val="0"/>
          <w:noProof w:val="0"/>
          <w:sz w:val="28"/>
          <w:rtl/>
        </w:rPr>
        <w:t>،</w:t>
      </w:r>
      <w:r w:rsidR="00456607" w:rsidRPr="008E74D0">
        <w:rPr>
          <w:rFonts w:ascii="Traditional Arabic" w:eastAsia="Calibri" w:hAnsi="Traditional Arabic" w:hint="cs"/>
          <w:b w:val="0"/>
          <w:bCs w:val="0"/>
          <w:noProof w:val="0"/>
          <w:sz w:val="28"/>
          <w:rtl/>
        </w:rPr>
        <w:t xml:space="preserve"> ويقول أن الروايات المفسِّرة الأخيرة ليست في قوة الروايات الأولى لكنه لا تعارض بينها في الحقيقة</w:t>
      </w:r>
      <w:r w:rsidR="009412D5">
        <w:rPr>
          <w:rFonts w:ascii="Traditional Arabic" w:eastAsia="Calibri" w:hAnsi="Traditional Arabic" w:hint="cs"/>
          <w:b w:val="0"/>
          <w:bCs w:val="0"/>
          <w:noProof w:val="0"/>
          <w:sz w:val="28"/>
          <w:rtl/>
        </w:rPr>
        <w:t>،</w:t>
      </w:r>
      <w:r w:rsidR="00456607" w:rsidRPr="008E74D0">
        <w:rPr>
          <w:rFonts w:ascii="Traditional Arabic" w:eastAsia="Calibri" w:hAnsi="Traditional Arabic" w:hint="cs"/>
          <w:b w:val="0"/>
          <w:bCs w:val="0"/>
          <w:noProof w:val="0"/>
          <w:sz w:val="28"/>
          <w:rtl/>
        </w:rPr>
        <w:t xml:space="preserve"> فهذا مما يعضد قول الجمهور أن مكة أفضل من المدينة</w:t>
      </w:r>
      <w:r w:rsidR="009412D5">
        <w:rPr>
          <w:rFonts w:ascii="Traditional Arabic" w:eastAsia="Calibri" w:hAnsi="Traditional Arabic" w:hint="cs"/>
          <w:b w:val="0"/>
          <w:bCs w:val="0"/>
          <w:noProof w:val="0"/>
          <w:sz w:val="28"/>
          <w:rtl/>
        </w:rPr>
        <w:t>،</w:t>
      </w:r>
      <w:r w:rsidR="00456607" w:rsidRPr="008E74D0">
        <w:rPr>
          <w:rFonts w:ascii="Traditional Arabic" w:eastAsia="Calibri" w:hAnsi="Traditional Arabic" w:hint="cs"/>
          <w:b w:val="0"/>
          <w:bCs w:val="0"/>
          <w:noProof w:val="0"/>
          <w:sz w:val="28"/>
          <w:rtl/>
        </w:rPr>
        <w:t xml:space="preserve"> </w:t>
      </w:r>
      <w:r w:rsidR="003B7FB5" w:rsidRPr="008E74D0">
        <w:rPr>
          <w:rFonts w:ascii="Traditional Arabic" w:eastAsia="Calibri" w:hAnsi="Traditional Arabic" w:hint="cs"/>
          <w:b w:val="0"/>
          <w:bCs w:val="0"/>
          <w:noProof w:val="0"/>
          <w:sz w:val="28"/>
          <w:rtl/>
        </w:rPr>
        <w:t>وابن عبد البر وهو من أئمة المالكية يرجح قول الجمهور</w:t>
      </w:r>
      <w:r w:rsidR="009412D5">
        <w:rPr>
          <w:rFonts w:ascii="Traditional Arabic" w:eastAsia="Calibri" w:hAnsi="Traditional Arabic" w:hint="cs"/>
          <w:b w:val="0"/>
          <w:bCs w:val="0"/>
          <w:noProof w:val="0"/>
          <w:sz w:val="28"/>
          <w:rtl/>
        </w:rPr>
        <w:t>،</w:t>
      </w:r>
      <w:r w:rsidR="003B7FB5" w:rsidRPr="008E74D0">
        <w:rPr>
          <w:rFonts w:ascii="Traditional Arabic" w:eastAsia="Calibri" w:hAnsi="Traditional Arabic" w:hint="cs"/>
          <w:b w:val="0"/>
          <w:bCs w:val="0"/>
          <w:noProof w:val="0"/>
          <w:sz w:val="28"/>
          <w:rtl/>
        </w:rPr>
        <w:t xml:space="preserve"> على كل حال عامة أهل العلم على أن مكة أفضل من المدينة وإن جاء في المدينة أحاديث كثيرة متظافرة على فضل سكناها والموت فيها</w:t>
      </w:r>
      <w:r w:rsidR="009412D5">
        <w:rPr>
          <w:rFonts w:ascii="Traditional Arabic" w:eastAsia="Calibri" w:hAnsi="Traditional Arabic" w:hint="cs"/>
          <w:b w:val="0"/>
          <w:bCs w:val="0"/>
          <w:noProof w:val="0"/>
          <w:sz w:val="28"/>
          <w:rtl/>
        </w:rPr>
        <w:t>،</w:t>
      </w:r>
      <w:r w:rsidR="003B7FB5" w:rsidRPr="008E74D0">
        <w:rPr>
          <w:rFonts w:ascii="Traditional Arabic" w:eastAsia="Calibri" w:hAnsi="Traditional Arabic" w:hint="cs"/>
          <w:b w:val="0"/>
          <w:bCs w:val="0"/>
          <w:noProof w:val="0"/>
          <w:sz w:val="28"/>
          <w:rtl/>
        </w:rPr>
        <w:t xml:space="preserve"> لكن لا شك أن هذه المضاعفات للصلوات</w:t>
      </w:r>
      <w:r w:rsidR="009412D5">
        <w:rPr>
          <w:rFonts w:ascii="Traditional Arabic" w:eastAsia="Calibri" w:hAnsi="Traditional Arabic" w:hint="cs"/>
          <w:b w:val="0"/>
          <w:bCs w:val="0"/>
          <w:noProof w:val="0"/>
          <w:sz w:val="28"/>
          <w:rtl/>
        </w:rPr>
        <w:t>،</w:t>
      </w:r>
      <w:r w:rsidR="003B7FB5" w:rsidRPr="008E74D0">
        <w:rPr>
          <w:rFonts w:ascii="Traditional Arabic" w:eastAsia="Calibri" w:hAnsi="Traditional Arabic" w:hint="cs"/>
          <w:b w:val="0"/>
          <w:bCs w:val="0"/>
          <w:noProof w:val="0"/>
          <w:sz w:val="28"/>
          <w:rtl/>
        </w:rPr>
        <w:t xml:space="preserve"> الصلاة الواحدة مائة ألف صلاة خير كثير وفضل عظيم</w:t>
      </w:r>
      <w:r w:rsidR="009412D5">
        <w:rPr>
          <w:rFonts w:ascii="Traditional Arabic" w:eastAsia="Calibri" w:hAnsi="Traditional Arabic" w:hint="cs"/>
          <w:b w:val="0"/>
          <w:bCs w:val="0"/>
          <w:noProof w:val="0"/>
          <w:sz w:val="28"/>
          <w:rtl/>
        </w:rPr>
        <w:t>،</w:t>
      </w:r>
      <w:r w:rsidR="003B7FB5" w:rsidRPr="008E74D0">
        <w:rPr>
          <w:rFonts w:ascii="Traditional Arabic" w:eastAsia="Calibri" w:hAnsi="Traditional Arabic" w:hint="cs"/>
          <w:b w:val="0"/>
          <w:bCs w:val="0"/>
          <w:noProof w:val="0"/>
          <w:sz w:val="28"/>
          <w:rtl/>
        </w:rPr>
        <w:t xml:space="preserve"> الصلاة الواحدة عمر إذا صلى الإنسان فرض</w:t>
      </w:r>
      <w:r w:rsidR="009412D5">
        <w:rPr>
          <w:rFonts w:ascii="Traditional Arabic" w:eastAsia="Calibri" w:hAnsi="Traditional Arabic" w:hint="cs"/>
          <w:b w:val="0"/>
          <w:bCs w:val="0"/>
          <w:noProof w:val="0"/>
          <w:sz w:val="28"/>
          <w:rtl/>
        </w:rPr>
        <w:t>ا</w:t>
      </w:r>
      <w:r w:rsidR="003B7FB5" w:rsidRPr="008E74D0">
        <w:rPr>
          <w:rFonts w:ascii="Traditional Arabic" w:eastAsia="Calibri" w:hAnsi="Traditional Arabic" w:hint="cs"/>
          <w:b w:val="0"/>
          <w:bCs w:val="0"/>
          <w:noProof w:val="0"/>
          <w:sz w:val="28"/>
          <w:rtl/>
        </w:rPr>
        <w:t xml:space="preserve"> واحد</w:t>
      </w:r>
      <w:r w:rsidR="009412D5">
        <w:rPr>
          <w:rFonts w:ascii="Traditional Arabic" w:eastAsia="Calibri" w:hAnsi="Traditional Arabic" w:hint="cs"/>
          <w:b w:val="0"/>
          <w:bCs w:val="0"/>
          <w:noProof w:val="0"/>
          <w:sz w:val="28"/>
          <w:rtl/>
        </w:rPr>
        <w:t>ا</w:t>
      </w:r>
      <w:r w:rsidR="003B7FB5" w:rsidRPr="008E74D0">
        <w:rPr>
          <w:rFonts w:ascii="Traditional Arabic" w:eastAsia="Calibri" w:hAnsi="Traditional Arabic" w:hint="cs"/>
          <w:b w:val="0"/>
          <w:bCs w:val="0"/>
          <w:noProof w:val="0"/>
          <w:sz w:val="28"/>
          <w:rtl/>
        </w:rPr>
        <w:t xml:space="preserve"> عن عمر لكثير من الناس فكيف لو صلى اليوم الواحد عن كم؟ عن كم؟ </w:t>
      </w:r>
    </w:p>
    <w:p w:rsidR="003B7FB5" w:rsidRPr="008E74D0" w:rsidRDefault="003B7FB5" w:rsidP="00456607">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3B7FB5" w:rsidRPr="008E74D0" w:rsidRDefault="003B7FB5" w:rsidP="007E3665">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نعم الفرض الواحد خمس وخمسين سنة</w:t>
      </w:r>
      <w:r w:rsidR="009412D5">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إذًا اليوم الواحد مائتين وخمسين سنة</w:t>
      </w:r>
      <w:r w:rsidR="009412D5">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w:t>
      </w:r>
      <w:r w:rsidR="009412D5">
        <w:rPr>
          <w:rFonts w:ascii="Traditional Arabic" w:eastAsia="Calibri" w:hAnsi="Traditional Arabic" w:hint="cs"/>
          <w:b w:val="0"/>
          <w:bCs w:val="0"/>
          <w:noProof w:val="0"/>
          <w:sz w:val="28"/>
          <w:rtl/>
        </w:rPr>
        <w:t>قرنان</w:t>
      </w:r>
      <w:r w:rsidRPr="008E74D0">
        <w:rPr>
          <w:rFonts w:ascii="Traditional Arabic" w:eastAsia="Calibri" w:hAnsi="Traditional Arabic" w:hint="cs"/>
          <w:b w:val="0"/>
          <w:bCs w:val="0"/>
          <w:noProof w:val="0"/>
          <w:sz w:val="28"/>
          <w:rtl/>
        </w:rPr>
        <w:t xml:space="preserve"> ونصف</w:t>
      </w:r>
      <w:r w:rsidR="009412D5">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فما يترك هذا الفضل إلا محروم أو مشغول بما هو أفضل منه لئلا يقول قائل إذا كان الصحابة على علم بهذه الفضائل كيف ترك الصحابة مكة والمدينة وانتقلوا إلى المشرق والمغرب؟! انتقلوا للفتوح وإدخال الناس في دين الله كما هو الحاصل</w:t>
      </w:r>
      <w:r w:rsidR="00F747B3">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w:t>
      </w:r>
      <w:r w:rsidR="00F747B3">
        <w:rPr>
          <w:rFonts w:ascii="Traditional Arabic" w:eastAsia="Calibri" w:hAnsi="Traditional Arabic" w:hint="cs"/>
          <w:b w:val="0"/>
          <w:bCs w:val="0"/>
          <w:noProof w:val="0"/>
          <w:sz w:val="28"/>
          <w:rtl/>
        </w:rPr>
        <w:t xml:space="preserve">والدعوة إلى الدين وإلى الإسلام </w:t>
      </w:r>
      <w:r w:rsidRPr="008E74D0">
        <w:rPr>
          <w:rFonts w:ascii="Traditional Arabic" w:eastAsia="Calibri" w:hAnsi="Traditional Arabic" w:hint="cs"/>
          <w:b w:val="0"/>
          <w:bCs w:val="0"/>
          <w:noProof w:val="0"/>
          <w:sz w:val="28"/>
          <w:rtl/>
        </w:rPr>
        <w:t>لا شك أن هذا نفع متعدي</w:t>
      </w:r>
      <w:r w:rsidR="00F747B3">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ومن دعا إلى هدى كان له مثل أجر فاعله فهذا أفضل بلا شك</w:t>
      </w:r>
      <w:r w:rsidR="00F747B3">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أما من كان نفعه لا يتعداه فلا شك أن تركه لهذه المواطن الشريفة الفاضلة التي فيها هذه المضاعفات لا شك أنه حرمان</w:t>
      </w:r>
      <w:r w:rsidR="00F747B3">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ويبقى أن الإنسان عليه أن يوازن بين المصالح والمفاسد والأرباح والخسائر</w:t>
      </w:r>
      <w:r w:rsidR="00F747B3">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فمن الناس من يأتي </w:t>
      </w:r>
      <w:r w:rsidR="00DA6FE0" w:rsidRPr="008E74D0">
        <w:rPr>
          <w:rFonts w:ascii="Traditional Arabic" w:eastAsia="Calibri" w:hAnsi="Traditional Arabic" w:hint="cs"/>
          <w:b w:val="0"/>
          <w:bCs w:val="0"/>
          <w:noProof w:val="0"/>
          <w:sz w:val="28"/>
          <w:rtl/>
        </w:rPr>
        <w:t>إلى هذه البقاع ويرجع محملا</w:t>
      </w:r>
      <w:r w:rsidR="00C24B55">
        <w:rPr>
          <w:rFonts w:ascii="Traditional Arabic" w:eastAsia="Calibri" w:hAnsi="Traditional Arabic" w:hint="cs"/>
          <w:b w:val="0"/>
          <w:bCs w:val="0"/>
          <w:noProof w:val="0"/>
          <w:sz w:val="28"/>
          <w:rtl/>
        </w:rPr>
        <w:t>ً</w:t>
      </w:r>
      <w:r w:rsidR="00DA6FE0" w:rsidRPr="008E74D0">
        <w:rPr>
          <w:rFonts w:ascii="Traditional Arabic" w:eastAsia="Calibri" w:hAnsi="Traditional Arabic" w:hint="cs"/>
          <w:b w:val="0"/>
          <w:bCs w:val="0"/>
          <w:noProof w:val="0"/>
          <w:sz w:val="28"/>
          <w:rtl/>
        </w:rPr>
        <w:t xml:space="preserve"> بالأوزار هذا حال كثير من المسلمين مع الأسف الشديد لاسيما مع وجود الفتن الظاهرة التي كثير من الناس لا يستطيع أن يقاوم تجاهها</w:t>
      </w:r>
      <w:r w:rsidR="00F747B3">
        <w:rPr>
          <w:rFonts w:ascii="Traditional Arabic" w:eastAsia="Calibri" w:hAnsi="Traditional Arabic" w:hint="cs"/>
          <w:b w:val="0"/>
          <w:bCs w:val="0"/>
          <w:noProof w:val="0"/>
          <w:sz w:val="28"/>
          <w:rtl/>
        </w:rPr>
        <w:t>،</w:t>
      </w:r>
      <w:r w:rsidR="00DA6FE0" w:rsidRPr="008E74D0">
        <w:rPr>
          <w:rFonts w:ascii="Traditional Arabic" w:eastAsia="Calibri" w:hAnsi="Traditional Arabic" w:hint="cs"/>
          <w:b w:val="0"/>
          <w:bCs w:val="0"/>
          <w:noProof w:val="0"/>
          <w:sz w:val="28"/>
          <w:rtl/>
        </w:rPr>
        <w:t xml:space="preserve"> </w:t>
      </w:r>
      <w:r w:rsidR="00EB32AC" w:rsidRPr="008E74D0">
        <w:rPr>
          <w:rFonts w:ascii="Traditional Arabic" w:eastAsia="Calibri" w:hAnsi="Traditional Arabic" w:hint="cs"/>
          <w:b w:val="0"/>
          <w:bCs w:val="0"/>
          <w:noProof w:val="0"/>
          <w:sz w:val="28"/>
          <w:rtl/>
        </w:rPr>
        <w:t>فيأتي الشاب أو يأتي الشيخ الكبير ومعه أسرته لأداء الحج أو العمرة وفي العمرة يتيسر الأمر أكثر</w:t>
      </w:r>
      <w:r w:rsidR="00544B5F">
        <w:rPr>
          <w:rFonts w:ascii="Traditional Arabic" w:eastAsia="Calibri" w:hAnsi="Traditional Arabic" w:hint="cs"/>
          <w:b w:val="0"/>
          <w:bCs w:val="0"/>
          <w:noProof w:val="0"/>
          <w:sz w:val="28"/>
          <w:rtl/>
        </w:rPr>
        <w:t>،</w:t>
      </w:r>
      <w:r w:rsidR="00EB32AC" w:rsidRPr="008E74D0">
        <w:rPr>
          <w:rFonts w:ascii="Traditional Arabic" w:eastAsia="Calibri" w:hAnsi="Traditional Arabic" w:hint="cs"/>
          <w:b w:val="0"/>
          <w:bCs w:val="0"/>
          <w:noProof w:val="0"/>
          <w:sz w:val="28"/>
          <w:rtl/>
        </w:rPr>
        <w:t xml:space="preserve"> في رمضان مثلا</w:t>
      </w:r>
      <w:r w:rsidR="00C24B55">
        <w:rPr>
          <w:rFonts w:ascii="Traditional Arabic" w:eastAsia="Calibri" w:hAnsi="Traditional Arabic" w:hint="cs"/>
          <w:b w:val="0"/>
          <w:bCs w:val="0"/>
          <w:noProof w:val="0"/>
          <w:sz w:val="28"/>
          <w:rtl/>
        </w:rPr>
        <w:t>ً</w:t>
      </w:r>
      <w:r w:rsidR="00EB32AC" w:rsidRPr="008E74D0">
        <w:rPr>
          <w:rFonts w:ascii="Traditional Arabic" w:eastAsia="Calibri" w:hAnsi="Traditional Arabic" w:hint="cs"/>
          <w:b w:val="0"/>
          <w:bCs w:val="0"/>
          <w:noProof w:val="0"/>
          <w:sz w:val="28"/>
          <w:rtl/>
        </w:rPr>
        <w:t xml:space="preserve"> ويواجه الشاب من الفتن ما يمسح أجره ويحمّله علاوة على ذلك أوزار</w:t>
      </w:r>
      <w:r w:rsidR="00544B5F">
        <w:rPr>
          <w:rFonts w:ascii="Traditional Arabic" w:eastAsia="Calibri" w:hAnsi="Traditional Arabic" w:hint="cs"/>
          <w:b w:val="0"/>
          <w:bCs w:val="0"/>
          <w:noProof w:val="0"/>
          <w:sz w:val="28"/>
          <w:rtl/>
        </w:rPr>
        <w:t>ا،</w:t>
      </w:r>
      <w:r w:rsidR="00EB32AC" w:rsidRPr="008E74D0">
        <w:rPr>
          <w:rFonts w:ascii="Traditional Arabic" w:eastAsia="Calibri" w:hAnsi="Traditional Arabic" w:hint="cs"/>
          <w:b w:val="0"/>
          <w:bCs w:val="0"/>
          <w:noProof w:val="0"/>
          <w:sz w:val="28"/>
          <w:rtl/>
        </w:rPr>
        <w:t xml:space="preserve"> ويأتي الرجل الكبير الذي يقصد هذا البيت الشريف للعبادة وملازمة هذا البيت ثم يترك الشباب والشابات يسرحون ويمرحون ويزاولون ما يريدون لغفلة الرقيب هل هذا كسبان </w:t>
      </w:r>
      <w:r w:rsidR="00544B5F">
        <w:rPr>
          <w:rFonts w:ascii="Traditional Arabic" w:eastAsia="Calibri" w:hAnsi="Traditional Arabic" w:hint="cs"/>
          <w:b w:val="0"/>
          <w:bCs w:val="0"/>
          <w:noProof w:val="0"/>
          <w:sz w:val="28"/>
          <w:rtl/>
        </w:rPr>
        <w:t>أو</w:t>
      </w:r>
      <w:r w:rsidR="00EB32AC" w:rsidRPr="008E74D0">
        <w:rPr>
          <w:rFonts w:ascii="Traditional Arabic" w:eastAsia="Calibri" w:hAnsi="Traditional Arabic" w:hint="cs"/>
          <w:b w:val="0"/>
          <w:bCs w:val="0"/>
          <w:noProof w:val="0"/>
          <w:sz w:val="28"/>
          <w:rtl/>
        </w:rPr>
        <w:t xml:space="preserve"> خسران؟ لا شك أنه خسران</w:t>
      </w:r>
      <w:r w:rsidR="00544B5F">
        <w:rPr>
          <w:rFonts w:ascii="Traditional Arabic" w:eastAsia="Calibri" w:hAnsi="Traditional Arabic" w:hint="cs"/>
          <w:b w:val="0"/>
          <w:bCs w:val="0"/>
          <w:noProof w:val="0"/>
          <w:sz w:val="28"/>
          <w:rtl/>
        </w:rPr>
        <w:t>،</w:t>
      </w:r>
      <w:r w:rsidR="00EB32AC" w:rsidRPr="008E74D0">
        <w:rPr>
          <w:rFonts w:ascii="Traditional Arabic" w:eastAsia="Calibri" w:hAnsi="Traditional Arabic" w:hint="cs"/>
          <w:b w:val="0"/>
          <w:bCs w:val="0"/>
          <w:noProof w:val="0"/>
          <w:sz w:val="28"/>
          <w:rtl/>
        </w:rPr>
        <w:t xml:space="preserve"> هذا يجلس في بلده أفضل له</w:t>
      </w:r>
      <w:r w:rsidR="007E3665">
        <w:rPr>
          <w:rFonts w:ascii="Traditional Arabic" w:eastAsia="Calibri" w:hAnsi="Traditional Arabic" w:hint="cs"/>
          <w:b w:val="0"/>
          <w:bCs w:val="0"/>
          <w:noProof w:val="0"/>
          <w:sz w:val="28"/>
          <w:rtl/>
        </w:rPr>
        <w:t>،</w:t>
      </w:r>
      <w:r w:rsidR="00EB32AC" w:rsidRPr="008E74D0">
        <w:rPr>
          <w:rFonts w:ascii="Traditional Arabic" w:eastAsia="Calibri" w:hAnsi="Traditional Arabic" w:hint="cs"/>
          <w:b w:val="0"/>
          <w:bCs w:val="0"/>
          <w:noProof w:val="0"/>
          <w:sz w:val="28"/>
          <w:rtl/>
        </w:rPr>
        <w:t xml:space="preserve"> فعلى الإنسان أن يوازن بين مصالحه ومفاسده وأرباحه وخسائره</w:t>
      </w:r>
      <w:r w:rsidR="007E3665">
        <w:rPr>
          <w:rFonts w:ascii="Traditional Arabic" w:eastAsia="Calibri" w:hAnsi="Traditional Arabic" w:hint="cs"/>
          <w:b w:val="0"/>
          <w:bCs w:val="0"/>
          <w:noProof w:val="0"/>
          <w:sz w:val="28"/>
          <w:rtl/>
        </w:rPr>
        <w:t>،</w:t>
      </w:r>
      <w:r w:rsidR="00EB32AC" w:rsidRPr="008E74D0">
        <w:rPr>
          <w:rFonts w:ascii="Traditional Arabic" w:eastAsia="Calibri" w:hAnsi="Traditional Arabic" w:hint="cs"/>
          <w:b w:val="0"/>
          <w:bCs w:val="0"/>
          <w:noProof w:val="0"/>
          <w:sz w:val="28"/>
          <w:rtl/>
        </w:rPr>
        <w:t xml:space="preserve"> يعني هذه النصوص لا شك أنها مغرية لكن ماذا وراء هذه النصوص</w:t>
      </w:r>
      <w:r w:rsidR="00C24B55">
        <w:rPr>
          <w:rFonts w:ascii="Traditional Arabic" w:eastAsia="Calibri" w:hAnsi="Traditional Arabic" w:hint="cs"/>
          <w:b w:val="0"/>
          <w:bCs w:val="0"/>
          <w:noProof w:val="0"/>
          <w:sz w:val="28"/>
          <w:rtl/>
        </w:rPr>
        <w:t>؟</w:t>
      </w:r>
      <w:r w:rsidR="00EB32AC" w:rsidRPr="008E74D0">
        <w:rPr>
          <w:rFonts w:ascii="Traditional Arabic" w:eastAsia="Calibri" w:hAnsi="Traditional Arabic" w:hint="cs"/>
          <w:b w:val="0"/>
          <w:bCs w:val="0"/>
          <w:noProof w:val="0"/>
          <w:sz w:val="28"/>
          <w:rtl/>
        </w:rPr>
        <w:t xml:space="preserve"> لماذا ترك الصحابة السكنى في الحرمين الشريفين أو مجاورة الحرمين الشريفين</w:t>
      </w:r>
      <w:r w:rsidR="00C24B55">
        <w:rPr>
          <w:rFonts w:ascii="Traditional Arabic" w:eastAsia="Calibri" w:hAnsi="Traditional Arabic" w:hint="cs"/>
          <w:b w:val="0"/>
          <w:bCs w:val="0"/>
          <w:noProof w:val="0"/>
          <w:sz w:val="28"/>
          <w:rtl/>
        </w:rPr>
        <w:t>؟</w:t>
      </w:r>
      <w:r w:rsidR="00EB32AC" w:rsidRPr="008E74D0">
        <w:rPr>
          <w:rFonts w:ascii="Traditional Arabic" w:eastAsia="Calibri" w:hAnsi="Traditional Arabic" w:hint="cs"/>
          <w:b w:val="0"/>
          <w:bCs w:val="0"/>
          <w:noProof w:val="0"/>
          <w:sz w:val="28"/>
          <w:rtl/>
        </w:rPr>
        <w:t xml:space="preserve"> ابن عباس خرج من مكة إلى الطائف لأن الغُنْم مع الغُرْم والخراج بالضمان</w:t>
      </w:r>
      <w:r w:rsidR="007E3665">
        <w:rPr>
          <w:rFonts w:ascii="Traditional Arabic" w:eastAsia="Calibri" w:hAnsi="Traditional Arabic" w:hint="cs"/>
          <w:b w:val="0"/>
          <w:bCs w:val="0"/>
          <w:noProof w:val="0"/>
          <w:sz w:val="28"/>
          <w:rtl/>
        </w:rPr>
        <w:t>،</w:t>
      </w:r>
      <w:r w:rsidR="00EB32AC" w:rsidRPr="008E74D0">
        <w:rPr>
          <w:rFonts w:ascii="Traditional Arabic" w:eastAsia="Calibri" w:hAnsi="Traditional Arabic" w:hint="cs"/>
          <w:b w:val="0"/>
          <w:bCs w:val="0"/>
          <w:noProof w:val="0"/>
          <w:sz w:val="28"/>
          <w:rtl/>
        </w:rPr>
        <w:t xml:space="preserve"> هذه المضاعفات لها ضريبة الهم بالسيئة يكتب بينما في البلدان الأخرى ما يكتب</w:t>
      </w:r>
      <w:r w:rsidR="007E3665">
        <w:rPr>
          <w:rFonts w:ascii="Traditional Arabic" w:eastAsia="Calibri" w:hAnsi="Traditional Arabic" w:hint="cs"/>
          <w:b w:val="0"/>
          <w:bCs w:val="0"/>
          <w:noProof w:val="0"/>
          <w:sz w:val="28"/>
          <w:rtl/>
        </w:rPr>
        <w:t>،</w:t>
      </w:r>
      <w:r w:rsidR="00EB32AC" w:rsidRPr="008E74D0">
        <w:rPr>
          <w:rFonts w:ascii="Traditional Arabic" w:eastAsia="Calibri" w:hAnsi="Traditional Arabic" w:hint="cs"/>
          <w:b w:val="0"/>
          <w:bCs w:val="0"/>
          <w:noProof w:val="0"/>
          <w:sz w:val="28"/>
          <w:rtl/>
        </w:rPr>
        <w:t xml:space="preserve"> السيئة هنا تعظَّم بينما في البلدان الأخرى على حقيقتها </w:t>
      </w:r>
      <w:r w:rsidR="00EB32AC" w:rsidRPr="008E74D0">
        <w:rPr>
          <w:rFonts w:ascii="Traditional Arabic" w:eastAsia="Calibri" w:hAnsi="Traditional Arabic" w:hint="cs"/>
          <w:b w:val="0"/>
          <w:bCs w:val="0"/>
          <w:noProof w:val="0"/>
          <w:sz w:val="28"/>
          <w:rtl/>
        </w:rPr>
        <w:lastRenderedPageBreak/>
        <w:t>وتبقى على أصلها</w:t>
      </w:r>
      <w:r w:rsidR="007E3665">
        <w:rPr>
          <w:rFonts w:ascii="Traditional Arabic" w:eastAsia="Calibri" w:hAnsi="Traditional Arabic" w:hint="cs"/>
          <w:b w:val="0"/>
          <w:bCs w:val="0"/>
          <w:noProof w:val="0"/>
          <w:sz w:val="28"/>
          <w:rtl/>
        </w:rPr>
        <w:t>،</w:t>
      </w:r>
      <w:r w:rsidR="00EB32AC" w:rsidRPr="008E74D0">
        <w:rPr>
          <w:rFonts w:ascii="Traditional Arabic" w:eastAsia="Calibri" w:hAnsi="Traditional Arabic" w:hint="cs"/>
          <w:b w:val="0"/>
          <w:bCs w:val="0"/>
          <w:noProof w:val="0"/>
          <w:sz w:val="28"/>
          <w:rtl/>
        </w:rPr>
        <w:t xml:space="preserve"> السيئة سيئة لا تضاعف لكن تعظَّم في الأماكن المعظَّمة وفي الأوقات والأزمان المعظَّمة</w:t>
      </w:r>
      <w:r w:rsidR="007E3665">
        <w:rPr>
          <w:rFonts w:ascii="Traditional Arabic" w:eastAsia="Calibri" w:hAnsi="Traditional Arabic" w:hint="cs"/>
          <w:b w:val="0"/>
          <w:bCs w:val="0"/>
          <w:noProof w:val="0"/>
          <w:sz w:val="28"/>
          <w:rtl/>
        </w:rPr>
        <w:t>،</w:t>
      </w:r>
      <w:r w:rsidR="00EB32AC" w:rsidRPr="008E74D0">
        <w:rPr>
          <w:rFonts w:ascii="Traditional Arabic" w:eastAsia="Calibri" w:hAnsi="Traditional Arabic" w:hint="cs"/>
          <w:b w:val="0"/>
          <w:bCs w:val="0"/>
          <w:noProof w:val="0"/>
          <w:sz w:val="28"/>
          <w:rtl/>
        </w:rPr>
        <w:t xml:space="preserve"> فلهذا ترك بعض الصحابة السكنى في الحرمين لما يترتب على ذلك من تعظيم السيئة</w:t>
      </w:r>
      <w:r w:rsidR="007E3665">
        <w:rPr>
          <w:rFonts w:ascii="Traditional Arabic" w:eastAsia="Calibri" w:hAnsi="Traditional Arabic" w:hint="cs"/>
          <w:b w:val="0"/>
          <w:bCs w:val="0"/>
          <w:noProof w:val="0"/>
          <w:sz w:val="28"/>
          <w:rtl/>
        </w:rPr>
        <w:t xml:space="preserve">، مع أنهم </w:t>
      </w:r>
      <w:r w:rsidR="00EB32AC" w:rsidRPr="008E74D0">
        <w:rPr>
          <w:rFonts w:ascii="Traditional Arabic" w:eastAsia="Calibri" w:hAnsi="Traditional Arabic" w:hint="cs"/>
          <w:b w:val="0"/>
          <w:bCs w:val="0"/>
          <w:noProof w:val="0"/>
          <w:sz w:val="28"/>
          <w:rtl/>
        </w:rPr>
        <w:t>صحابة رضوان الله عليهم وماذا يُظَن بهم</w:t>
      </w:r>
      <w:r w:rsidR="007E3665">
        <w:rPr>
          <w:rFonts w:ascii="Traditional Arabic" w:eastAsia="Calibri" w:hAnsi="Traditional Arabic" w:hint="cs"/>
          <w:b w:val="0"/>
          <w:bCs w:val="0"/>
          <w:noProof w:val="0"/>
          <w:sz w:val="28"/>
          <w:rtl/>
        </w:rPr>
        <w:t>؟</w:t>
      </w:r>
      <w:r w:rsidR="00EB32AC" w:rsidRPr="008E74D0">
        <w:rPr>
          <w:rFonts w:ascii="Traditional Arabic" w:eastAsia="Calibri" w:hAnsi="Traditional Arabic" w:hint="cs"/>
          <w:b w:val="0"/>
          <w:bCs w:val="0"/>
          <w:noProof w:val="0"/>
          <w:sz w:val="28"/>
          <w:rtl/>
        </w:rPr>
        <w:t xml:space="preserve"> لكن من باب التحري والحرص على المكتسبات</w:t>
      </w:r>
      <w:r w:rsidR="007E3665">
        <w:rPr>
          <w:rFonts w:ascii="Traditional Arabic" w:eastAsia="Calibri" w:hAnsi="Traditional Arabic" w:hint="cs"/>
          <w:b w:val="0"/>
          <w:bCs w:val="0"/>
          <w:noProof w:val="0"/>
          <w:sz w:val="28"/>
          <w:rtl/>
        </w:rPr>
        <w:t>؛</w:t>
      </w:r>
      <w:r w:rsidR="00EB32AC" w:rsidRPr="008E74D0">
        <w:rPr>
          <w:rFonts w:ascii="Traditional Arabic" w:eastAsia="Calibri" w:hAnsi="Traditional Arabic" w:hint="cs"/>
          <w:b w:val="0"/>
          <w:bCs w:val="0"/>
          <w:noProof w:val="0"/>
          <w:sz w:val="28"/>
          <w:rtl/>
        </w:rPr>
        <w:t xml:space="preserve"> لأن</w:t>
      </w:r>
      <w:r w:rsidR="007E3665">
        <w:rPr>
          <w:rFonts w:ascii="Traditional Arabic" w:eastAsia="Calibri" w:hAnsi="Traditional Arabic" w:hint="cs"/>
          <w:b w:val="0"/>
          <w:bCs w:val="0"/>
          <w:noProof w:val="0"/>
          <w:sz w:val="28"/>
          <w:rtl/>
        </w:rPr>
        <w:t>ه</w:t>
      </w:r>
      <w:r w:rsidR="00EB32AC" w:rsidRPr="008E74D0">
        <w:rPr>
          <w:rFonts w:ascii="Traditional Arabic" w:eastAsia="Calibri" w:hAnsi="Traditional Arabic" w:hint="cs"/>
          <w:b w:val="0"/>
          <w:bCs w:val="0"/>
          <w:noProof w:val="0"/>
          <w:sz w:val="28"/>
          <w:rtl/>
        </w:rPr>
        <w:t xml:space="preserve"> مع الأسف الشديد نجد من يحرص على اكتساب الحسنات والأجور لكن يسهل عليه تضييع هذه الحسنات لأتفه الأسباب </w:t>
      </w:r>
      <w:r w:rsidR="008E74D0" w:rsidRPr="00DD1932">
        <w:rPr>
          <w:rFonts w:ascii="Traditional Arabic" w:eastAsia="Calibri" w:hAnsi="Traditional Arabic" w:hint="cs"/>
          <w:b w:val="0"/>
          <w:bCs w:val="0"/>
          <w:noProof w:val="0"/>
          <w:color w:val="0000FF"/>
          <w:sz w:val="28"/>
          <w:rtl/>
        </w:rPr>
        <w:t>«</w:t>
      </w:r>
      <w:r w:rsidR="00EB32AC" w:rsidRPr="00DD1932">
        <w:rPr>
          <w:rFonts w:ascii="Traditional Arabic" w:eastAsia="Calibri" w:hAnsi="Traditional Arabic" w:hint="cs"/>
          <w:b w:val="0"/>
          <w:bCs w:val="0"/>
          <w:noProof w:val="0"/>
          <w:color w:val="0000FF"/>
          <w:sz w:val="28"/>
          <w:rtl/>
        </w:rPr>
        <w:t>أتدرون من المفلس؟!</w:t>
      </w:r>
      <w:r w:rsidR="008E74D0" w:rsidRPr="00DD1932">
        <w:rPr>
          <w:rFonts w:ascii="Traditional Arabic" w:eastAsia="Calibri" w:hAnsi="Traditional Arabic" w:hint="cs"/>
          <w:b w:val="0"/>
          <w:bCs w:val="0"/>
          <w:noProof w:val="0"/>
          <w:color w:val="0000FF"/>
          <w:sz w:val="28"/>
          <w:rtl/>
        </w:rPr>
        <w:t>»</w:t>
      </w:r>
      <w:r w:rsidR="00EB32AC" w:rsidRPr="008E74D0">
        <w:rPr>
          <w:rFonts w:ascii="Traditional Arabic" w:eastAsia="Calibri" w:hAnsi="Traditional Arabic" w:hint="cs"/>
          <w:b w:val="0"/>
          <w:bCs w:val="0"/>
          <w:noProof w:val="0"/>
          <w:sz w:val="28"/>
          <w:rtl/>
        </w:rPr>
        <w:t xml:space="preserve"> قلنا المفلس من لا درهم له ولا متاع قال </w:t>
      </w:r>
      <w:r w:rsidR="008E74D0" w:rsidRPr="00DD1932">
        <w:rPr>
          <w:rFonts w:ascii="Traditional Arabic" w:eastAsia="Calibri" w:hAnsi="Traditional Arabic" w:hint="cs"/>
          <w:b w:val="0"/>
          <w:bCs w:val="0"/>
          <w:noProof w:val="0"/>
          <w:color w:val="0000FF"/>
          <w:sz w:val="28"/>
          <w:rtl/>
        </w:rPr>
        <w:t>«</w:t>
      </w:r>
      <w:r w:rsidR="00EB32AC" w:rsidRPr="00DD1932">
        <w:rPr>
          <w:rFonts w:ascii="Traditional Arabic" w:eastAsia="Calibri" w:hAnsi="Traditional Arabic" w:hint="cs"/>
          <w:b w:val="0"/>
          <w:bCs w:val="0"/>
          <w:noProof w:val="0"/>
          <w:color w:val="0000FF"/>
          <w:sz w:val="28"/>
          <w:rtl/>
        </w:rPr>
        <w:t>لا، المفلس من يأتي</w:t>
      </w:r>
      <w:r w:rsidR="008E74D0" w:rsidRPr="00DD1932">
        <w:rPr>
          <w:rFonts w:ascii="Traditional Arabic" w:eastAsia="Calibri" w:hAnsi="Traditional Arabic" w:hint="cs"/>
          <w:b w:val="0"/>
          <w:bCs w:val="0"/>
          <w:noProof w:val="0"/>
          <w:color w:val="0000FF"/>
          <w:sz w:val="28"/>
          <w:rtl/>
        </w:rPr>
        <w:t>»</w:t>
      </w:r>
      <w:r w:rsidR="00EB32AC" w:rsidRPr="008E74D0">
        <w:rPr>
          <w:rFonts w:ascii="Traditional Arabic" w:eastAsia="Calibri" w:hAnsi="Traditional Arabic" w:hint="cs"/>
          <w:b w:val="0"/>
          <w:bCs w:val="0"/>
          <w:noProof w:val="0"/>
          <w:sz w:val="28"/>
          <w:rtl/>
        </w:rPr>
        <w:t xml:space="preserve"> وفي بعض الروايات </w:t>
      </w:r>
      <w:r w:rsidR="008E74D0" w:rsidRPr="00DD1932">
        <w:rPr>
          <w:rFonts w:ascii="Traditional Arabic" w:eastAsia="Calibri" w:hAnsi="Traditional Arabic" w:hint="cs"/>
          <w:b w:val="0"/>
          <w:bCs w:val="0"/>
          <w:noProof w:val="0"/>
          <w:color w:val="0000FF"/>
          <w:sz w:val="28"/>
          <w:rtl/>
        </w:rPr>
        <w:t>«</w:t>
      </w:r>
      <w:r w:rsidR="00EB32AC" w:rsidRPr="00DD1932">
        <w:rPr>
          <w:rFonts w:ascii="Traditional Arabic" w:eastAsia="Calibri" w:hAnsi="Traditional Arabic" w:hint="cs"/>
          <w:b w:val="0"/>
          <w:bCs w:val="0"/>
          <w:noProof w:val="0"/>
          <w:color w:val="0000FF"/>
          <w:sz w:val="28"/>
          <w:rtl/>
        </w:rPr>
        <w:t>أمثال الجبال من صلاة وصيام وحج</w:t>
      </w:r>
      <w:r w:rsidR="008E74D0" w:rsidRPr="00DD1932">
        <w:rPr>
          <w:rFonts w:ascii="Traditional Arabic" w:eastAsia="Calibri" w:hAnsi="Traditional Arabic" w:hint="cs"/>
          <w:b w:val="0"/>
          <w:bCs w:val="0"/>
          <w:noProof w:val="0"/>
          <w:color w:val="0000FF"/>
          <w:sz w:val="28"/>
          <w:rtl/>
        </w:rPr>
        <w:t>»</w:t>
      </w:r>
      <w:r w:rsidR="00EB32AC" w:rsidRPr="008E74D0">
        <w:rPr>
          <w:rFonts w:ascii="Traditional Arabic" w:eastAsia="Calibri" w:hAnsi="Traditional Arabic" w:hint="cs"/>
          <w:b w:val="0"/>
          <w:bCs w:val="0"/>
          <w:noProof w:val="0"/>
          <w:sz w:val="28"/>
          <w:rtl/>
        </w:rPr>
        <w:t xml:space="preserve"> وغير ذلك من أبواب الطاعات </w:t>
      </w:r>
      <w:r w:rsidR="008E74D0" w:rsidRPr="00DD1932">
        <w:rPr>
          <w:rFonts w:ascii="Traditional Arabic" w:eastAsia="Calibri" w:hAnsi="Traditional Arabic" w:hint="cs"/>
          <w:b w:val="0"/>
          <w:bCs w:val="0"/>
          <w:noProof w:val="0"/>
          <w:color w:val="0000FF"/>
          <w:sz w:val="28"/>
          <w:rtl/>
        </w:rPr>
        <w:t>«</w:t>
      </w:r>
      <w:r w:rsidR="00EB32AC" w:rsidRPr="00DD1932">
        <w:rPr>
          <w:rFonts w:ascii="Traditional Arabic" w:eastAsia="Calibri" w:hAnsi="Traditional Arabic" w:hint="cs"/>
          <w:b w:val="0"/>
          <w:bCs w:val="0"/>
          <w:noProof w:val="0"/>
          <w:color w:val="0000FF"/>
          <w:sz w:val="28"/>
          <w:rtl/>
        </w:rPr>
        <w:t xml:space="preserve">ثم يأتي شتم هذا وضرب هذا وسفك دم هذا وأخذ مال هذا </w:t>
      </w:r>
      <w:r w:rsidR="007E3665">
        <w:rPr>
          <w:rFonts w:ascii="Traditional Arabic" w:eastAsia="Calibri" w:hAnsi="Traditional Arabic" w:hint="cs"/>
          <w:b w:val="0"/>
          <w:bCs w:val="0"/>
          <w:noProof w:val="0"/>
          <w:color w:val="0000FF"/>
          <w:sz w:val="28"/>
          <w:rtl/>
        </w:rPr>
        <w:t>ف</w:t>
      </w:r>
      <w:r w:rsidR="00EB32AC" w:rsidRPr="00DD1932">
        <w:rPr>
          <w:rFonts w:ascii="Traditional Arabic" w:eastAsia="Calibri" w:hAnsi="Traditional Arabic" w:hint="cs"/>
          <w:b w:val="0"/>
          <w:bCs w:val="0"/>
          <w:noProof w:val="0"/>
          <w:color w:val="0000FF"/>
          <w:sz w:val="28"/>
          <w:rtl/>
        </w:rPr>
        <w:t>يأخذ من حسناته وهذا من حسناته وهذا من حسناته فإذا فنيت حسناته أخذ من سيئاتهم وألقيت عليه فألقي في النار</w:t>
      </w:r>
      <w:r w:rsidR="008E74D0" w:rsidRPr="00DD1932">
        <w:rPr>
          <w:rFonts w:ascii="Traditional Arabic" w:eastAsia="Calibri" w:hAnsi="Traditional Arabic" w:hint="cs"/>
          <w:b w:val="0"/>
          <w:bCs w:val="0"/>
          <w:noProof w:val="0"/>
          <w:color w:val="0000FF"/>
          <w:sz w:val="28"/>
          <w:rtl/>
        </w:rPr>
        <w:t>»</w:t>
      </w:r>
      <w:r w:rsidR="00EB32AC" w:rsidRPr="008E74D0">
        <w:rPr>
          <w:rFonts w:ascii="Traditional Arabic" w:eastAsia="Calibri" w:hAnsi="Traditional Arabic" w:hint="cs"/>
          <w:b w:val="0"/>
          <w:bCs w:val="0"/>
          <w:noProof w:val="0"/>
          <w:sz w:val="28"/>
          <w:rtl/>
        </w:rPr>
        <w:t xml:space="preserve"> فعلى الإنسان أن يهتم لما يكتسب الآن إذا اكتسب المال </w:t>
      </w:r>
      <w:r w:rsidR="001F4B9B" w:rsidRPr="008E74D0">
        <w:rPr>
          <w:rFonts w:ascii="Traditional Arabic" w:eastAsia="Calibri" w:hAnsi="Traditional Arabic" w:hint="cs"/>
          <w:b w:val="0"/>
          <w:bCs w:val="0"/>
          <w:noProof w:val="0"/>
          <w:sz w:val="28"/>
          <w:rtl/>
        </w:rPr>
        <w:t>من حطام الدنيا أودعه في البنك لماذا؟ لئلا يعتدي عليه لص أو يسهل عليه إنفاقه</w:t>
      </w:r>
      <w:r w:rsidR="007E3665">
        <w:rPr>
          <w:rFonts w:ascii="Traditional Arabic" w:eastAsia="Calibri" w:hAnsi="Traditional Arabic" w:hint="cs"/>
          <w:b w:val="0"/>
          <w:bCs w:val="0"/>
          <w:noProof w:val="0"/>
          <w:sz w:val="28"/>
          <w:rtl/>
        </w:rPr>
        <w:t>؛</w:t>
      </w:r>
      <w:r w:rsidR="001F4B9B" w:rsidRPr="008E74D0">
        <w:rPr>
          <w:rFonts w:ascii="Traditional Arabic" w:eastAsia="Calibri" w:hAnsi="Traditional Arabic" w:hint="cs"/>
          <w:b w:val="0"/>
          <w:bCs w:val="0"/>
          <w:noProof w:val="0"/>
          <w:sz w:val="28"/>
          <w:rtl/>
        </w:rPr>
        <w:t xml:space="preserve"> لأنه إذا صار بالبنك يحتاج إلى </w:t>
      </w:r>
      <w:r w:rsidR="007E3665">
        <w:rPr>
          <w:rFonts w:ascii="Traditional Arabic" w:eastAsia="Calibri" w:hAnsi="Traditional Arabic" w:hint="cs"/>
          <w:b w:val="0"/>
          <w:bCs w:val="0"/>
          <w:noProof w:val="0"/>
          <w:sz w:val="28"/>
          <w:rtl/>
        </w:rPr>
        <w:t>ذهاب</w:t>
      </w:r>
      <w:r w:rsidR="001F4B9B" w:rsidRPr="008E74D0">
        <w:rPr>
          <w:rFonts w:ascii="Traditional Arabic" w:eastAsia="Calibri" w:hAnsi="Traditional Arabic" w:hint="cs"/>
          <w:b w:val="0"/>
          <w:bCs w:val="0"/>
          <w:noProof w:val="0"/>
          <w:sz w:val="28"/>
          <w:rtl/>
        </w:rPr>
        <w:t xml:space="preserve"> </w:t>
      </w:r>
      <w:r w:rsidR="007E3665">
        <w:rPr>
          <w:rFonts w:ascii="Traditional Arabic" w:eastAsia="Calibri" w:hAnsi="Traditional Arabic" w:hint="cs"/>
          <w:b w:val="0"/>
          <w:bCs w:val="0"/>
          <w:noProof w:val="0"/>
          <w:sz w:val="28"/>
          <w:rtl/>
        </w:rPr>
        <w:t>و</w:t>
      </w:r>
      <w:r w:rsidR="001F4B9B" w:rsidRPr="008E74D0">
        <w:rPr>
          <w:rFonts w:ascii="Traditional Arabic" w:eastAsia="Calibri" w:hAnsi="Traditional Arabic" w:hint="cs"/>
          <w:b w:val="0"/>
          <w:bCs w:val="0"/>
          <w:noProof w:val="0"/>
          <w:sz w:val="28"/>
          <w:rtl/>
        </w:rPr>
        <w:t xml:space="preserve"> </w:t>
      </w:r>
      <w:r w:rsidR="007E3665">
        <w:rPr>
          <w:rFonts w:ascii="Traditional Arabic" w:eastAsia="Calibri" w:hAnsi="Traditional Arabic" w:hint="cs"/>
          <w:b w:val="0"/>
          <w:bCs w:val="0"/>
          <w:noProof w:val="0"/>
          <w:sz w:val="28"/>
          <w:rtl/>
        </w:rPr>
        <w:t>إياب</w:t>
      </w:r>
      <w:r w:rsidR="001F4B9B" w:rsidRPr="008E74D0">
        <w:rPr>
          <w:rFonts w:ascii="Traditional Arabic" w:eastAsia="Calibri" w:hAnsi="Traditional Arabic" w:hint="cs"/>
          <w:b w:val="0"/>
          <w:bCs w:val="0"/>
          <w:noProof w:val="0"/>
          <w:sz w:val="28"/>
          <w:rtl/>
        </w:rPr>
        <w:t xml:space="preserve"> وصراف </w:t>
      </w:r>
      <w:r w:rsidR="007E3665" w:rsidRPr="008E74D0">
        <w:rPr>
          <w:rFonts w:ascii="Traditional Arabic" w:eastAsia="Calibri" w:hAnsi="Traditional Arabic" w:hint="cs"/>
          <w:b w:val="0"/>
          <w:bCs w:val="0"/>
          <w:noProof w:val="0"/>
          <w:sz w:val="28"/>
          <w:rtl/>
        </w:rPr>
        <w:t xml:space="preserve">يحفظه </w:t>
      </w:r>
      <w:r w:rsidR="007E3665">
        <w:rPr>
          <w:rFonts w:ascii="Traditional Arabic" w:eastAsia="Calibri" w:hAnsi="Traditional Arabic" w:hint="cs"/>
          <w:b w:val="0"/>
          <w:bCs w:val="0"/>
          <w:noProof w:val="0"/>
          <w:sz w:val="28"/>
          <w:rtl/>
        </w:rPr>
        <w:t>وغير ذلك،</w:t>
      </w:r>
      <w:r w:rsidR="001F4B9B" w:rsidRPr="008E74D0">
        <w:rPr>
          <w:rFonts w:ascii="Traditional Arabic" w:eastAsia="Calibri" w:hAnsi="Traditional Arabic" w:hint="cs"/>
          <w:b w:val="0"/>
          <w:bCs w:val="0"/>
          <w:noProof w:val="0"/>
          <w:sz w:val="28"/>
          <w:rtl/>
        </w:rPr>
        <w:t xml:space="preserve"> بينما إذا صار في الجيب ما يبقى</w:t>
      </w:r>
      <w:r w:rsidR="007E3665">
        <w:rPr>
          <w:rFonts w:ascii="Traditional Arabic" w:eastAsia="Calibri" w:hAnsi="Traditional Arabic" w:hint="cs"/>
          <w:b w:val="0"/>
          <w:bCs w:val="0"/>
          <w:noProof w:val="0"/>
          <w:sz w:val="28"/>
          <w:rtl/>
        </w:rPr>
        <w:t>،</w:t>
      </w:r>
      <w:r w:rsidR="001F4B9B" w:rsidRPr="008E74D0">
        <w:rPr>
          <w:rFonts w:ascii="Traditional Arabic" w:eastAsia="Calibri" w:hAnsi="Traditional Arabic" w:hint="cs"/>
          <w:b w:val="0"/>
          <w:bCs w:val="0"/>
          <w:noProof w:val="0"/>
          <w:sz w:val="28"/>
          <w:rtl/>
        </w:rPr>
        <w:t xml:space="preserve"> يودع في البنوك لئلا يعتدى عليه</w:t>
      </w:r>
      <w:r w:rsidR="007E3665">
        <w:rPr>
          <w:rFonts w:ascii="Traditional Arabic" w:eastAsia="Calibri" w:hAnsi="Traditional Arabic" w:hint="cs"/>
          <w:b w:val="0"/>
          <w:bCs w:val="0"/>
          <w:noProof w:val="0"/>
          <w:sz w:val="28"/>
          <w:rtl/>
        </w:rPr>
        <w:t>،</w:t>
      </w:r>
      <w:r w:rsidR="001F4B9B" w:rsidRPr="008E74D0">
        <w:rPr>
          <w:rFonts w:ascii="Traditional Arabic" w:eastAsia="Calibri" w:hAnsi="Traditional Arabic" w:hint="cs"/>
          <w:b w:val="0"/>
          <w:bCs w:val="0"/>
          <w:noProof w:val="0"/>
          <w:sz w:val="28"/>
          <w:rtl/>
        </w:rPr>
        <w:t xml:space="preserve"> طيب حسناتك التي تبلغك المنازل في الآخرة الدار الباقية لماذا لا تحرص عليها؟ فعلينا أن نهتم لمكتسباتنا ولا نعرِّضها للتلف والزوال</w:t>
      </w:r>
      <w:r w:rsidR="007E3665">
        <w:rPr>
          <w:rFonts w:ascii="Traditional Arabic" w:eastAsia="Calibri" w:hAnsi="Traditional Arabic" w:hint="cs"/>
          <w:b w:val="0"/>
          <w:bCs w:val="0"/>
          <w:noProof w:val="0"/>
          <w:sz w:val="28"/>
          <w:rtl/>
        </w:rPr>
        <w:t>،</w:t>
      </w:r>
      <w:r w:rsidR="001F4B9B" w:rsidRPr="008E74D0">
        <w:rPr>
          <w:rFonts w:ascii="Traditional Arabic" w:eastAsia="Calibri" w:hAnsi="Traditional Arabic" w:hint="cs"/>
          <w:b w:val="0"/>
          <w:bCs w:val="0"/>
          <w:noProof w:val="0"/>
          <w:sz w:val="28"/>
          <w:rtl/>
        </w:rPr>
        <w:t xml:space="preserve"> قال</w:t>
      </w:r>
      <w:r w:rsidR="007E3665">
        <w:rPr>
          <w:rFonts w:ascii="Traditional Arabic" w:eastAsia="Calibri" w:hAnsi="Traditional Arabic" w:hint="cs"/>
          <w:b w:val="0"/>
          <w:bCs w:val="0"/>
          <w:noProof w:val="0"/>
          <w:sz w:val="28"/>
          <w:rtl/>
        </w:rPr>
        <w:t>-</w:t>
      </w:r>
      <w:r w:rsidR="001F4B9B" w:rsidRPr="008E74D0">
        <w:rPr>
          <w:rFonts w:ascii="Traditional Arabic" w:eastAsia="Calibri" w:hAnsi="Traditional Arabic" w:hint="cs"/>
          <w:b w:val="0"/>
          <w:bCs w:val="0"/>
          <w:noProof w:val="0"/>
          <w:sz w:val="28"/>
          <w:rtl/>
        </w:rPr>
        <w:t xml:space="preserve"> رحمه الله</w:t>
      </w:r>
      <w:r w:rsidR="007E3665">
        <w:rPr>
          <w:rFonts w:ascii="Traditional Arabic" w:eastAsia="Calibri" w:hAnsi="Traditional Arabic" w:hint="cs"/>
          <w:b w:val="0"/>
          <w:bCs w:val="0"/>
          <w:noProof w:val="0"/>
          <w:sz w:val="28"/>
          <w:rtl/>
        </w:rPr>
        <w:t>-</w:t>
      </w:r>
      <w:r w:rsidR="001F4B9B" w:rsidRPr="008E74D0">
        <w:rPr>
          <w:rFonts w:ascii="Traditional Arabic" w:eastAsia="Calibri" w:hAnsi="Traditional Arabic" w:hint="cs"/>
          <w:b w:val="0"/>
          <w:bCs w:val="0"/>
          <w:noProof w:val="0"/>
          <w:sz w:val="28"/>
          <w:rtl/>
        </w:rPr>
        <w:t xml:space="preserve"> </w:t>
      </w:r>
      <w:r w:rsidR="00D530E8">
        <w:rPr>
          <w:rFonts w:ascii="Traditional Arabic" w:eastAsia="Calibri" w:hAnsi="Traditional Arabic" w:hint="cs"/>
          <w:noProof w:val="0"/>
          <w:sz w:val="28"/>
          <w:rtl/>
        </w:rPr>
        <w:t>"</w:t>
      </w:r>
      <w:r w:rsidR="001F4B9B" w:rsidRPr="00C24B55">
        <w:rPr>
          <w:rFonts w:ascii="Traditional Arabic" w:eastAsia="Calibri" w:hAnsi="Traditional Arabic" w:hint="cs"/>
          <w:noProof w:val="0"/>
          <w:sz w:val="28"/>
          <w:rtl/>
        </w:rPr>
        <w:t>فإذا وصل الزائر إلى المسجد استحب له أن يقدم رجله اليمنى عند دخوله ويقول بسم الله</w:t>
      </w:r>
      <w:r w:rsidR="00D530E8">
        <w:rPr>
          <w:rFonts w:ascii="Traditional Arabic" w:eastAsia="Calibri" w:hAnsi="Traditional Arabic" w:hint="cs"/>
          <w:noProof w:val="0"/>
          <w:sz w:val="28"/>
          <w:rtl/>
        </w:rPr>
        <w:t>"</w:t>
      </w:r>
      <w:r w:rsidR="001F4B9B" w:rsidRPr="008E74D0">
        <w:rPr>
          <w:rFonts w:ascii="Traditional Arabic" w:eastAsia="Calibri" w:hAnsi="Traditional Arabic" w:hint="cs"/>
          <w:b w:val="0"/>
          <w:bCs w:val="0"/>
          <w:noProof w:val="0"/>
          <w:sz w:val="28"/>
          <w:rtl/>
        </w:rPr>
        <w:t xml:space="preserve"> يعني كسائر المساجد يقدم اليمنى عند الدخول واليسرى عند الخروج </w:t>
      </w:r>
      <w:r w:rsidR="00D530E8">
        <w:rPr>
          <w:rFonts w:ascii="Traditional Arabic" w:eastAsia="Calibri" w:hAnsi="Traditional Arabic" w:hint="cs"/>
          <w:noProof w:val="0"/>
          <w:sz w:val="28"/>
          <w:rtl/>
        </w:rPr>
        <w:t>"</w:t>
      </w:r>
      <w:r w:rsidR="001F4B9B" w:rsidRPr="00C24B55">
        <w:rPr>
          <w:rFonts w:ascii="Traditional Arabic" w:eastAsia="Calibri" w:hAnsi="Traditional Arabic" w:hint="cs"/>
          <w:noProof w:val="0"/>
          <w:sz w:val="28"/>
          <w:rtl/>
        </w:rPr>
        <w:t>ويقول</w:t>
      </w:r>
      <w:r w:rsidR="001F4B9B" w:rsidRPr="008E74D0">
        <w:rPr>
          <w:rFonts w:ascii="Traditional Arabic" w:eastAsia="Calibri" w:hAnsi="Traditional Arabic" w:hint="cs"/>
          <w:b w:val="0"/>
          <w:bCs w:val="0"/>
          <w:noProof w:val="0"/>
          <w:sz w:val="28"/>
          <w:rtl/>
        </w:rPr>
        <w:t xml:space="preserve"> ما ورد </w:t>
      </w:r>
      <w:r w:rsidR="001F4B9B" w:rsidRPr="00C24B55">
        <w:rPr>
          <w:rFonts w:ascii="Traditional Arabic" w:eastAsia="Calibri" w:hAnsi="Traditional Arabic" w:hint="cs"/>
          <w:noProof w:val="0"/>
          <w:sz w:val="28"/>
          <w:rtl/>
        </w:rPr>
        <w:t>بسم الله والصلاة والسلام على رسول الله أعوذ بالله العظيم وبوجهه الكريم وسلطانه القديم من الشيطان الرجيم اللهم افتح لي أبواب رحمتك</w:t>
      </w:r>
      <w:r w:rsidR="001F4B9B" w:rsidRPr="008E74D0">
        <w:rPr>
          <w:rFonts w:ascii="Traditional Arabic" w:eastAsia="Calibri" w:hAnsi="Traditional Arabic" w:hint="cs"/>
          <w:b w:val="0"/>
          <w:bCs w:val="0"/>
          <w:noProof w:val="0"/>
          <w:sz w:val="28"/>
          <w:rtl/>
        </w:rPr>
        <w:t xml:space="preserve"> يعني كغيره من </w:t>
      </w:r>
      <w:r w:rsidR="001F4B9B" w:rsidRPr="00C24B55">
        <w:rPr>
          <w:rFonts w:ascii="Traditional Arabic" w:eastAsia="Calibri" w:hAnsi="Traditional Arabic" w:hint="cs"/>
          <w:noProof w:val="0"/>
          <w:sz w:val="28"/>
          <w:rtl/>
        </w:rPr>
        <w:t>المساجد كما يقول ذلك عند دخول سائر المساجد وليس لدخول مسجده -صلى الله عليه وسلم- ذكر مخصوص</w:t>
      </w:r>
      <w:r w:rsidR="00D530E8">
        <w:rPr>
          <w:rFonts w:ascii="Traditional Arabic" w:eastAsia="Calibri" w:hAnsi="Traditional Arabic" w:hint="cs"/>
          <w:noProof w:val="0"/>
          <w:sz w:val="28"/>
          <w:rtl/>
        </w:rPr>
        <w:t>"</w:t>
      </w:r>
      <w:r w:rsidR="001F4B9B" w:rsidRPr="00C24B55">
        <w:rPr>
          <w:rFonts w:ascii="Traditional Arabic" w:eastAsia="Calibri" w:hAnsi="Traditional Arabic" w:hint="cs"/>
          <w:noProof w:val="0"/>
          <w:sz w:val="28"/>
          <w:rtl/>
        </w:rPr>
        <w:t xml:space="preserve"> </w:t>
      </w:r>
      <w:r w:rsidR="001F4B9B" w:rsidRPr="00C24B55">
        <w:rPr>
          <w:rFonts w:ascii="Traditional Arabic" w:eastAsia="Calibri" w:hAnsi="Traditional Arabic" w:hint="cs"/>
          <w:b w:val="0"/>
          <w:bCs w:val="0"/>
          <w:noProof w:val="0"/>
          <w:sz w:val="28"/>
          <w:rtl/>
        </w:rPr>
        <w:t>كما أنه ليس لدخول المسجد الحرام ذكر مخصوص</w:t>
      </w:r>
      <w:r w:rsidR="007E3665">
        <w:rPr>
          <w:rFonts w:ascii="Traditional Arabic" w:eastAsia="Calibri" w:hAnsi="Traditional Arabic" w:hint="cs"/>
          <w:b w:val="0"/>
          <w:bCs w:val="0"/>
          <w:noProof w:val="0"/>
          <w:sz w:val="28"/>
          <w:rtl/>
        </w:rPr>
        <w:t>،</w:t>
      </w:r>
      <w:r w:rsidR="001F4B9B" w:rsidRPr="008E74D0">
        <w:rPr>
          <w:rFonts w:ascii="Traditional Arabic" w:eastAsia="Calibri" w:hAnsi="Traditional Arabic" w:hint="cs"/>
          <w:b w:val="0"/>
          <w:bCs w:val="0"/>
          <w:noProof w:val="0"/>
          <w:sz w:val="28"/>
          <w:rtl/>
        </w:rPr>
        <w:t xml:space="preserve"> ويذكرون في المناسك وغيرها من المصنفات إذا دخل المسجد الحرام قال</w:t>
      </w:r>
      <w:r w:rsidR="007E3665">
        <w:rPr>
          <w:rFonts w:ascii="Traditional Arabic" w:eastAsia="Calibri" w:hAnsi="Traditional Arabic" w:hint="cs"/>
          <w:b w:val="0"/>
          <w:bCs w:val="0"/>
          <w:noProof w:val="0"/>
          <w:sz w:val="28"/>
          <w:rtl/>
        </w:rPr>
        <w:t>:</w:t>
      </w:r>
      <w:r w:rsidR="001F4B9B" w:rsidRPr="008E74D0">
        <w:rPr>
          <w:rFonts w:ascii="Traditional Arabic" w:eastAsia="Calibri" w:hAnsi="Traditional Arabic" w:hint="cs"/>
          <w:b w:val="0"/>
          <w:bCs w:val="0"/>
          <w:noProof w:val="0"/>
          <w:sz w:val="28"/>
          <w:rtl/>
        </w:rPr>
        <w:t xml:space="preserve"> بسم الله اللهم أنت السلام ومنك السلام حينا ربنا بالسلام إلى آخر ما ذكروا</w:t>
      </w:r>
      <w:r w:rsidR="007E3665">
        <w:rPr>
          <w:rFonts w:ascii="Traditional Arabic" w:eastAsia="Calibri" w:hAnsi="Traditional Arabic" w:hint="cs"/>
          <w:b w:val="0"/>
          <w:bCs w:val="0"/>
          <w:noProof w:val="0"/>
          <w:sz w:val="28"/>
          <w:rtl/>
        </w:rPr>
        <w:t>،</w:t>
      </w:r>
      <w:r w:rsidR="001F4B9B" w:rsidRPr="008E74D0">
        <w:rPr>
          <w:rFonts w:ascii="Traditional Arabic" w:eastAsia="Calibri" w:hAnsi="Traditional Arabic" w:hint="cs"/>
          <w:b w:val="0"/>
          <w:bCs w:val="0"/>
          <w:noProof w:val="0"/>
          <w:sz w:val="28"/>
          <w:rtl/>
        </w:rPr>
        <w:t xml:space="preserve"> هذا لم يثبت فيه شيء إنما هو كغيره من المساجد </w:t>
      </w:r>
      <w:r w:rsidR="00D530E8">
        <w:rPr>
          <w:rFonts w:ascii="Traditional Arabic" w:eastAsia="Calibri" w:hAnsi="Traditional Arabic" w:hint="cs"/>
          <w:b w:val="0"/>
          <w:bCs w:val="0"/>
          <w:noProof w:val="0"/>
          <w:sz w:val="28"/>
          <w:rtl/>
        </w:rPr>
        <w:t>"</w:t>
      </w:r>
      <w:r w:rsidR="001F4B9B" w:rsidRPr="00CA7E2E">
        <w:rPr>
          <w:rFonts w:ascii="Traditional Arabic" w:eastAsia="Calibri" w:hAnsi="Traditional Arabic" w:hint="cs"/>
          <w:noProof w:val="0"/>
          <w:sz w:val="28"/>
          <w:rtl/>
        </w:rPr>
        <w:t>ثم يصلي ركعتين</w:t>
      </w:r>
      <w:r w:rsidR="00D530E8">
        <w:rPr>
          <w:rFonts w:ascii="Traditional Arabic" w:eastAsia="Calibri" w:hAnsi="Traditional Arabic" w:hint="cs"/>
          <w:noProof w:val="0"/>
          <w:sz w:val="28"/>
          <w:rtl/>
        </w:rPr>
        <w:t>"</w:t>
      </w:r>
      <w:r w:rsidR="001F4B9B" w:rsidRPr="008E74D0">
        <w:rPr>
          <w:rFonts w:ascii="Traditional Arabic" w:eastAsia="Calibri" w:hAnsi="Traditional Arabic" w:hint="cs"/>
          <w:b w:val="0"/>
          <w:bCs w:val="0"/>
          <w:noProof w:val="0"/>
          <w:sz w:val="28"/>
          <w:rtl/>
        </w:rPr>
        <w:t xml:space="preserve"> تحية المسجد إذا دخل أحدكم المسجد فلا يجلس حتى يصلي ركعتين </w:t>
      </w:r>
      <w:r w:rsidR="00D530E8">
        <w:rPr>
          <w:rFonts w:ascii="Traditional Arabic" w:eastAsia="Calibri" w:hAnsi="Traditional Arabic" w:hint="cs"/>
          <w:noProof w:val="0"/>
          <w:sz w:val="28"/>
          <w:rtl/>
        </w:rPr>
        <w:t>"</w:t>
      </w:r>
      <w:r w:rsidR="001F4B9B" w:rsidRPr="00CA7E2E">
        <w:rPr>
          <w:rFonts w:ascii="Traditional Arabic" w:eastAsia="Calibri" w:hAnsi="Traditional Arabic" w:hint="cs"/>
          <w:noProof w:val="0"/>
          <w:sz w:val="28"/>
          <w:rtl/>
        </w:rPr>
        <w:t>فيدعو الله فيهما بما أحب من خيري الدنيا والآخرة</w:t>
      </w:r>
      <w:r w:rsidR="00D530E8">
        <w:rPr>
          <w:rFonts w:ascii="Traditional Arabic" w:eastAsia="Calibri" w:hAnsi="Traditional Arabic" w:hint="cs"/>
          <w:b w:val="0"/>
          <w:bCs w:val="0"/>
          <w:noProof w:val="0"/>
          <w:sz w:val="28"/>
          <w:rtl/>
        </w:rPr>
        <w:t>"</w:t>
      </w:r>
      <w:r w:rsidR="001F4B9B" w:rsidRPr="008E74D0">
        <w:rPr>
          <w:rFonts w:ascii="Traditional Arabic" w:eastAsia="Calibri" w:hAnsi="Traditional Arabic" w:hint="cs"/>
          <w:b w:val="0"/>
          <w:bCs w:val="0"/>
          <w:noProof w:val="0"/>
          <w:sz w:val="28"/>
          <w:rtl/>
        </w:rPr>
        <w:t xml:space="preserve"> الدعاء هل هو مخصوص بهاتين الركعتين في المسجد النبوي؟ يعني هل للدعاء في هاتين الركعتين شيء مخصوص ثم يصلي ركعتين </w:t>
      </w:r>
      <w:r w:rsidR="00D530E8">
        <w:rPr>
          <w:rFonts w:ascii="Traditional Arabic" w:eastAsia="Calibri" w:hAnsi="Traditional Arabic" w:hint="cs"/>
          <w:noProof w:val="0"/>
          <w:sz w:val="28"/>
          <w:rtl/>
        </w:rPr>
        <w:t>"</w:t>
      </w:r>
      <w:r w:rsidR="001F4B9B" w:rsidRPr="00CA7E2E">
        <w:rPr>
          <w:rFonts w:ascii="Traditional Arabic" w:eastAsia="Calibri" w:hAnsi="Traditional Arabic" w:hint="cs"/>
          <w:noProof w:val="0"/>
          <w:sz w:val="28"/>
          <w:rtl/>
        </w:rPr>
        <w:t>فيدعو فيهما بما أحب من خيري الدنيا والآخرة</w:t>
      </w:r>
      <w:r w:rsidR="00D530E8">
        <w:rPr>
          <w:rFonts w:ascii="Traditional Arabic" w:eastAsia="Calibri" w:hAnsi="Traditional Arabic" w:hint="cs"/>
          <w:b w:val="0"/>
          <w:bCs w:val="0"/>
          <w:noProof w:val="0"/>
          <w:sz w:val="28"/>
          <w:rtl/>
        </w:rPr>
        <w:t>"</w:t>
      </w:r>
      <w:r w:rsidR="001F4B9B" w:rsidRPr="008E74D0">
        <w:rPr>
          <w:rFonts w:ascii="Traditional Arabic" w:eastAsia="Calibri" w:hAnsi="Traditional Arabic" w:hint="cs"/>
          <w:b w:val="0"/>
          <w:bCs w:val="0"/>
          <w:noProof w:val="0"/>
          <w:sz w:val="28"/>
          <w:rtl/>
        </w:rPr>
        <w:t xml:space="preserve"> أقرب ما يكون العبد من ربه وهو ساجد في سائر الصلوات</w:t>
      </w:r>
      <w:r w:rsidR="007E3665">
        <w:rPr>
          <w:rFonts w:ascii="Traditional Arabic" w:eastAsia="Calibri" w:hAnsi="Traditional Arabic" w:hint="cs"/>
          <w:b w:val="0"/>
          <w:bCs w:val="0"/>
          <w:noProof w:val="0"/>
          <w:sz w:val="28"/>
          <w:rtl/>
        </w:rPr>
        <w:t>،</w:t>
      </w:r>
      <w:r w:rsidR="001F4B9B" w:rsidRPr="008E74D0">
        <w:rPr>
          <w:rFonts w:ascii="Traditional Arabic" w:eastAsia="Calibri" w:hAnsi="Traditional Arabic" w:hint="cs"/>
          <w:b w:val="0"/>
          <w:bCs w:val="0"/>
          <w:noProof w:val="0"/>
          <w:sz w:val="28"/>
          <w:rtl/>
        </w:rPr>
        <w:t xml:space="preserve"> وأما السجود فأكثروا فيه من الدعاء فقمن أن يستجاب لكم في هاتين الركعتين وفي غيرهما في هذا المكان وفي غيره من الأماكن </w:t>
      </w:r>
      <w:r w:rsidR="00CA7E2E">
        <w:rPr>
          <w:rFonts w:ascii="Traditional Arabic" w:eastAsia="Calibri" w:hAnsi="Traditional Arabic" w:hint="cs"/>
          <w:noProof w:val="0"/>
          <w:sz w:val="28"/>
          <w:rtl/>
        </w:rPr>
        <w:t>"</w:t>
      </w:r>
      <w:r w:rsidR="001F4B9B" w:rsidRPr="00CA7E2E">
        <w:rPr>
          <w:rFonts w:ascii="Traditional Arabic" w:eastAsia="Calibri" w:hAnsi="Traditional Arabic" w:hint="cs"/>
          <w:noProof w:val="0"/>
          <w:sz w:val="28"/>
          <w:rtl/>
        </w:rPr>
        <w:t>وإن صل</w:t>
      </w:r>
      <w:r w:rsidR="00CA7E2E" w:rsidRPr="00CA7E2E">
        <w:rPr>
          <w:rFonts w:ascii="Traditional Arabic" w:eastAsia="Calibri" w:hAnsi="Traditional Arabic" w:hint="cs"/>
          <w:noProof w:val="0"/>
          <w:sz w:val="28"/>
          <w:rtl/>
        </w:rPr>
        <w:t>ّ</w:t>
      </w:r>
      <w:r w:rsidR="001F4B9B" w:rsidRPr="00CA7E2E">
        <w:rPr>
          <w:rFonts w:ascii="Traditional Arabic" w:eastAsia="Calibri" w:hAnsi="Traditional Arabic" w:hint="cs"/>
          <w:noProof w:val="0"/>
          <w:sz w:val="28"/>
          <w:rtl/>
        </w:rPr>
        <w:t xml:space="preserve">اهما في الروضة الشريفة فهو أفضل لقوله -عليه الصلاة والسلام- </w:t>
      </w:r>
      <w:r w:rsidR="008E74D0" w:rsidRPr="00CA7E2E">
        <w:rPr>
          <w:rFonts w:ascii="Traditional Arabic" w:eastAsia="Calibri" w:hAnsi="Traditional Arabic" w:hint="cs"/>
          <w:noProof w:val="0"/>
          <w:color w:val="0000FF"/>
          <w:sz w:val="28"/>
          <w:rtl/>
        </w:rPr>
        <w:t>«</w:t>
      </w:r>
      <w:r w:rsidR="001F4B9B" w:rsidRPr="00CA7E2E">
        <w:rPr>
          <w:rFonts w:ascii="Traditional Arabic" w:eastAsia="Calibri" w:hAnsi="Traditional Arabic" w:hint="cs"/>
          <w:noProof w:val="0"/>
          <w:color w:val="0000FF"/>
          <w:sz w:val="28"/>
          <w:rtl/>
        </w:rPr>
        <w:t xml:space="preserve">ما بين بيتي ومنبري روضة من رياض الجنة </w:t>
      </w:r>
      <w:r w:rsidR="008E74D0" w:rsidRPr="00CA7E2E">
        <w:rPr>
          <w:rFonts w:ascii="Traditional Arabic" w:eastAsia="Calibri" w:hAnsi="Traditional Arabic" w:hint="cs"/>
          <w:noProof w:val="0"/>
          <w:color w:val="0000FF"/>
          <w:sz w:val="28"/>
          <w:rtl/>
        </w:rPr>
        <w:t>»</w:t>
      </w:r>
      <w:r w:rsidR="00CA7E2E">
        <w:rPr>
          <w:rFonts w:ascii="Traditional Arabic" w:eastAsia="Calibri" w:hAnsi="Traditional Arabic" w:hint="cs"/>
          <w:noProof w:val="0"/>
          <w:color w:val="0000FF"/>
          <w:sz w:val="28"/>
          <w:rtl/>
        </w:rPr>
        <w:t>"</w:t>
      </w:r>
      <w:r w:rsidR="001F4B9B" w:rsidRPr="008E74D0">
        <w:rPr>
          <w:rFonts w:ascii="Traditional Arabic" w:eastAsia="Calibri" w:hAnsi="Traditional Arabic" w:hint="cs"/>
          <w:b w:val="0"/>
          <w:bCs w:val="0"/>
          <w:noProof w:val="0"/>
          <w:sz w:val="28"/>
          <w:rtl/>
        </w:rPr>
        <w:t xml:space="preserve"> والحديث في الصحيح ولم يرد ما بين قبري ومنبري</w:t>
      </w:r>
      <w:r w:rsidR="007E3665">
        <w:rPr>
          <w:rFonts w:ascii="Traditional Arabic" w:eastAsia="Calibri" w:hAnsi="Traditional Arabic" w:hint="cs"/>
          <w:b w:val="0"/>
          <w:bCs w:val="0"/>
          <w:noProof w:val="0"/>
          <w:sz w:val="28"/>
          <w:rtl/>
        </w:rPr>
        <w:t>،</w:t>
      </w:r>
      <w:r w:rsidR="001F4B9B" w:rsidRPr="008E74D0">
        <w:rPr>
          <w:rFonts w:ascii="Traditional Arabic" w:eastAsia="Calibri" w:hAnsi="Traditional Arabic" w:hint="cs"/>
          <w:b w:val="0"/>
          <w:bCs w:val="0"/>
          <w:noProof w:val="0"/>
          <w:sz w:val="28"/>
          <w:rtl/>
        </w:rPr>
        <w:t xml:space="preserve"> إنما ورد ما بين بيتي ومنبري</w:t>
      </w:r>
      <w:r w:rsidR="007E3665">
        <w:rPr>
          <w:rFonts w:ascii="Traditional Arabic" w:eastAsia="Calibri" w:hAnsi="Traditional Arabic" w:hint="cs"/>
          <w:b w:val="0"/>
          <w:bCs w:val="0"/>
          <w:noProof w:val="0"/>
          <w:sz w:val="28"/>
          <w:rtl/>
        </w:rPr>
        <w:t>؛</w:t>
      </w:r>
      <w:r w:rsidR="001F4B9B" w:rsidRPr="008E74D0">
        <w:rPr>
          <w:rFonts w:ascii="Traditional Arabic" w:eastAsia="Calibri" w:hAnsi="Traditional Arabic" w:hint="cs"/>
          <w:b w:val="0"/>
          <w:bCs w:val="0"/>
          <w:noProof w:val="0"/>
          <w:sz w:val="28"/>
          <w:rtl/>
        </w:rPr>
        <w:t xml:space="preserve"> لأن قبره ليس موجود</w:t>
      </w:r>
      <w:r w:rsidR="001245D9">
        <w:rPr>
          <w:rFonts w:ascii="Traditional Arabic" w:eastAsia="Calibri" w:hAnsi="Traditional Arabic" w:hint="cs"/>
          <w:b w:val="0"/>
          <w:bCs w:val="0"/>
          <w:noProof w:val="0"/>
          <w:sz w:val="28"/>
          <w:rtl/>
        </w:rPr>
        <w:t>ً</w:t>
      </w:r>
      <w:r w:rsidR="001F4B9B" w:rsidRPr="008E74D0">
        <w:rPr>
          <w:rFonts w:ascii="Traditional Arabic" w:eastAsia="Calibri" w:hAnsi="Traditional Arabic" w:hint="cs"/>
          <w:b w:val="0"/>
          <w:bCs w:val="0"/>
          <w:noProof w:val="0"/>
          <w:sz w:val="28"/>
          <w:rtl/>
        </w:rPr>
        <w:t>ا وقت ذكره لهذا الحديث -عليه الصلاة والسلام- وإن ترجم البخاري رحمه الله بالقبر بدل البيت باعتبار ما صار إليه الأمر وأن قبره في بيته</w:t>
      </w:r>
      <w:r w:rsidR="007E3665">
        <w:rPr>
          <w:rFonts w:ascii="Traditional Arabic" w:eastAsia="Calibri" w:hAnsi="Traditional Arabic" w:hint="cs"/>
          <w:b w:val="0"/>
          <w:bCs w:val="0"/>
          <w:noProof w:val="0"/>
          <w:sz w:val="28"/>
          <w:rtl/>
        </w:rPr>
        <w:t>،</w:t>
      </w:r>
      <w:r w:rsidR="001F4B9B" w:rsidRPr="008E74D0">
        <w:rPr>
          <w:rFonts w:ascii="Traditional Arabic" w:eastAsia="Calibri" w:hAnsi="Traditional Arabic" w:hint="cs"/>
          <w:b w:val="0"/>
          <w:bCs w:val="0"/>
          <w:noProof w:val="0"/>
          <w:sz w:val="28"/>
          <w:rtl/>
        </w:rPr>
        <w:t xml:space="preserve"> </w:t>
      </w:r>
      <w:r w:rsidR="001F4B9B" w:rsidRPr="008E74D0">
        <w:rPr>
          <w:rFonts w:ascii="Traditional Arabic" w:eastAsia="Calibri" w:hAnsi="Traditional Arabic" w:hint="cs"/>
          <w:b w:val="0"/>
          <w:bCs w:val="0"/>
          <w:noProof w:val="0"/>
          <w:sz w:val="28"/>
          <w:rtl/>
        </w:rPr>
        <w:lastRenderedPageBreak/>
        <w:t xml:space="preserve">المقصود أن اللفظ الصحيح الثابت </w:t>
      </w:r>
      <w:r w:rsidR="00CA7E2E" w:rsidRPr="00CA7E2E">
        <w:rPr>
          <w:rFonts w:ascii="Traditional Arabic" w:eastAsia="Calibri" w:hAnsi="Traditional Arabic" w:hint="cs"/>
          <w:b w:val="0"/>
          <w:bCs w:val="0"/>
          <w:noProof w:val="0"/>
          <w:color w:val="0000FF"/>
          <w:sz w:val="28"/>
          <w:rtl/>
        </w:rPr>
        <w:t>"</w:t>
      </w:r>
      <w:r w:rsidR="001F4B9B" w:rsidRPr="00CA7E2E">
        <w:rPr>
          <w:rFonts w:ascii="Traditional Arabic" w:eastAsia="Calibri" w:hAnsi="Traditional Arabic" w:hint="cs"/>
          <w:noProof w:val="0"/>
          <w:color w:val="0000FF"/>
          <w:sz w:val="28"/>
          <w:rtl/>
        </w:rPr>
        <w:t>ما بين بيتي ومنبري روضة من رياض الجنة</w:t>
      </w:r>
      <w:r w:rsidR="00CA7E2E" w:rsidRPr="00CA7E2E">
        <w:rPr>
          <w:rFonts w:ascii="Traditional Arabic" w:eastAsia="Calibri" w:hAnsi="Traditional Arabic" w:hint="cs"/>
          <w:b w:val="0"/>
          <w:bCs w:val="0"/>
          <w:noProof w:val="0"/>
          <w:color w:val="0000FF"/>
          <w:sz w:val="28"/>
          <w:rtl/>
        </w:rPr>
        <w:t>"</w:t>
      </w:r>
      <w:r w:rsidR="001F4B9B" w:rsidRPr="008E74D0">
        <w:rPr>
          <w:rFonts w:ascii="Traditional Arabic" w:eastAsia="Calibri" w:hAnsi="Traditional Arabic" w:hint="cs"/>
          <w:b w:val="0"/>
          <w:bCs w:val="0"/>
          <w:noProof w:val="0"/>
          <w:sz w:val="28"/>
          <w:rtl/>
        </w:rPr>
        <w:t xml:space="preserve"> وإن صلاهما في الروضة الشريفة فهو أفضل </w:t>
      </w:r>
      <w:r w:rsidR="00CA7E2E">
        <w:rPr>
          <w:rFonts w:ascii="Traditional Arabic" w:eastAsia="Calibri" w:hAnsi="Traditional Arabic" w:hint="cs"/>
          <w:noProof w:val="0"/>
          <w:color w:val="0000FF"/>
          <w:sz w:val="28"/>
          <w:rtl/>
        </w:rPr>
        <w:t>"</w:t>
      </w:r>
      <w:r w:rsidR="008E74D0" w:rsidRPr="00CA7E2E">
        <w:rPr>
          <w:rFonts w:ascii="Traditional Arabic" w:eastAsia="Calibri" w:hAnsi="Traditional Arabic" w:hint="cs"/>
          <w:noProof w:val="0"/>
          <w:color w:val="0000FF"/>
          <w:sz w:val="28"/>
          <w:rtl/>
        </w:rPr>
        <w:t>«</w:t>
      </w:r>
      <w:r w:rsidR="001F4B9B" w:rsidRPr="00CA7E2E">
        <w:rPr>
          <w:rFonts w:ascii="Traditional Arabic" w:eastAsia="Calibri" w:hAnsi="Traditional Arabic" w:hint="cs"/>
          <w:noProof w:val="0"/>
          <w:color w:val="0000FF"/>
          <w:sz w:val="28"/>
          <w:rtl/>
        </w:rPr>
        <w:t>ما بين بيتي ومنبري روضة من رياض الجنة</w:t>
      </w:r>
      <w:r w:rsidR="008E74D0" w:rsidRPr="00CA7E2E">
        <w:rPr>
          <w:rFonts w:ascii="Traditional Arabic" w:eastAsia="Calibri" w:hAnsi="Traditional Arabic" w:hint="cs"/>
          <w:noProof w:val="0"/>
          <w:color w:val="0000FF"/>
          <w:sz w:val="28"/>
          <w:rtl/>
        </w:rPr>
        <w:t>»</w:t>
      </w:r>
      <w:r w:rsidR="00CA7E2E">
        <w:rPr>
          <w:rFonts w:ascii="Traditional Arabic" w:eastAsia="Calibri" w:hAnsi="Traditional Arabic" w:hint="cs"/>
          <w:b w:val="0"/>
          <w:bCs w:val="0"/>
          <w:noProof w:val="0"/>
          <w:sz w:val="28"/>
          <w:rtl/>
        </w:rPr>
        <w:t>"</w:t>
      </w:r>
      <w:r w:rsidR="001F4B9B" w:rsidRPr="008E74D0">
        <w:rPr>
          <w:rFonts w:ascii="Traditional Arabic" w:eastAsia="Calibri" w:hAnsi="Traditional Arabic" w:hint="cs"/>
          <w:b w:val="0"/>
          <w:bCs w:val="0"/>
          <w:noProof w:val="0"/>
          <w:sz w:val="28"/>
          <w:rtl/>
        </w:rPr>
        <w:t xml:space="preserve"> هل يقتضي هذا تفضيل الصلاة والذكر والدعاء والمك</w:t>
      </w:r>
      <w:r w:rsidR="00DB05CF" w:rsidRPr="008E74D0">
        <w:rPr>
          <w:rFonts w:ascii="Traditional Arabic" w:eastAsia="Calibri" w:hAnsi="Traditional Arabic" w:hint="cs"/>
          <w:b w:val="0"/>
          <w:bCs w:val="0"/>
          <w:noProof w:val="0"/>
          <w:sz w:val="28"/>
          <w:rtl/>
        </w:rPr>
        <w:t>ث في هذه الروضة والا ما يقتضيه؟</w:t>
      </w:r>
    </w:p>
    <w:p w:rsidR="00DB05CF" w:rsidRPr="008E74D0" w:rsidRDefault="00DB05CF" w:rsidP="001F4B9B">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DB05CF" w:rsidRPr="008E74D0" w:rsidRDefault="00DB05CF" w:rsidP="0094250F">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 xml:space="preserve">طيب النيل والفرات وسيحان وجيحان من أنهار الجنة هل يقتضي هذا أن تغتسل في النيل أو الفرات؟ من أنهار الجنة </w:t>
      </w:r>
      <w:r w:rsidR="0094250F">
        <w:rPr>
          <w:rFonts w:ascii="Traditional Arabic" w:eastAsia="Calibri" w:hAnsi="Traditional Arabic" w:hint="cs"/>
          <w:b w:val="0"/>
          <w:bCs w:val="0"/>
          <w:noProof w:val="0"/>
          <w:sz w:val="28"/>
          <w:rtl/>
        </w:rPr>
        <w:t>لماذا</w:t>
      </w:r>
      <w:r w:rsidRPr="008E74D0">
        <w:rPr>
          <w:rFonts w:ascii="Traditional Arabic" w:eastAsia="Calibri" w:hAnsi="Traditional Arabic" w:hint="cs"/>
          <w:b w:val="0"/>
          <w:bCs w:val="0"/>
          <w:noProof w:val="0"/>
          <w:sz w:val="28"/>
          <w:rtl/>
        </w:rPr>
        <w:t xml:space="preserve"> ما تغتسل؟! </w:t>
      </w:r>
      <w:r w:rsidR="0094250F">
        <w:rPr>
          <w:rFonts w:ascii="Traditional Arabic" w:eastAsia="Calibri" w:hAnsi="Traditional Arabic" w:hint="cs"/>
          <w:b w:val="0"/>
          <w:bCs w:val="0"/>
          <w:noProof w:val="0"/>
          <w:sz w:val="28"/>
          <w:rtl/>
        </w:rPr>
        <w:t>أليس</w:t>
      </w:r>
      <w:r w:rsidRPr="008E74D0">
        <w:rPr>
          <w:rFonts w:ascii="Traditional Arabic" w:eastAsia="Calibri" w:hAnsi="Traditional Arabic" w:hint="cs"/>
          <w:b w:val="0"/>
          <w:bCs w:val="0"/>
          <w:noProof w:val="0"/>
          <w:sz w:val="28"/>
          <w:rtl/>
        </w:rPr>
        <w:t xml:space="preserve"> مثل هذا </w:t>
      </w:r>
      <w:r w:rsidR="0094250F">
        <w:rPr>
          <w:rFonts w:ascii="Traditional Arabic" w:eastAsia="Calibri" w:hAnsi="Traditional Arabic" w:hint="cs"/>
          <w:b w:val="0"/>
          <w:bCs w:val="0"/>
          <w:noProof w:val="0"/>
          <w:sz w:val="28"/>
          <w:rtl/>
        </w:rPr>
        <w:t>أو</w:t>
      </w:r>
      <w:r w:rsidRPr="008E74D0">
        <w:rPr>
          <w:rFonts w:ascii="Traditional Arabic" w:eastAsia="Calibri" w:hAnsi="Traditional Arabic" w:hint="cs"/>
          <w:b w:val="0"/>
          <w:bCs w:val="0"/>
          <w:noProof w:val="0"/>
          <w:sz w:val="28"/>
          <w:rtl/>
        </w:rPr>
        <w:t xml:space="preserve"> </w:t>
      </w:r>
      <w:r w:rsidR="0094250F">
        <w:rPr>
          <w:rFonts w:ascii="Traditional Arabic" w:eastAsia="Calibri" w:hAnsi="Traditional Arabic" w:hint="cs"/>
          <w:b w:val="0"/>
          <w:bCs w:val="0"/>
          <w:noProof w:val="0"/>
          <w:sz w:val="28"/>
          <w:rtl/>
        </w:rPr>
        <w:t>ليس</w:t>
      </w:r>
      <w:r w:rsidRPr="008E74D0">
        <w:rPr>
          <w:rFonts w:ascii="Traditional Arabic" w:eastAsia="Calibri" w:hAnsi="Traditional Arabic" w:hint="cs"/>
          <w:b w:val="0"/>
          <w:bCs w:val="0"/>
          <w:noProof w:val="0"/>
          <w:sz w:val="28"/>
          <w:rtl/>
        </w:rPr>
        <w:t xml:space="preserve"> مثله؟</w:t>
      </w:r>
    </w:p>
    <w:p w:rsidR="00DB05CF" w:rsidRPr="008E74D0" w:rsidRDefault="00DB05CF" w:rsidP="00DB05CF">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DB05CF" w:rsidRPr="008E74D0" w:rsidRDefault="0094250F" w:rsidP="001F4B9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لماذا</w:t>
      </w:r>
      <w:r w:rsidR="00DB05CF" w:rsidRPr="008E74D0">
        <w:rPr>
          <w:rFonts w:ascii="Traditional Arabic" w:eastAsia="Calibri" w:hAnsi="Traditional Arabic" w:hint="cs"/>
          <w:b w:val="0"/>
          <w:bCs w:val="0"/>
          <w:noProof w:val="0"/>
          <w:sz w:val="28"/>
          <w:rtl/>
        </w:rPr>
        <w:t>؟</w:t>
      </w:r>
    </w:p>
    <w:p w:rsidR="00DB05CF" w:rsidRPr="008E74D0" w:rsidRDefault="00DB05CF" w:rsidP="00DB05CF">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DB05CF" w:rsidRPr="008E74D0" w:rsidRDefault="00DB05CF" w:rsidP="0094250F">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الوصف المؤثر كونه روضة وذاك كونه نهر من أنهار الجنة</w:t>
      </w:r>
      <w:r w:rsidR="0094250F">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هذه روضة من رياض الجنة بغض النظر عن كونه في مسجد</w:t>
      </w:r>
      <w:r w:rsidR="0094250F">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أنت لو وجدت روضة من رياض الجنة في الفلوات ما تجلس </w:t>
      </w:r>
      <w:r w:rsidR="008E74D0" w:rsidRPr="00DD1932">
        <w:rPr>
          <w:rFonts w:ascii="Traditional Arabic" w:eastAsia="Calibri" w:hAnsi="Traditional Arabic" w:hint="cs"/>
          <w:b w:val="0"/>
          <w:bCs w:val="0"/>
          <w:noProof w:val="0"/>
          <w:color w:val="0000FF"/>
          <w:sz w:val="28"/>
          <w:rtl/>
        </w:rPr>
        <w:t>«</w:t>
      </w:r>
      <w:r w:rsidRPr="00DD1932">
        <w:rPr>
          <w:rFonts w:ascii="Traditional Arabic" w:eastAsia="Calibri" w:hAnsi="Traditional Arabic" w:hint="cs"/>
          <w:b w:val="0"/>
          <w:bCs w:val="0"/>
          <w:noProof w:val="0"/>
          <w:color w:val="0000FF"/>
          <w:sz w:val="28"/>
          <w:rtl/>
        </w:rPr>
        <w:t>إذا مررتم برياض الجنة فارتعوا</w:t>
      </w:r>
      <w:r w:rsidR="008E74D0" w:rsidRPr="00DD1932">
        <w:rPr>
          <w:rFonts w:ascii="Traditional Arabic" w:eastAsia="Calibri" w:hAnsi="Traditional Arabic" w:hint="cs"/>
          <w:b w:val="0"/>
          <w:bCs w:val="0"/>
          <w:noProof w:val="0"/>
          <w:color w:val="0000FF"/>
          <w:sz w:val="28"/>
          <w:rtl/>
        </w:rPr>
        <w:t>»</w:t>
      </w:r>
      <w:r w:rsidRPr="008E74D0">
        <w:rPr>
          <w:rFonts w:ascii="Traditional Arabic" w:eastAsia="Calibri" w:hAnsi="Traditional Arabic" w:hint="cs"/>
          <w:b w:val="0"/>
          <w:bCs w:val="0"/>
          <w:noProof w:val="0"/>
          <w:sz w:val="28"/>
          <w:rtl/>
        </w:rPr>
        <w:t xml:space="preserve"> في فلاة من الفلوات ما تجلس</w:t>
      </w:r>
      <w:r w:rsidR="0094250F">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والنيل والفرات هذا في مصر وهذا في العراق سيحان وجيحان هذا في تركيا </w:t>
      </w:r>
      <w:r w:rsidR="0094250F">
        <w:rPr>
          <w:rFonts w:ascii="Traditional Arabic" w:eastAsia="Calibri" w:hAnsi="Traditional Arabic" w:hint="cs"/>
          <w:b w:val="0"/>
          <w:bCs w:val="0"/>
          <w:noProof w:val="0"/>
          <w:sz w:val="28"/>
          <w:rtl/>
        </w:rPr>
        <w:t>يوجد</w:t>
      </w:r>
      <w:r w:rsidRPr="008E74D0">
        <w:rPr>
          <w:rFonts w:ascii="Traditional Arabic" w:eastAsia="Calibri" w:hAnsi="Traditional Arabic" w:hint="cs"/>
          <w:b w:val="0"/>
          <w:bCs w:val="0"/>
          <w:noProof w:val="0"/>
          <w:sz w:val="28"/>
          <w:rtl/>
        </w:rPr>
        <w:t xml:space="preserve"> فرق بينهما </w:t>
      </w:r>
      <w:r w:rsidR="0094250F">
        <w:rPr>
          <w:rFonts w:ascii="Traditional Arabic" w:eastAsia="Calibri" w:hAnsi="Traditional Arabic" w:hint="cs"/>
          <w:b w:val="0"/>
          <w:bCs w:val="0"/>
          <w:noProof w:val="0"/>
          <w:sz w:val="28"/>
          <w:rtl/>
        </w:rPr>
        <w:t>أو ليس</w:t>
      </w:r>
      <w:r w:rsidRPr="008E74D0">
        <w:rPr>
          <w:rFonts w:ascii="Traditional Arabic" w:eastAsia="Calibri" w:hAnsi="Traditional Arabic" w:hint="cs"/>
          <w:b w:val="0"/>
          <w:bCs w:val="0"/>
          <w:noProof w:val="0"/>
          <w:sz w:val="28"/>
          <w:rtl/>
        </w:rPr>
        <w:t xml:space="preserve"> </w:t>
      </w:r>
      <w:r w:rsidR="0094250F">
        <w:rPr>
          <w:rFonts w:ascii="Traditional Arabic" w:eastAsia="Calibri" w:hAnsi="Traditional Arabic" w:hint="cs"/>
          <w:b w:val="0"/>
          <w:bCs w:val="0"/>
          <w:noProof w:val="0"/>
          <w:sz w:val="28"/>
          <w:rtl/>
        </w:rPr>
        <w:t>بينهما</w:t>
      </w:r>
      <w:r w:rsidRPr="008E74D0">
        <w:rPr>
          <w:rFonts w:ascii="Traditional Arabic" w:eastAsia="Calibri" w:hAnsi="Traditional Arabic" w:hint="cs"/>
          <w:b w:val="0"/>
          <w:bCs w:val="0"/>
          <w:noProof w:val="0"/>
          <w:sz w:val="28"/>
          <w:rtl/>
        </w:rPr>
        <w:t xml:space="preserve"> فرق؟ </w:t>
      </w:r>
    </w:p>
    <w:p w:rsidR="00DB05CF" w:rsidRPr="008E74D0" w:rsidRDefault="00DB05CF" w:rsidP="00DB05CF">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DB05CF" w:rsidRPr="008E74D0" w:rsidRDefault="00DB05CF" w:rsidP="00F620EB">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 xml:space="preserve">لا، </w:t>
      </w:r>
      <w:r w:rsidR="0094250F">
        <w:rPr>
          <w:rFonts w:ascii="Traditional Arabic" w:eastAsia="Calibri" w:hAnsi="Traditional Arabic" w:hint="cs"/>
          <w:b w:val="0"/>
          <w:bCs w:val="0"/>
          <w:noProof w:val="0"/>
          <w:sz w:val="28"/>
          <w:rtl/>
        </w:rPr>
        <w:t>هناك</w:t>
      </w:r>
      <w:r w:rsidRPr="008E74D0">
        <w:rPr>
          <w:rFonts w:ascii="Traditional Arabic" w:eastAsia="Calibri" w:hAnsi="Traditional Arabic" w:hint="cs"/>
          <w:b w:val="0"/>
          <w:bCs w:val="0"/>
          <w:noProof w:val="0"/>
          <w:sz w:val="28"/>
          <w:rtl/>
        </w:rPr>
        <w:t xml:space="preserve"> فرق لماذا؟ لأن الحديث جاء بالحث على أن نرتع في رياض الجنة </w:t>
      </w:r>
      <w:r w:rsidR="008E74D0" w:rsidRPr="00DD1932">
        <w:rPr>
          <w:rFonts w:ascii="Traditional Arabic" w:eastAsia="Calibri" w:hAnsi="Traditional Arabic" w:hint="cs"/>
          <w:b w:val="0"/>
          <w:bCs w:val="0"/>
          <w:noProof w:val="0"/>
          <w:color w:val="0000FF"/>
          <w:sz w:val="28"/>
          <w:rtl/>
        </w:rPr>
        <w:t>«</w:t>
      </w:r>
      <w:r w:rsidRPr="00DD1932">
        <w:rPr>
          <w:rFonts w:ascii="Traditional Arabic" w:eastAsia="Calibri" w:hAnsi="Traditional Arabic" w:hint="cs"/>
          <w:b w:val="0"/>
          <w:bCs w:val="0"/>
          <w:noProof w:val="0"/>
          <w:color w:val="0000FF"/>
          <w:sz w:val="28"/>
          <w:rtl/>
        </w:rPr>
        <w:t>إذا مررتم برياض الجنة فارتعوا</w:t>
      </w:r>
      <w:r w:rsidR="008E74D0" w:rsidRPr="00DD1932">
        <w:rPr>
          <w:rFonts w:ascii="Traditional Arabic" w:eastAsia="Calibri" w:hAnsi="Traditional Arabic" w:hint="cs"/>
          <w:b w:val="0"/>
          <w:bCs w:val="0"/>
          <w:noProof w:val="0"/>
          <w:color w:val="0000FF"/>
          <w:sz w:val="28"/>
          <w:rtl/>
        </w:rPr>
        <w:t>»</w:t>
      </w:r>
      <w:r w:rsidRPr="008E74D0">
        <w:rPr>
          <w:rFonts w:ascii="Traditional Arabic" w:eastAsia="Calibri" w:hAnsi="Traditional Arabic" w:hint="cs"/>
          <w:b w:val="0"/>
          <w:bCs w:val="0"/>
          <w:noProof w:val="0"/>
          <w:sz w:val="28"/>
          <w:rtl/>
        </w:rPr>
        <w:t xml:space="preserve"> وهذا فرد من أفراده</w:t>
      </w:r>
      <w:r w:rsidR="0094250F">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رياض الجنة فسرت بأنها حلق الذكر</w:t>
      </w:r>
      <w:r w:rsidR="0094250F">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لكن التفسير بفرد من الأفراد </w:t>
      </w:r>
      <w:r w:rsidR="0094250F">
        <w:rPr>
          <w:rFonts w:ascii="Traditional Arabic" w:eastAsia="Calibri" w:hAnsi="Traditional Arabic" w:hint="cs"/>
          <w:b w:val="0"/>
          <w:bCs w:val="0"/>
          <w:noProof w:val="0"/>
          <w:sz w:val="28"/>
          <w:rtl/>
        </w:rPr>
        <w:t xml:space="preserve">لا </w:t>
      </w:r>
      <w:r w:rsidRPr="008E74D0">
        <w:rPr>
          <w:rFonts w:ascii="Traditional Arabic" w:eastAsia="Calibri" w:hAnsi="Traditional Arabic" w:hint="cs"/>
          <w:b w:val="0"/>
          <w:bCs w:val="0"/>
          <w:noProof w:val="0"/>
          <w:sz w:val="28"/>
          <w:rtl/>
        </w:rPr>
        <w:t xml:space="preserve">يقتضي التخصيص </w:t>
      </w:r>
      <w:r w:rsidRPr="00DD1932">
        <w:rPr>
          <w:rFonts w:ascii="Traditional Arabic" w:eastAsia="Calibri" w:hAnsi="Traditional Arabic" w:cs="ATraditional Arabic" w:hint="cs"/>
          <w:b w:val="0"/>
          <w:bCs w:val="0"/>
          <w:noProof w:val="0"/>
          <w:color w:val="FF0000"/>
          <w:sz w:val="28"/>
          <w:rtl/>
        </w:rPr>
        <w:t>{</w:t>
      </w:r>
      <w:r w:rsidR="008E74D0" w:rsidRPr="00DD1932">
        <w:rPr>
          <w:rStyle w:val="-"/>
          <w:rFonts w:hint="cs"/>
          <w:color w:val="FF0000"/>
          <w:sz w:val="28"/>
          <w:szCs w:val="28"/>
          <w:rtl/>
        </w:rPr>
        <w:t>وَأَعِدُّواْ</w:t>
      </w:r>
      <w:r w:rsidR="008E74D0" w:rsidRPr="00DD1932">
        <w:rPr>
          <w:rStyle w:val="-"/>
          <w:color w:val="FF0000"/>
          <w:sz w:val="28"/>
          <w:szCs w:val="28"/>
          <w:rtl/>
        </w:rPr>
        <w:t xml:space="preserve"> لَهُم مَّا اسْتَطَعْتُم مِّن قُوَّةٍ</w:t>
      </w:r>
      <w:r w:rsidRPr="00DD1932">
        <w:rPr>
          <w:rFonts w:ascii="Traditional Arabic" w:eastAsia="Calibri" w:hAnsi="Traditional Arabic" w:cs="ATraditional Arabic" w:hint="cs"/>
          <w:b w:val="0"/>
          <w:bCs w:val="0"/>
          <w:noProof w:val="0"/>
          <w:color w:val="FF0000"/>
          <w:sz w:val="28"/>
          <w:rtl/>
        </w:rPr>
        <w:t>}</w:t>
      </w:r>
      <w:r w:rsidR="008E74D0">
        <w:rPr>
          <w:rFonts w:ascii="Traditional Arabic" w:eastAsia="Calibri" w:hAnsi="Traditional Arabic"/>
          <w:b w:val="0"/>
          <w:bCs w:val="0"/>
          <w:noProof w:val="0"/>
          <w:sz w:val="28"/>
          <w:rtl/>
        </w:rPr>
        <w:t xml:space="preserve"> [سورة الأنفال:</w:t>
      </w:r>
      <w:r w:rsidR="008E74D0" w:rsidRPr="008E74D0">
        <w:rPr>
          <w:rFonts w:ascii="Traditional Arabic" w:eastAsia="Calibri" w:hAnsi="Traditional Arabic"/>
          <w:b w:val="0"/>
          <w:bCs w:val="0"/>
          <w:noProof w:val="0"/>
          <w:sz w:val="28"/>
          <w:rtl/>
        </w:rPr>
        <w:t>60]</w:t>
      </w:r>
      <w:r w:rsidRPr="008E74D0">
        <w:rPr>
          <w:rFonts w:ascii="Traditional Arabic" w:eastAsia="Calibri" w:hAnsi="Traditional Arabic" w:hint="cs"/>
          <w:b w:val="0"/>
          <w:bCs w:val="0"/>
          <w:noProof w:val="0"/>
          <w:sz w:val="28"/>
          <w:rtl/>
        </w:rPr>
        <w:t xml:space="preserve"> </w:t>
      </w:r>
      <w:r w:rsidR="008E74D0" w:rsidRPr="00DD1932">
        <w:rPr>
          <w:rFonts w:ascii="Traditional Arabic" w:eastAsia="Calibri" w:hAnsi="Traditional Arabic" w:hint="cs"/>
          <w:b w:val="0"/>
          <w:bCs w:val="0"/>
          <w:noProof w:val="0"/>
          <w:color w:val="0000FF"/>
          <w:sz w:val="28"/>
          <w:rtl/>
        </w:rPr>
        <w:t>«</w:t>
      </w:r>
      <w:r w:rsidRPr="00DD1932">
        <w:rPr>
          <w:rFonts w:ascii="Traditional Arabic" w:eastAsia="Calibri" w:hAnsi="Traditional Arabic" w:hint="cs"/>
          <w:b w:val="0"/>
          <w:bCs w:val="0"/>
          <w:noProof w:val="0"/>
          <w:color w:val="0000FF"/>
          <w:sz w:val="28"/>
          <w:rtl/>
        </w:rPr>
        <w:t>ألا إن القوة الرمي</w:t>
      </w:r>
      <w:r w:rsidR="008E74D0" w:rsidRPr="00DD1932">
        <w:rPr>
          <w:rFonts w:ascii="Traditional Arabic" w:eastAsia="Calibri" w:hAnsi="Traditional Arabic" w:hint="cs"/>
          <w:b w:val="0"/>
          <w:bCs w:val="0"/>
          <w:noProof w:val="0"/>
          <w:color w:val="0000FF"/>
          <w:sz w:val="28"/>
          <w:rtl/>
        </w:rPr>
        <w:t>»</w:t>
      </w:r>
      <w:r w:rsidRPr="008E74D0">
        <w:rPr>
          <w:rFonts w:ascii="Traditional Arabic" w:eastAsia="Calibri" w:hAnsi="Traditional Arabic" w:hint="cs"/>
          <w:b w:val="0"/>
          <w:bCs w:val="0"/>
          <w:noProof w:val="0"/>
          <w:sz w:val="28"/>
          <w:rtl/>
        </w:rPr>
        <w:t xml:space="preserve"> </w:t>
      </w:r>
      <w:r w:rsidR="0094250F">
        <w:rPr>
          <w:rFonts w:ascii="Traditional Arabic" w:eastAsia="Calibri" w:hAnsi="Traditional Arabic" w:hint="cs"/>
          <w:b w:val="0"/>
          <w:bCs w:val="0"/>
          <w:noProof w:val="0"/>
          <w:sz w:val="28"/>
          <w:rtl/>
        </w:rPr>
        <w:t>لا يوجد من القوة</w:t>
      </w:r>
      <w:r w:rsidRPr="008E74D0">
        <w:rPr>
          <w:rFonts w:ascii="Traditional Arabic" w:eastAsia="Calibri" w:hAnsi="Traditional Arabic" w:hint="cs"/>
          <w:b w:val="0"/>
          <w:bCs w:val="0"/>
          <w:noProof w:val="0"/>
          <w:sz w:val="28"/>
          <w:rtl/>
        </w:rPr>
        <w:t xml:space="preserve"> إلا الرمي ؟! تفسير بفرد من أفراد العام هذا لا يقتضي تخصيص</w:t>
      </w:r>
      <w:r w:rsidR="0094250F">
        <w:rPr>
          <w:rFonts w:ascii="Traditional Arabic" w:eastAsia="Calibri" w:hAnsi="Traditional Arabic" w:hint="cs"/>
          <w:b w:val="0"/>
          <w:bCs w:val="0"/>
          <w:noProof w:val="0"/>
          <w:sz w:val="28"/>
          <w:rtl/>
        </w:rPr>
        <w:t>ا؛</w:t>
      </w:r>
      <w:r w:rsidRPr="008E74D0">
        <w:rPr>
          <w:rFonts w:ascii="Traditional Arabic" w:eastAsia="Calibri" w:hAnsi="Traditional Arabic" w:hint="cs"/>
          <w:b w:val="0"/>
          <w:bCs w:val="0"/>
          <w:noProof w:val="0"/>
          <w:sz w:val="28"/>
          <w:rtl/>
        </w:rPr>
        <w:t xml:space="preserve"> ولذلك أي شيء وصف بأنه روضة من رياض الجنة يدخل في قوله </w:t>
      </w:r>
      <w:r w:rsidR="008E74D0" w:rsidRPr="00DD1932">
        <w:rPr>
          <w:rFonts w:ascii="Traditional Arabic" w:eastAsia="Calibri" w:hAnsi="Traditional Arabic" w:hint="cs"/>
          <w:b w:val="0"/>
          <w:bCs w:val="0"/>
          <w:noProof w:val="0"/>
          <w:color w:val="0000FF"/>
          <w:sz w:val="28"/>
          <w:rtl/>
        </w:rPr>
        <w:t>«</w:t>
      </w:r>
      <w:r w:rsidRPr="00DD1932">
        <w:rPr>
          <w:rFonts w:ascii="Traditional Arabic" w:eastAsia="Calibri" w:hAnsi="Traditional Arabic" w:hint="cs"/>
          <w:b w:val="0"/>
          <w:bCs w:val="0"/>
          <w:noProof w:val="0"/>
          <w:color w:val="0000FF"/>
          <w:sz w:val="28"/>
          <w:rtl/>
        </w:rPr>
        <w:t>إذا مررتم برياض الجنة فارتعوا</w:t>
      </w:r>
      <w:r w:rsidR="008E74D0" w:rsidRPr="00DD1932">
        <w:rPr>
          <w:rFonts w:ascii="Traditional Arabic" w:eastAsia="Calibri" w:hAnsi="Traditional Arabic" w:hint="cs"/>
          <w:b w:val="0"/>
          <w:bCs w:val="0"/>
          <w:noProof w:val="0"/>
          <w:color w:val="0000FF"/>
          <w:sz w:val="28"/>
          <w:rtl/>
        </w:rPr>
        <w:t>»</w:t>
      </w:r>
      <w:r w:rsidRPr="008E74D0">
        <w:rPr>
          <w:rFonts w:ascii="Traditional Arabic" w:eastAsia="Calibri" w:hAnsi="Traditional Arabic" w:hint="cs"/>
          <w:b w:val="0"/>
          <w:bCs w:val="0"/>
          <w:noProof w:val="0"/>
          <w:sz w:val="28"/>
          <w:rtl/>
        </w:rPr>
        <w:t xml:space="preserve"> لكن بالنسبة للأنهار هل جاء حديث</w:t>
      </w:r>
      <w:r w:rsidR="0094250F">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إذا مررتم بنهر من أنهار الجنة فاغتسلوا أو اشربوا؟ ما جاء مثل هذا</w:t>
      </w:r>
      <w:r w:rsidR="0094250F">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w:t>
      </w:r>
      <w:r w:rsidR="0094250F">
        <w:rPr>
          <w:rFonts w:ascii="Traditional Arabic" w:eastAsia="Calibri" w:hAnsi="Traditional Arabic" w:hint="cs"/>
          <w:b w:val="0"/>
          <w:bCs w:val="0"/>
          <w:noProof w:val="0"/>
          <w:sz w:val="28"/>
          <w:rtl/>
        </w:rPr>
        <w:t>ولا</w:t>
      </w:r>
      <w:r w:rsidRPr="008E74D0">
        <w:rPr>
          <w:rFonts w:ascii="Traditional Arabic" w:eastAsia="Calibri" w:hAnsi="Traditional Arabic" w:hint="cs"/>
          <w:b w:val="0"/>
          <w:bCs w:val="0"/>
          <w:noProof w:val="0"/>
          <w:sz w:val="28"/>
          <w:rtl/>
        </w:rPr>
        <w:t xml:space="preserve"> جاء إغراء بمثل هذه الأنهار إنما هو مجرد وصف وخبر</w:t>
      </w:r>
      <w:r w:rsidR="0094250F">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ففرق بين هذا وهذا</w:t>
      </w:r>
      <w:r w:rsidR="0094250F">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لأن بعض الناس يورد مثل هذا الإشكال ويقول روضة من رياض الجنة</w:t>
      </w:r>
      <w:r w:rsidR="0094250F">
        <w:rPr>
          <w:rFonts w:ascii="Traditional Arabic" w:eastAsia="Calibri" w:hAnsi="Traditional Arabic" w:hint="cs"/>
          <w:b w:val="0"/>
          <w:bCs w:val="0"/>
          <w:noProof w:val="0"/>
          <w:sz w:val="28"/>
          <w:rtl/>
        </w:rPr>
        <w:t>، و</w:t>
      </w:r>
      <w:r w:rsidRPr="008E74D0">
        <w:rPr>
          <w:rFonts w:ascii="Traditional Arabic" w:eastAsia="Calibri" w:hAnsi="Traditional Arabic" w:hint="cs"/>
          <w:b w:val="0"/>
          <w:bCs w:val="0"/>
          <w:noProof w:val="0"/>
          <w:sz w:val="28"/>
          <w:rtl/>
        </w:rPr>
        <w:t xml:space="preserve">مثل أنهار الجنة </w:t>
      </w:r>
      <w:r w:rsidR="0094250F">
        <w:rPr>
          <w:rFonts w:ascii="Traditional Arabic" w:eastAsia="Calibri" w:hAnsi="Traditional Arabic" w:hint="cs"/>
          <w:b w:val="0"/>
          <w:bCs w:val="0"/>
          <w:noProof w:val="0"/>
          <w:sz w:val="28"/>
          <w:rtl/>
        </w:rPr>
        <w:t>لا</w:t>
      </w:r>
      <w:r w:rsidRPr="008E74D0">
        <w:rPr>
          <w:rFonts w:ascii="Traditional Arabic" w:eastAsia="Calibri" w:hAnsi="Traditional Arabic" w:hint="cs"/>
          <w:b w:val="0"/>
          <w:bCs w:val="0"/>
          <w:noProof w:val="0"/>
          <w:sz w:val="28"/>
          <w:rtl/>
        </w:rPr>
        <w:t xml:space="preserve"> نغتسل ولا نتوضأ ولا نشرب</w:t>
      </w:r>
      <w:r w:rsidR="0094250F">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المقصود أن هذا هو الفرق فيكون لهذه البقعة مزية فيقصدها الإنسان ويصلي فيها ويدعو فيها ويذكر الله فيها لأنها روضة من رياض الجنة</w:t>
      </w:r>
      <w:r w:rsidR="0094250F">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ولذلك قال </w:t>
      </w:r>
      <w:r w:rsidR="00CA7E2E">
        <w:rPr>
          <w:rFonts w:ascii="Traditional Arabic" w:eastAsia="Calibri" w:hAnsi="Traditional Arabic" w:hint="cs"/>
          <w:noProof w:val="0"/>
          <w:sz w:val="28"/>
          <w:rtl/>
        </w:rPr>
        <w:t>"</w:t>
      </w:r>
      <w:r w:rsidRPr="00CA7E2E">
        <w:rPr>
          <w:rFonts w:ascii="Traditional Arabic" w:eastAsia="Calibri" w:hAnsi="Traditional Arabic" w:hint="cs"/>
          <w:noProof w:val="0"/>
          <w:sz w:val="28"/>
          <w:rtl/>
        </w:rPr>
        <w:t>وإن صلاهما في الروضة الشريفة فهو أفضل</w:t>
      </w:r>
      <w:r w:rsidR="00CA7E2E">
        <w:rPr>
          <w:rFonts w:ascii="Traditional Arabic" w:eastAsia="Calibri" w:hAnsi="Traditional Arabic" w:hint="cs"/>
          <w:noProof w:val="0"/>
          <w:sz w:val="28"/>
          <w:rtl/>
        </w:rPr>
        <w:t>"</w:t>
      </w:r>
      <w:r w:rsidRPr="008E74D0">
        <w:rPr>
          <w:rFonts w:ascii="Traditional Arabic" w:eastAsia="Calibri" w:hAnsi="Traditional Arabic" w:hint="cs"/>
          <w:b w:val="0"/>
          <w:bCs w:val="0"/>
          <w:noProof w:val="0"/>
          <w:sz w:val="28"/>
          <w:rtl/>
        </w:rPr>
        <w:t xml:space="preserve"> لكن يحذر كل الحذر من الغلو في البقعة وما حولها من الحجرة والقبر الذي هو مظنة للغلو</w:t>
      </w:r>
      <w:r w:rsidR="0094250F">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والأمثلة على ذلك كثيرة من القديم والحديث</w:t>
      </w:r>
      <w:r w:rsidR="0094250F">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يحصل الغلو بل يحصل الشرك الأكبر </w:t>
      </w:r>
      <w:r w:rsidR="00D530E8">
        <w:rPr>
          <w:rFonts w:ascii="Traditional Arabic" w:eastAsia="Calibri" w:hAnsi="Traditional Arabic" w:hint="cs"/>
          <w:b w:val="0"/>
          <w:bCs w:val="0"/>
          <w:noProof w:val="0"/>
          <w:sz w:val="28"/>
          <w:rtl/>
        </w:rPr>
        <w:t>"</w:t>
      </w:r>
      <w:r w:rsidRPr="00CA7E2E">
        <w:rPr>
          <w:rFonts w:ascii="Traditional Arabic" w:eastAsia="Calibri" w:hAnsi="Traditional Arabic" w:hint="cs"/>
          <w:noProof w:val="0"/>
          <w:sz w:val="28"/>
          <w:rtl/>
        </w:rPr>
        <w:t xml:space="preserve">ثم بعد الصلاة يزور قبر النبي -صلى الله عليه وسلم- </w:t>
      </w:r>
      <w:r w:rsidRPr="00CA7E2E">
        <w:rPr>
          <w:rFonts w:ascii="Traditional Arabic" w:eastAsia="Calibri" w:hAnsi="Traditional Arabic" w:hint="cs"/>
          <w:noProof w:val="0"/>
          <w:sz w:val="28"/>
          <w:rtl/>
        </w:rPr>
        <w:lastRenderedPageBreak/>
        <w:t>وقبري صاحبيه أبي بكر وعمر رضي الله عنهما فيقف تجاه قبر النبي -صلى الله عليه وسلم-</w:t>
      </w:r>
      <w:r w:rsidR="00D530E8">
        <w:rPr>
          <w:rFonts w:ascii="Traditional Arabic" w:eastAsia="Calibri" w:hAnsi="Traditional Arabic" w:hint="cs"/>
          <w:noProof w:val="0"/>
          <w:sz w:val="28"/>
          <w:rtl/>
        </w:rPr>
        <w:t>"</w:t>
      </w:r>
      <w:r w:rsidRPr="00CA7E2E">
        <w:rPr>
          <w:rFonts w:ascii="Traditional Arabic" w:eastAsia="Calibri" w:hAnsi="Traditional Arabic" w:hint="cs"/>
          <w:noProof w:val="0"/>
          <w:sz w:val="28"/>
          <w:rtl/>
        </w:rPr>
        <w:t xml:space="preserve"> </w:t>
      </w:r>
      <w:r w:rsidRPr="008E74D0">
        <w:rPr>
          <w:rFonts w:ascii="Traditional Arabic" w:eastAsia="Calibri" w:hAnsi="Traditional Arabic" w:hint="cs"/>
          <w:b w:val="0"/>
          <w:bCs w:val="0"/>
          <w:noProof w:val="0"/>
          <w:sz w:val="28"/>
          <w:rtl/>
        </w:rPr>
        <w:t xml:space="preserve">يعني يستقبل القبر عند السلام عليه -عليه الصلاة والسلام- وهكذا إذا زار أي ميت في قبره عند السلام يستقبل وجهه وعند الدعاء إذا أراد أن يدعو يستقبل القبلة </w:t>
      </w:r>
      <w:r w:rsidR="00D530E8">
        <w:rPr>
          <w:rFonts w:ascii="Traditional Arabic" w:eastAsia="Calibri" w:hAnsi="Traditional Arabic" w:hint="cs"/>
          <w:b w:val="0"/>
          <w:bCs w:val="0"/>
          <w:noProof w:val="0"/>
          <w:sz w:val="28"/>
          <w:rtl/>
        </w:rPr>
        <w:t>"</w:t>
      </w:r>
      <w:r w:rsidRPr="00CA7E2E">
        <w:rPr>
          <w:rFonts w:ascii="Traditional Arabic" w:eastAsia="Calibri" w:hAnsi="Traditional Arabic" w:hint="cs"/>
          <w:noProof w:val="0"/>
          <w:sz w:val="28"/>
          <w:rtl/>
        </w:rPr>
        <w:t>بأدب وخفض صوت ثم يسلم عليه -عليه الصلاة والسلام- قائلا</w:t>
      </w:r>
      <w:r w:rsidR="00DD1932" w:rsidRPr="00CA7E2E">
        <w:rPr>
          <w:rFonts w:ascii="Traditional Arabic" w:eastAsia="Calibri" w:hAnsi="Traditional Arabic" w:hint="cs"/>
          <w:noProof w:val="0"/>
          <w:sz w:val="28"/>
          <w:rtl/>
        </w:rPr>
        <w:t>ً</w:t>
      </w:r>
      <w:r w:rsidRPr="00CA7E2E">
        <w:rPr>
          <w:rFonts w:ascii="Traditional Arabic" w:eastAsia="Calibri" w:hAnsi="Traditional Arabic" w:hint="cs"/>
          <w:noProof w:val="0"/>
          <w:sz w:val="28"/>
          <w:rtl/>
        </w:rPr>
        <w:t xml:space="preserve"> السلام عليك يا رسول الله ورحمة الله وبركاته</w:t>
      </w:r>
      <w:r w:rsidR="00D530E8">
        <w:rPr>
          <w:rFonts w:ascii="Traditional Arabic" w:eastAsia="Calibri" w:hAnsi="Traditional Arabic" w:hint="cs"/>
          <w:noProof w:val="0"/>
          <w:sz w:val="28"/>
          <w:rtl/>
        </w:rPr>
        <w:t>"</w:t>
      </w:r>
      <w:r w:rsidRPr="008E74D0">
        <w:rPr>
          <w:rFonts w:ascii="Traditional Arabic" w:eastAsia="Calibri" w:hAnsi="Traditional Arabic" w:hint="cs"/>
          <w:b w:val="0"/>
          <w:bCs w:val="0"/>
          <w:noProof w:val="0"/>
          <w:sz w:val="28"/>
          <w:rtl/>
        </w:rPr>
        <w:t xml:space="preserve"> السلام عليك يصلح أن نقول سلام عليك؟ بالتنكير؟ </w:t>
      </w:r>
    </w:p>
    <w:p w:rsidR="00DB05CF" w:rsidRPr="008E74D0" w:rsidRDefault="00DB05CF" w:rsidP="00DB05CF">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DB05CF" w:rsidRPr="008E74D0" w:rsidRDefault="00DB05CF" w:rsidP="00FA2219">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الفقهاء يقولون ويخيَّر بين تعريفه وتنكيره في سلام على الحي</w:t>
      </w:r>
      <w:r w:rsidR="00F620EB">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مفهومه أن الميت لا بد من التعريف</w:t>
      </w:r>
      <w:r w:rsidR="00F620EB">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وهو يرد في جميع النصوص كلها معرفة</w:t>
      </w:r>
      <w:r w:rsidR="00F620EB">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ما ورد نص بالتنكير لكن هل من نكتة </w:t>
      </w:r>
      <w:r w:rsidR="00421348" w:rsidRPr="008E74D0">
        <w:rPr>
          <w:rFonts w:ascii="Traditional Arabic" w:eastAsia="Calibri" w:hAnsi="Traditional Arabic" w:hint="cs"/>
          <w:b w:val="0"/>
          <w:bCs w:val="0"/>
          <w:noProof w:val="0"/>
          <w:sz w:val="28"/>
          <w:rtl/>
        </w:rPr>
        <w:t xml:space="preserve">لهذا التفريق؟ </w:t>
      </w:r>
      <w:r w:rsidR="00F620EB">
        <w:rPr>
          <w:rFonts w:ascii="Traditional Arabic" w:eastAsia="Calibri" w:hAnsi="Traditional Arabic" w:hint="cs"/>
          <w:b w:val="0"/>
          <w:bCs w:val="0"/>
          <w:noProof w:val="0"/>
          <w:sz w:val="28"/>
          <w:rtl/>
        </w:rPr>
        <w:t>يوجد</w:t>
      </w:r>
      <w:r w:rsidR="00421348" w:rsidRPr="008E74D0">
        <w:rPr>
          <w:rFonts w:ascii="Traditional Arabic" w:eastAsia="Calibri" w:hAnsi="Traditional Arabic" w:hint="cs"/>
          <w:b w:val="0"/>
          <w:bCs w:val="0"/>
          <w:noProof w:val="0"/>
          <w:sz w:val="28"/>
          <w:rtl/>
        </w:rPr>
        <w:t xml:space="preserve"> شيء؟ أحد يذكر نكتة لهذا التفريق؟ أنا الآن لا </w:t>
      </w:r>
      <w:r w:rsidR="001145A5">
        <w:rPr>
          <w:rFonts w:ascii="Traditional Arabic" w:eastAsia="Calibri" w:hAnsi="Traditional Arabic" w:hint="cs"/>
          <w:b w:val="0"/>
          <w:bCs w:val="0"/>
          <w:noProof w:val="0"/>
          <w:sz w:val="28"/>
          <w:rtl/>
        </w:rPr>
        <w:t>يحضرني شيء لكن لعل الله ييسر شيئا</w:t>
      </w:r>
      <w:r w:rsidR="00421348" w:rsidRPr="008E74D0">
        <w:rPr>
          <w:rFonts w:ascii="Traditional Arabic" w:eastAsia="Calibri" w:hAnsi="Traditional Arabic" w:hint="cs"/>
          <w:b w:val="0"/>
          <w:bCs w:val="0"/>
          <w:noProof w:val="0"/>
          <w:sz w:val="28"/>
          <w:rtl/>
        </w:rPr>
        <w:t xml:space="preserve"> في أثناء الدرس </w:t>
      </w:r>
      <w:r w:rsidR="00CA7E2E">
        <w:rPr>
          <w:rFonts w:ascii="Traditional Arabic" w:eastAsia="Calibri" w:hAnsi="Traditional Arabic" w:hint="cs"/>
          <w:b w:val="0"/>
          <w:bCs w:val="0"/>
          <w:noProof w:val="0"/>
          <w:sz w:val="28"/>
          <w:rtl/>
        </w:rPr>
        <w:t>أو بعده</w:t>
      </w:r>
      <w:r w:rsidR="001145A5">
        <w:rPr>
          <w:rFonts w:ascii="Traditional Arabic" w:eastAsia="Calibri" w:hAnsi="Traditional Arabic" w:hint="cs"/>
          <w:b w:val="0"/>
          <w:bCs w:val="0"/>
          <w:noProof w:val="0"/>
          <w:sz w:val="28"/>
          <w:rtl/>
        </w:rPr>
        <w:t>،</w:t>
      </w:r>
      <w:r w:rsidR="00CA7E2E">
        <w:rPr>
          <w:rFonts w:ascii="Traditional Arabic" w:eastAsia="Calibri" w:hAnsi="Traditional Arabic" w:hint="cs"/>
          <w:b w:val="0"/>
          <w:bCs w:val="0"/>
          <w:noProof w:val="0"/>
          <w:sz w:val="28"/>
          <w:rtl/>
        </w:rPr>
        <w:t xml:space="preserve"> أما الآن لا يحضرني شيء</w:t>
      </w:r>
      <w:r w:rsidR="00CA7E2E" w:rsidRPr="00CA7E2E">
        <w:rPr>
          <w:rFonts w:ascii="Traditional Arabic" w:eastAsia="Calibri" w:hAnsi="Traditional Arabic" w:hint="cs"/>
          <w:noProof w:val="0"/>
          <w:sz w:val="28"/>
          <w:rtl/>
        </w:rPr>
        <w:t xml:space="preserve"> </w:t>
      </w:r>
      <w:r w:rsidR="00D530E8">
        <w:rPr>
          <w:rFonts w:ascii="Traditional Arabic" w:eastAsia="Calibri" w:hAnsi="Traditional Arabic" w:hint="cs"/>
          <w:noProof w:val="0"/>
          <w:sz w:val="28"/>
          <w:rtl/>
        </w:rPr>
        <w:t>"</w:t>
      </w:r>
      <w:r w:rsidR="00CA7E2E" w:rsidRPr="00CA7E2E">
        <w:rPr>
          <w:rFonts w:ascii="Traditional Arabic" w:eastAsia="Calibri" w:hAnsi="Traditional Arabic" w:hint="cs"/>
          <w:noProof w:val="0"/>
          <w:sz w:val="28"/>
          <w:rtl/>
        </w:rPr>
        <w:t>ل</w:t>
      </w:r>
      <w:r w:rsidR="00421348" w:rsidRPr="00CA7E2E">
        <w:rPr>
          <w:rFonts w:ascii="Traditional Arabic" w:eastAsia="Calibri" w:hAnsi="Traditional Arabic" w:hint="cs"/>
          <w:noProof w:val="0"/>
          <w:sz w:val="28"/>
          <w:rtl/>
        </w:rPr>
        <w:t xml:space="preserve">ما في سنن أبي داود بإسناد حسن عن أبي هريرة رضي الله عنه قال قال رسول الله -صلى الله عليه وسلم- </w:t>
      </w:r>
      <w:r w:rsidR="008E74D0" w:rsidRPr="00CA7E2E">
        <w:rPr>
          <w:rFonts w:ascii="Traditional Arabic" w:eastAsia="Calibri" w:hAnsi="Traditional Arabic" w:hint="cs"/>
          <w:noProof w:val="0"/>
          <w:color w:val="0000FF"/>
          <w:sz w:val="28"/>
          <w:rtl/>
        </w:rPr>
        <w:t>«</w:t>
      </w:r>
      <w:r w:rsidR="00421348" w:rsidRPr="00CA7E2E">
        <w:rPr>
          <w:rFonts w:ascii="Traditional Arabic" w:eastAsia="Calibri" w:hAnsi="Traditional Arabic" w:hint="cs"/>
          <w:noProof w:val="0"/>
          <w:color w:val="0000FF"/>
          <w:sz w:val="28"/>
          <w:rtl/>
        </w:rPr>
        <w:t>ما من أحد يسلم عليَّ إلا رد الله عليَّ روحي حتى أرد عليه السلام</w:t>
      </w:r>
      <w:r w:rsidR="008E74D0" w:rsidRPr="00CA7E2E">
        <w:rPr>
          <w:rFonts w:ascii="Traditional Arabic" w:eastAsia="Calibri" w:hAnsi="Traditional Arabic" w:hint="cs"/>
          <w:noProof w:val="0"/>
          <w:color w:val="0000FF"/>
          <w:sz w:val="28"/>
          <w:rtl/>
        </w:rPr>
        <w:t>»</w:t>
      </w:r>
      <w:r w:rsidR="00421348" w:rsidRPr="00CA7E2E">
        <w:rPr>
          <w:rFonts w:ascii="Traditional Arabic" w:eastAsia="Calibri" w:hAnsi="Traditional Arabic" w:hint="cs"/>
          <w:noProof w:val="0"/>
          <w:color w:val="0000FF"/>
          <w:sz w:val="28"/>
          <w:rtl/>
        </w:rPr>
        <w:t xml:space="preserve"> </w:t>
      </w:r>
      <w:r w:rsidR="00421348" w:rsidRPr="00CA7E2E">
        <w:rPr>
          <w:rFonts w:ascii="Traditional Arabic" w:eastAsia="Calibri" w:hAnsi="Traditional Arabic" w:hint="cs"/>
          <w:noProof w:val="0"/>
          <w:sz w:val="28"/>
          <w:rtl/>
        </w:rPr>
        <w:t>وإن قال الزائر في سلامه السلام عليك يا نبي الله السلام عليك يا خيرة الله من خلقه السلام عليك يا سيد المرسلين وإمام المتقين أشهد أنك قد بلغت الرسالة وأديت الأمانة ونصحت الأمة وجاهدت في الله حق جهاده فلا بأس بذلك</w:t>
      </w:r>
      <w:r w:rsidR="00D530E8">
        <w:rPr>
          <w:rFonts w:ascii="Traditional Arabic" w:eastAsia="Calibri" w:hAnsi="Traditional Arabic" w:hint="cs"/>
          <w:noProof w:val="0"/>
          <w:sz w:val="28"/>
          <w:rtl/>
        </w:rPr>
        <w:t>"</w:t>
      </w:r>
      <w:r w:rsidR="00421348" w:rsidRPr="00CA7E2E">
        <w:rPr>
          <w:rFonts w:ascii="Traditional Arabic" w:eastAsia="Calibri" w:hAnsi="Traditional Arabic" w:hint="cs"/>
          <w:noProof w:val="0"/>
          <w:sz w:val="28"/>
          <w:rtl/>
        </w:rPr>
        <w:t xml:space="preserve"> </w:t>
      </w:r>
      <w:r w:rsidR="00421348" w:rsidRPr="008E74D0">
        <w:rPr>
          <w:rFonts w:ascii="Traditional Arabic" w:eastAsia="Calibri" w:hAnsi="Traditional Arabic" w:hint="cs"/>
          <w:b w:val="0"/>
          <w:bCs w:val="0"/>
          <w:noProof w:val="0"/>
          <w:sz w:val="28"/>
          <w:rtl/>
        </w:rPr>
        <w:t xml:space="preserve">هذا يذكر </w:t>
      </w:r>
      <w:r w:rsidR="001145A5">
        <w:rPr>
          <w:rFonts w:ascii="Traditional Arabic" w:eastAsia="Calibri" w:hAnsi="Traditional Arabic" w:hint="cs"/>
          <w:b w:val="0"/>
          <w:bCs w:val="0"/>
          <w:noProof w:val="0"/>
          <w:sz w:val="28"/>
          <w:rtl/>
        </w:rPr>
        <w:t>في كتب المناسك وغيرها لكن</w:t>
      </w:r>
      <w:r w:rsidR="00421348" w:rsidRPr="008E74D0">
        <w:rPr>
          <w:rFonts w:ascii="Traditional Arabic" w:eastAsia="Calibri" w:hAnsi="Traditional Arabic" w:hint="cs"/>
          <w:b w:val="0"/>
          <w:bCs w:val="0"/>
          <w:noProof w:val="0"/>
          <w:sz w:val="28"/>
          <w:rtl/>
        </w:rPr>
        <w:t xml:space="preserve"> لم يرد به شيء مرفوع</w:t>
      </w:r>
      <w:r w:rsidR="001145A5">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لكنه من حيث الجملة معناه صحيح</w:t>
      </w:r>
      <w:r w:rsidR="001145A5">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فهذه أوصافه -عليه الصلاة والسلام- وجاهدت في الله حق جهاده فلا بأس بذلك </w:t>
      </w:r>
      <w:r w:rsidR="00D530E8">
        <w:rPr>
          <w:rFonts w:ascii="Traditional Arabic" w:eastAsia="Calibri" w:hAnsi="Traditional Arabic" w:hint="cs"/>
          <w:noProof w:val="0"/>
          <w:sz w:val="28"/>
          <w:rtl/>
        </w:rPr>
        <w:t>"</w:t>
      </w:r>
      <w:r w:rsidR="00421348" w:rsidRPr="00CA7E2E">
        <w:rPr>
          <w:rFonts w:ascii="Traditional Arabic" w:eastAsia="Calibri" w:hAnsi="Traditional Arabic" w:hint="cs"/>
          <w:noProof w:val="0"/>
          <w:sz w:val="28"/>
          <w:rtl/>
        </w:rPr>
        <w:t>لأن هذا كله من أوصافه -عليه الصلاة والسلام-</w:t>
      </w:r>
      <w:r w:rsidR="00D530E8">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لكن لا يُتعبَّد بلفظه</w:t>
      </w:r>
      <w:r w:rsidR="001145A5">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لأنه لم يرد</w:t>
      </w:r>
      <w:r w:rsidR="001145A5">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ويصلي عليه -عليه الصلاة والسلام- </w:t>
      </w:r>
      <w:r w:rsidR="00D530E8">
        <w:rPr>
          <w:rFonts w:ascii="Traditional Arabic" w:eastAsia="Calibri" w:hAnsi="Traditional Arabic" w:hint="cs"/>
          <w:b w:val="0"/>
          <w:bCs w:val="0"/>
          <w:noProof w:val="0"/>
          <w:sz w:val="28"/>
          <w:rtl/>
        </w:rPr>
        <w:t>"</w:t>
      </w:r>
      <w:r w:rsidR="00421348" w:rsidRPr="00CA7E2E">
        <w:rPr>
          <w:rFonts w:ascii="Traditional Arabic" w:eastAsia="Calibri" w:hAnsi="Traditional Arabic" w:hint="cs"/>
          <w:noProof w:val="0"/>
          <w:sz w:val="28"/>
          <w:rtl/>
        </w:rPr>
        <w:t>ويدعو له لما قد تقرر في الشريعة</w:t>
      </w:r>
      <w:r w:rsidR="00D530E8">
        <w:rPr>
          <w:rFonts w:ascii="Traditional Arabic" w:eastAsia="Calibri" w:hAnsi="Traditional Arabic" w:hint="cs"/>
          <w:noProof w:val="0"/>
          <w:sz w:val="28"/>
          <w:rtl/>
        </w:rPr>
        <w:t>"</w:t>
      </w:r>
      <w:r w:rsidR="00421348" w:rsidRPr="008E74D0">
        <w:rPr>
          <w:rFonts w:ascii="Traditional Arabic" w:eastAsia="Calibri" w:hAnsi="Traditional Arabic" w:hint="cs"/>
          <w:b w:val="0"/>
          <w:bCs w:val="0"/>
          <w:noProof w:val="0"/>
          <w:sz w:val="28"/>
          <w:rtl/>
        </w:rPr>
        <w:t xml:space="preserve"> من شرعية الجمع بين الصلاة والسلام عليه عملا</w:t>
      </w:r>
      <w:r w:rsidR="00CA7E2E">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بقوله</w:t>
      </w:r>
      <w:r w:rsidR="001145A5">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جل وعلا</w:t>
      </w:r>
      <w:r w:rsidR="001145A5">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w:t>
      </w:r>
      <w:r w:rsidR="00421348" w:rsidRPr="00DD1932">
        <w:rPr>
          <w:rFonts w:ascii="Traditional Arabic" w:eastAsia="Calibri" w:hAnsi="Traditional Arabic" w:cs="ATraditional Arabic" w:hint="cs"/>
          <w:b w:val="0"/>
          <w:bCs w:val="0"/>
          <w:noProof w:val="0"/>
          <w:color w:val="FF0000"/>
          <w:sz w:val="28"/>
          <w:rtl/>
        </w:rPr>
        <w:t>{</w:t>
      </w:r>
      <w:r w:rsidR="008E74D0" w:rsidRPr="00DD1932">
        <w:rPr>
          <w:rStyle w:val="-"/>
          <w:rFonts w:hint="cs"/>
          <w:color w:val="FF0000"/>
          <w:sz w:val="28"/>
          <w:szCs w:val="28"/>
          <w:rtl/>
        </w:rPr>
        <w:t>يَا</w:t>
      </w:r>
      <w:r w:rsidR="008E74D0" w:rsidRPr="00DD1932">
        <w:rPr>
          <w:rStyle w:val="-"/>
          <w:color w:val="FF0000"/>
          <w:sz w:val="28"/>
          <w:szCs w:val="28"/>
          <w:rtl/>
        </w:rPr>
        <w:t xml:space="preserve"> أَيُّهَا الَّذِينَ آمَنُوا صَلُّوا عَلَيْهِ وَسَلِّمُوا تَسْلِيماً</w:t>
      </w:r>
      <w:r w:rsidR="00421348" w:rsidRPr="00DD1932">
        <w:rPr>
          <w:rFonts w:ascii="Traditional Arabic" w:eastAsia="Calibri" w:hAnsi="Traditional Arabic" w:cs="ATraditional Arabic" w:hint="cs"/>
          <w:b w:val="0"/>
          <w:bCs w:val="0"/>
          <w:noProof w:val="0"/>
          <w:color w:val="FF0000"/>
          <w:sz w:val="28"/>
          <w:rtl/>
        </w:rPr>
        <w:t>}</w:t>
      </w:r>
      <w:r w:rsidR="008E74D0">
        <w:rPr>
          <w:rFonts w:ascii="Traditional Arabic" w:eastAsia="Calibri" w:hAnsi="Traditional Arabic"/>
          <w:b w:val="0"/>
          <w:bCs w:val="0"/>
          <w:noProof w:val="0"/>
          <w:sz w:val="28"/>
          <w:rtl/>
        </w:rPr>
        <w:t xml:space="preserve"> [سورة الأحزاب:</w:t>
      </w:r>
      <w:r w:rsidR="008E74D0" w:rsidRPr="008E74D0">
        <w:rPr>
          <w:rFonts w:ascii="Traditional Arabic" w:eastAsia="Calibri" w:hAnsi="Traditional Arabic"/>
          <w:b w:val="0"/>
          <w:bCs w:val="0"/>
          <w:noProof w:val="0"/>
          <w:sz w:val="28"/>
          <w:rtl/>
        </w:rPr>
        <w:t>56]</w:t>
      </w:r>
      <w:r w:rsidR="00421348" w:rsidRPr="008E74D0">
        <w:rPr>
          <w:rFonts w:ascii="Traditional Arabic" w:eastAsia="Calibri" w:hAnsi="Traditional Arabic" w:hint="cs"/>
          <w:b w:val="0"/>
          <w:bCs w:val="0"/>
          <w:noProof w:val="0"/>
          <w:sz w:val="28"/>
          <w:rtl/>
        </w:rPr>
        <w:t xml:space="preserve"> يعني لا يتم امتثال الأمر في هذه الآية حتى نجمع الصلاة والسلام</w:t>
      </w:r>
      <w:r w:rsidR="001145A5">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لكن إذا صلينا فقط أو سلمنا قلنا عليه السلام يعني أفردنا الصلاة أو أفردنا السلام لا يتم الامتثال</w:t>
      </w:r>
      <w:r w:rsidR="001145A5">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لأن الله</w:t>
      </w:r>
      <w:r w:rsidR="001145A5">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جل وعلا</w:t>
      </w:r>
      <w:r w:rsidR="001145A5">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يقول </w:t>
      </w:r>
      <w:r w:rsidR="00421348" w:rsidRPr="00DD1932">
        <w:rPr>
          <w:rFonts w:ascii="Traditional Arabic" w:eastAsia="Calibri" w:hAnsi="Traditional Arabic" w:cs="ATraditional Arabic" w:hint="cs"/>
          <w:b w:val="0"/>
          <w:bCs w:val="0"/>
          <w:noProof w:val="0"/>
          <w:color w:val="FF0000"/>
          <w:sz w:val="28"/>
          <w:rtl/>
        </w:rPr>
        <w:t>{</w:t>
      </w:r>
      <w:r w:rsidR="008E74D0" w:rsidRPr="00DD1932">
        <w:rPr>
          <w:rStyle w:val="-"/>
          <w:rFonts w:hint="cs"/>
          <w:color w:val="FF0000"/>
          <w:sz w:val="28"/>
          <w:szCs w:val="28"/>
          <w:rtl/>
        </w:rPr>
        <w:t>صَلُّوا</w:t>
      </w:r>
      <w:r w:rsidR="008E74D0" w:rsidRPr="00DD1932">
        <w:rPr>
          <w:rStyle w:val="-"/>
          <w:color w:val="FF0000"/>
          <w:sz w:val="28"/>
          <w:szCs w:val="28"/>
          <w:rtl/>
        </w:rPr>
        <w:t xml:space="preserve"> عَلَيْهِ وَسَلِّمُوا تَسْلِيماً</w:t>
      </w:r>
      <w:r w:rsidR="00421348" w:rsidRPr="00DD1932">
        <w:rPr>
          <w:rFonts w:ascii="Traditional Arabic" w:eastAsia="Calibri" w:hAnsi="Traditional Arabic" w:cs="ATraditional Arabic" w:hint="cs"/>
          <w:b w:val="0"/>
          <w:bCs w:val="0"/>
          <w:noProof w:val="0"/>
          <w:color w:val="FF0000"/>
          <w:sz w:val="28"/>
          <w:rtl/>
        </w:rPr>
        <w:t>}</w:t>
      </w:r>
      <w:r w:rsidR="008E74D0">
        <w:rPr>
          <w:rFonts w:ascii="Traditional Arabic" w:eastAsia="Calibri" w:hAnsi="Traditional Arabic"/>
          <w:b w:val="0"/>
          <w:bCs w:val="0"/>
          <w:noProof w:val="0"/>
          <w:sz w:val="28"/>
          <w:rtl/>
        </w:rPr>
        <w:t xml:space="preserve"> [سورة الأحزاب:</w:t>
      </w:r>
      <w:r w:rsidR="008E74D0" w:rsidRPr="008E74D0">
        <w:rPr>
          <w:rFonts w:ascii="Traditional Arabic" w:eastAsia="Calibri" w:hAnsi="Traditional Arabic"/>
          <w:b w:val="0"/>
          <w:bCs w:val="0"/>
          <w:noProof w:val="0"/>
          <w:sz w:val="28"/>
          <w:rtl/>
        </w:rPr>
        <w:t>56]</w:t>
      </w:r>
      <w:r w:rsidR="00421348" w:rsidRPr="008E74D0">
        <w:rPr>
          <w:rFonts w:ascii="Traditional Arabic" w:eastAsia="Calibri" w:hAnsi="Traditional Arabic" w:hint="cs"/>
          <w:b w:val="0"/>
          <w:bCs w:val="0"/>
          <w:noProof w:val="0"/>
          <w:sz w:val="28"/>
          <w:rtl/>
        </w:rPr>
        <w:t xml:space="preserve"> بعض المصنفين من الأئمة الكبار أفرد الصلاة</w:t>
      </w:r>
      <w:r w:rsidR="001145A5">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وبعضهم أفرد السلام حتى أن الإمام مسلم</w:t>
      </w:r>
      <w:r w:rsidR="001145A5">
        <w:rPr>
          <w:rFonts w:ascii="Traditional Arabic" w:eastAsia="Calibri" w:hAnsi="Traditional Arabic" w:hint="cs"/>
          <w:b w:val="0"/>
          <w:bCs w:val="0"/>
          <w:noProof w:val="0"/>
          <w:sz w:val="28"/>
          <w:rtl/>
        </w:rPr>
        <w:t>ا</w:t>
      </w:r>
      <w:r w:rsidR="00421348" w:rsidRPr="008E74D0">
        <w:rPr>
          <w:rFonts w:ascii="Traditional Arabic" w:eastAsia="Calibri" w:hAnsi="Traditional Arabic" w:hint="cs"/>
          <w:b w:val="0"/>
          <w:bCs w:val="0"/>
          <w:noProof w:val="0"/>
          <w:sz w:val="28"/>
          <w:rtl/>
        </w:rPr>
        <w:t xml:space="preserve"> في مقدمة صحيحه أفرد الصلاة ولا سلم</w:t>
      </w:r>
      <w:r w:rsidR="001145A5">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وتعقبه النووي في شرحه وأطلق الكراهة في إفراد الصلاة دون السلام أو العكس</w:t>
      </w:r>
      <w:r w:rsidR="001145A5">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مع أن ابن حجر خص الكراهة بمن كان هذا ديدنه</w:t>
      </w:r>
      <w:r w:rsidR="001145A5">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بمعنى أنه دائمًا يصلي ولا يسلم أو يسلم ولا يصلي</w:t>
      </w:r>
      <w:r w:rsidR="001145A5">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تتجه الكراهة لكن من كان يجمع بينهما أحيانًا ويفرد الصلاة أحيانًا ويفرد السلام أحيان</w:t>
      </w:r>
      <w:r w:rsidR="00CA7E2E">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ا هذا لا تتجه الكراهة في حقه</w:t>
      </w:r>
      <w:r w:rsidR="001145A5">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وقد حصل لكثير من أهل العلم</w:t>
      </w:r>
      <w:r w:rsidR="001145A5">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النووي</w:t>
      </w:r>
      <w:r w:rsidR="001145A5">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رحمه الله</w:t>
      </w:r>
      <w:r w:rsidR="001145A5">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الذي أطلق الكراهة وقع في إفراد الصلاة في اثنين أو ثلاثة من مصنفاته وكثير من أهل العلم</w:t>
      </w:r>
      <w:r w:rsidR="001145A5">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وكثيرًا ما يغفل المصلي عن السلام</w:t>
      </w:r>
      <w:r w:rsidR="001145A5">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إذا طالت العبارة ينسى صلى الله عليه وعلى آله وصحبه صلاة دائمة.. </w:t>
      </w:r>
      <w:r w:rsidR="00421348" w:rsidRPr="008E74D0">
        <w:rPr>
          <w:rFonts w:ascii="Traditional Arabic" w:eastAsia="Calibri" w:hAnsi="Traditional Arabic" w:hint="cs"/>
          <w:b w:val="0"/>
          <w:bCs w:val="0"/>
          <w:noProof w:val="0"/>
          <w:sz w:val="28"/>
          <w:rtl/>
        </w:rPr>
        <w:lastRenderedPageBreak/>
        <w:t xml:space="preserve">إلى آخره ثم ينسى أن يقول وسلم يغفل عنها وإلا </w:t>
      </w:r>
      <w:r w:rsidR="002775FE">
        <w:rPr>
          <w:rFonts w:ascii="Traditional Arabic" w:eastAsia="Calibri" w:hAnsi="Traditional Arabic" w:hint="cs"/>
          <w:b w:val="0"/>
          <w:bCs w:val="0"/>
          <w:noProof w:val="0"/>
          <w:sz w:val="28"/>
          <w:rtl/>
        </w:rPr>
        <w:t>فلا</w:t>
      </w:r>
      <w:r w:rsidR="00421348" w:rsidRPr="008E74D0">
        <w:rPr>
          <w:rFonts w:ascii="Traditional Arabic" w:eastAsia="Calibri" w:hAnsi="Traditional Arabic" w:hint="cs"/>
          <w:b w:val="0"/>
          <w:bCs w:val="0"/>
          <w:noProof w:val="0"/>
          <w:sz w:val="28"/>
          <w:rtl/>
        </w:rPr>
        <w:t xml:space="preserve"> شك أن امتثال الأمر هو المتعيِّن</w:t>
      </w:r>
      <w:r w:rsidR="002775FE">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طيب إذا صلينا ع</w:t>
      </w:r>
      <w:r w:rsidR="00CA7E2E">
        <w:rPr>
          <w:rFonts w:ascii="Traditional Arabic" w:eastAsia="Calibri" w:hAnsi="Traditional Arabic" w:hint="cs"/>
          <w:b w:val="0"/>
          <w:bCs w:val="0"/>
          <w:noProof w:val="0"/>
          <w:sz w:val="28"/>
          <w:rtl/>
        </w:rPr>
        <w:t>لى النبي -عليه الصلاة والسلام-</w:t>
      </w:r>
      <w:r w:rsidR="002775FE">
        <w:rPr>
          <w:rFonts w:ascii="Traditional Arabic" w:eastAsia="Calibri" w:hAnsi="Traditional Arabic" w:hint="cs"/>
          <w:b w:val="0"/>
          <w:bCs w:val="0"/>
          <w:noProof w:val="0"/>
          <w:sz w:val="28"/>
          <w:rtl/>
        </w:rPr>
        <w:t>؛</w:t>
      </w:r>
      <w:r w:rsidR="00CA7E2E">
        <w:rPr>
          <w:rFonts w:ascii="Traditional Arabic" w:eastAsia="Calibri" w:hAnsi="Traditional Arabic" w:hint="cs"/>
          <w:b w:val="0"/>
          <w:bCs w:val="0"/>
          <w:noProof w:val="0"/>
          <w:sz w:val="28"/>
          <w:rtl/>
        </w:rPr>
        <w:t xml:space="preserve"> لأ</w:t>
      </w:r>
      <w:r w:rsidR="00421348" w:rsidRPr="008E74D0">
        <w:rPr>
          <w:rFonts w:ascii="Traditional Arabic" w:eastAsia="Calibri" w:hAnsi="Traditional Arabic" w:hint="cs"/>
          <w:b w:val="0"/>
          <w:bCs w:val="0"/>
          <w:noProof w:val="0"/>
          <w:sz w:val="28"/>
          <w:rtl/>
        </w:rPr>
        <w:t xml:space="preserve">ن الأمر </w:t>
      </w:r>
      <w:r w:rsidR="00421348" w:rsidRPr="00DD1932">
        <w:rPr>
          <w:rFonts w:ascii="Traditional Arabic" w:eastAsia="Calibri" w:hAnsi="Traditional Arabic" w:cs="ATraditional Arabic" w:hint="cs"/>
          <w:b w:val="0"/>
          <w:bCs w:val="0"/>
          <w:noProof w:val="0"/>
          <w:color w:val="FF0000"/>
          <w:sz w:val="28"/>
          <w:rtl/>
        </w:rPr>
        <w:t>{</w:t>
      </w:r>
      <w:r w:rsidR="008E74D0" w:rsidRPr="00DD1932">
        <w:rPr>
          <w:rStyle w:val="-"/>
          <w:rFonts w:hint="cs"/>
          <w:color w:val="FF0000"/>
          <w:sz w:val="28"/>
          <w:szCs w:val="28"/>
          <w:rtl/>
        </w:rPr>
        <w:t>يَا</w:t>
      </w:r>
      <w:r w:rsidR="008E74D0" w:rsidRPr="00DD1932">
        <w:rPr>
          <w:rStyle w:val="-"/>
          <w:color w:val="FF0000"/>
          <w:sz w:val="28"/>
          <w:szCs w:val="28"/>
          <w:rtl/>
        </w:rPr>
        <w:t xml:space="preserve"> أَيُّهَا الَّذِينَ آمَنُوا صَلُّوا عَلَيْهِ وَسَلِّمُوا تَسْلِيماً</w:t>
      </w:r>
      <w:r w:rsidR="00421348" w:rsidRPr="00DD1932">
        <w:rPr>
          <w:rFonts w:ascii="Traditional Arabic" w:eastAsia="Calibri" w:hAnsi="Traditional Arabic" w:cs="ATraditional Arabic" w:hint="cs"/>
          <w:b w:val="0"/>
          <w:bCs w:val="0"/>
          <w:noProof w:val="0"/>
          <w:color w:val="FF0000"/>
          <w:sz w:val="28"/>
          <w:rtl/>
        </w:rPr>
        <w:t>}</w:t>
      </w:r>
      <w:r w:rsidR="008E74D0">
        <w:rPr>
          <w:rFonts w:ascii="Traditional Arabic" w:eastAsia="Calibri" w:hAnsi="Traditional Arabic"/>
          <w:b w:val="0"/>
          <w:bCs w:val="0"/>
          <w:noProof w:val="0"/>
          <w:sz w:val="28"/>
          <w:rtl/>
        </w:rPr>
        <w:t xml:space="preserve"> [سورة الأحزاب:</w:t>
      </w:r>
      <w:r w:rsidR="008E74D0" w:rsidRPr="008E74D0">
        <w:rPr>
          <w:rFonts w:ascii="Traditional Arabic" w:eastAsia="Calibri" w:hAnsi="Traditional Arabic"/>
          <w:b w:val="0"/>
          <w:bCs w:val="0"/>
          <w:noProof w:val="0"/>
          <w:sz w:val="28"/>
          <w:rtl/>
        </w:rPr>
        <w:t>56]</w:t>
      </w:r>
      <w:r w:rsidR="00421348" w:rsidRPr="008E74D0">
        <w:rPr>
          <w:rFonts w:ascii="Traditional Arabic" w:eastAsia="Calibri" w:hAnsi="Traditional Arabic" w:hint="cs"/>
          <w:b w:val="0"/>
          <w:bCs w:val="0"/>
          <w:noProof w:val="0"/>
          <w:sz w:val="28"/>
          <w:rtl/>
        </w:rPr>
        <w:t xml:space="preserve"> ويتم امتثال الأمر بقوله صلى الله عليه وسلم أو عليه الصلاة والسلام وإذا أضفنا هل يلزم أن نضيف الآل كما جاء في الصلاة الإبراهيمية أو لا؟ من أهل العلم وهذا تبناه الصنعاني والشوكاني وصديق حسن خان وأوجبوا الصلاة على الآل تبعًا له -عليه الصلاة والسلام- لما جاء من الأمر بذلك في الصلاة الإبراهيمية</w:t>
      </w:r>
      <w:r w:rsidR="002775FE">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لا أحد يشك في الصلاة على الآل في التشهد يعني إذا فرغ من التشهد صلى على النبي -عليه الصلاة والسلام- وعلى آله لكن في غيرها</w:t>
      </w:r>
      <w:r w:rsidR="002775FE">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الصلاة الإبراهيمية فرد من أفراد المأمور به في قوله </w:t>
      </w:r>
      <w:r w:rsidR="00421348" w:rsidRPr="00DD1932">
        <w:rPr>
          <w:rFonts w:ascii="Traditional Arabic" w:eastAsia="Calibri" w:hAnsi="Traditional Arabic" w:cs="ATraditional Arabic" w:hint="cs"/>
          <w:b w:val="0"/>
          <w:bCs w:val="0"/>
          <w:noProof w:val="0"/>
          <w:color w:val="FF0000"/>
          <w:sz w:val="28"/>
          <w:rtl/>
        </w:rPr>
        <w:t>{</w:t>
      </w:r>
      <w:r w:rsidR="008E74D0" w:rsidRPr="00DD1932">
        <w:rPr>
          <w:rStyle w:val="-"/>
          <w:rFonts w:hint="cs"/>
          <w:color w:val="FF0000"/>
          <w:sz w:val="28"/>
          <w:szCs w:val="28"/>
          <w:rtl/>
        </w:rPr>
        <w:t>يَا</w:t>
      </w:r>
      <w:r w:rsidR="008E74D0" w:rsidRPr="00DD1932">
        <w:rPr>
          <w:rStyle w:val="-"/>
          <w:color w:val="FF0000"/>
          <w:sz w:val="28"/>
          <w:szCs w:val="28"/>
          <w:rtl/>
        </w:rPr>
        <w:t xml:space="preserve"> أَيُّهَا الَّذِينَ آمَنُوا صَلُّوا عَلَيْهِ وَسَلِّمُوا تَسْلِيماً</w:t>
      </w:r>
      <w:r w:rsidR="00421348" w:rsidRPr="00DD1932">
        <w:rPr>
          <w:rFonts w:ascii="Traditional Arabic" w:eastAsia="Calibri" w:hAnsi="Traditional Arabic" w:cs="ATraditional Arabic" w:hint="cs"/>
          <w:b w:val="0"/>
          <w:bCs w:val="0"/>
          <w:noProof w:val="0"/>
          <w:color w:val="FF0000"/>
          <w:sz w:val="28"/>
          <w:rtl/>
        </w:rPr>
        <w:t>}</w:t>
      </w:r>
      <w:r w:rsidR="008E74D0" w:rsidRPr="008E74D0">
        <w:rPr>
          <w:rFonts w:ascii="Traditional Arabic" w:eastAsia="Calibri" w:hAnsi="Traditional Arabic"/>
          <w:b w:val="0"/>
          <w:bCs w:val="0"/>
          <w:noProof w:val="0"/>
          <w:sz w:val="28"/>
          <w:rtl/>
        </w:rPr>
        <w:t xml:space="preserve"> [سورة الأحزاب</w:t>
      </w:r>
      <w:r w:rsidR="008E74D0">
        <w:rPr>
          <w:rFonts w:ascii="Traditional Arabic" w:eastAsia="Calibri" w:hAnsi="Traditional Arabic"/>
          <w:b w:val="0"/>
          <w:bCs w:val="0"/>
          <w:noProof w:val="0"/>
          <w:sz w:val="28"/>
          <w:rtl/>
        </w:rPr>
        <w:t>:</w:t>
      </w:r>
      <w:r w:rsidR="008E74D0" w:rsidRPr="008E74D0">
        <w:rPr>
          <w:rFonts w:ascii="Traditional Arabic" w:eastAsia="Calibri" w:hAnsi="Traditional Arabic"/>
          <w:b w:val="0"/>
          <w:bCs w:val="0"/>
          <w:noProof w:val="0"/>
          <w:sz w:val="28"/>
          <w:rtl/>
        </w:rPr>
        <w:t>56]</w:t>
      </w:r>
      <w:r w:rsidR="00421348" w:rsidRPr="008E74D0">
        <w:rPr>
          <w:rFonts w:ascii="Traditional Arabic" w:eastAsia="Calibri" w:hAnsi="Traditional Arabic" w:hint="cs"/>
          <w:b w:val="0"/>
          <w:bCs w:val="0"/>
          <w:noProof w:val="0"/>
          <w:sz w:val="28"/>
          <w:rtl/>
        </w:rPr>
        <w:t xml:space="preserve"> الشوكاني والصنعاني وصديق حسن خان وقعوا في الأئمة تبعًا لذلك</w:t>
      </w:r>
      <w:r w:rsidR="002775FE">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وقالوا</w:t>
      </w:r>
      <w:r w:rsidR="002775FE">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إن الأئمة تركوا الصلاة على الآل مجاراة للخلفاء</w:t>
      </w:r>
      <w:r w:rsidR="002775FE">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يعني البخاري ما صلى</w:t>
      </w:r>
      <w:r w:rsidR="002775FE">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الإمام أحمد ما صلى على الآل</w:t>
      </w:r>
      <w:r w:rsidR="002775FE">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فلان وفلان أئمة كبار </w:t>
      </w:r>
      <w:r w:rsidR="002775FE">
        <w:rPr>
          <w:rFonts w:ascii="Traditional Arabic" w:eastAsia="Calibri" w:hAnsi="Traditional Arabic" w:hint="cs"/>
          <w:b w:val="0"/>
          <w:bCs w:val="0"/>
          <w:noProof w:val="0"/>
          <w:sz w:val="28"/>
          <w:rtl/>
        </w:rPr>
        <w:t xml:space="preserve">من </w:t>
      </w:r>
      <w:r w:rsidR="00421348" w:rsidRPr="008E74D0">
        <w:rPr>
          <w:rFonts w:ascii="Traditional Arabic" w:eastAsia="Calibri" w:hAnsi="Traditional Arabic" w:hint="cs"/>
          <w:b w:val="0"/>
          <w:bCs w:val="0"/>
          <w:noProof w:val="0"/>
          <w:sz w:val="28"/>
          <w:rtl/>
        </w:rPr>
        <w:t>أئمة الإسلام ما حفظ عنهم أنهم قالوا صلى الله عليه وآله وسلم</w:t>
      </w:r>
      <w:r w:rsidR="002775FE">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طيب </w:t>
      </w:r>
      <w:r w:rsidR="002775FE">
        <w:rPr>
          <w:rFonts w:ascii="Traditional Arabic" w:eastAsia="Calibri" w:hAnsi="Traditional Arabic" w:hint="cs"/>
          <w:b w:val="0"/>
          <w:bCs w:val="0"/>
          <w:noProof w:val="0"/>
          <w:sz w:val="28"/>
          <w:rtl/>
        </w:rPr>
        <w:t>ما</w:t>
      </w:r>
      <w:r w:rsidR="00421348" w:rsidRPr="008E74D0">
        <w:rPr>
          <w:rFonts w:ascii="Traditional Arabic" w:eastAsia="Calibri" w:hAnsi="Traditional Arabic" w:hint="cs"/>
          <w:b w:val="0"/>
          <w:bCs w:val="0"/>
          <w:noProof w:val="0"/>
          <w:sz w:val="28"/>
          <w:rtl/>
        </w:rPr>
        <w:t xml:space="preserve"> الداعي</w:t>
      </w:r>
      <w:r w:rsidR="00E75BCF">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كلهم تواطؤوا على تركه ممالاة للولاة هل يعقل هذا من الأئمة</w:t>
      </w:r>
      <w:r w:rsidR="00E75BCF">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أو نقول أن الصلاة الإبراهيمية فرد من أفراد العام في موضعها تتعين ولا يلزم أن نأتي بها ف</w:t>
      </w:r>
      <w:r w:rsidR="002775FE">
        <w:rPr>
          <w:rFonts w:ascii="Traditional Arabic" w:eastAsia="Calibri" w:hAnsi="Traditional Arabic" w:hint="cs"/>
          <w:b w:val="0"/>
          <w:bCs w:val="0"/>
          <w:noProof w:val="0"/>
          <w:sz w:val="28"/>
          <w:rtl/>
        </w:rPr>
        <w:t>ي كل صلاة -عليه الصلاة والسلام-</w:t>
      </w:r>
      <w:r w:rsidR="00421348" w:rsidRPr="008E74D0">
        <w:rPr>
          <w:rFonts w:ascii="Traditional Arabic" w:eastAsia="Calibri" w:hAnsi="Traditional Arabic" w:hint="cs"/>
          <w:b w:val="0"/>
          <w:bCs w:val="0"/>
          <w:noProof w:val="0"/>
          <w:sz w:val="28"/>
          <w:rtl/>
        </w:rPr>
        <w:t>طيب إذا صلينا على الآل ولهم حق علينا وهم و</w:t>
      </w:r>
      <w:r w:rsidR="002775FE">
        <w:rPr>
          <w:rFonts w:ascii="Traditional Arabic" w:eastAsia="Calibri" w:hAnsi="Traditional Arabic" w:hint="cs"/>
          <w:b w:val="0"/>
          <w:bCs w:val="0"/>
          <w:noProof w:val="0"/>
          <w:sz w:val="28"/>
          <w:rtl/>
        </w:rPr>
        <w:t>صية النبي -عليه الصلاة والسلام-</w:t>
      </w:r>
      <w:r w:rsidR="00421348" w:rsidRPr="008E74D0">
        <w:rPr>
          <w:rFonts w:ascii="Traditional Arabic" w:eastAsia="Calibri" w:hAnsi="Traditional Arabic" w:hint="cs"/>
          <w:b w:val="0"/>
          <w:bCs w:val="0"/>
          <w:noProof w:val="0"/>
          <w:sz w:val="28"/>
          <w:rtl/>
        </w:rPr>
        <w:t>ألا نصلي على الصحب؟ الذين لولاهم ما وصلنا دين</w:t>
      </w:r>
      <w:r w:rsidR="002775FE">
        <w:rPr>
          <w:rFonts w:ascii="Traditional Arabic" w:eastAsia="Calibri" w:hAnsi="Traditional Arabic" w:hint="cs"/>
          <w:b w:val="0"/>
          <w:bCs w:val="0"/>
          <w:noProof w:val="0"/>
          <w:sz w:val="28"/>
          <w:rtl/>
        </w:rPr>
        <w:t>؟</w:t>
      </w:r>
      <w:r w:rsidR="00421348" w:rsidRPr="008E74D0">
        <w:rPr>
          <w:rFonts w:ascii="Traditional Arabic" w:eastAsia="Calibri" w:hAnsi="Traditional Arabic" w:hint="cs"/>
          <w:b w:val="0"/>
          <w:bCs w:val="0"/>
          <w:noProof w:val="0"/>
          <w:sz w:val="28"/>
          <w:rtl/>
        </w:rPr>
        <w:t xml:space="preserve"> هم حملة الدين وهم نقلته إلى من جاء بعدهم </w:t>
      </w:r>
      <w:r w:rsidR="00C80135" w:rsidRPr="008E74D0">
        <w:rPr>
          <w:rFonts w:ascii="Traditional Arabic" w:eastAsia="Calibri" w:hAnsi="Traditional Arabic" w:hint="eastAsia"/>
          <w:b w:val="0"/>
          <w:bCs w:val="0"/>
          <w:noProof w:val="0"/>
          <w:sz w:val="28"/>
          <w:rtl/>
        </w:rPr>
        <w:t>لاسيما وأن الصلاة على الآل دون الصحب شعار لطائفة من المبتدعة</w:t>
      </w:r>
      <w:r w:rsidR="002775FE">
        <w:rPr>
          <w:rFonts w:ascii="Traditional Arabic" w:eastAsia="Calibri" w:hAnsi="Traditional Arabic" w:hint="cs"/>
          <w:b w:val="0"/>
          <w:bCs w:val="0"/>
          <w:noProof w:val="0"/>
          <w:sz w:val="28"/>
          <w:rtl/>
        </w:rPr>
        <w:t>،</w:t>
      </w:r>
      <w:r w:rsidR="00C80135" w:rsidRPr="008E74D0">
        <w:rPr>
          <w:rFonts w:ascii="Traditional Arabic" w:eastAsia="Calibri" w:hAnsi="Traditional Arabic" w:hint="eastAsia"/>
          <w:b w:val="0"/>
          <w:bCs w:val="0"/>
          <w:noProof w:val="0"/>
          <w:sz w:val="28"/>
          <w:rtl/>
        </w:rPr>
        <w:t xml:space="preserve"> كما أن الصلاة على الصحب دون الآل شعار لطائفة آخرين فإذا أضفنا إلى النبي </w:t>
      </w:r>
      <w:r w:rsidR="00C80135" w:rsidRPr="008E74D0">
        <w:rPr>
          <w:rFonts w:ascii="Traditional Arabic" w:eastAsia="Calibri" w:hAnsi="Traditional Arabic" w:hint="cs"/>
          <w:b w:val="0"/>
          <w:bCs w:val="0"/>
          <w:noProof w:val="0"/>
          <w:sz w:val="28"/>
          <w:rtl/>
        </w:rPr>
        <w:t>-عليه الصلاة والسلام-</w:t>
      </w:r>
      <w:r w:rsidR="00C80135" w:rsidRPr="008E74D0">
        <w:rPr>
          <w:rFonts w:ascii="Traditional Arabic" w:eastAsia="Calibri" w:hAnsi="Traditional Arabic" w:hint="eastAsia"/>
          <w:b w:val="0"/>
          <w:bCs w:val="0"/>
          <w:noProof w:val="0"/>
          <w:sz w:val="28"/>
          <w:rtl/>
        </w:rPr>
        <w:t xml:space="preserve"> </w:t>
      </w:r>
      <w:r w:rsidR="00C80135" w:rsidRPr="008E74D0">
        <w:rPr>
          <w:rFonts w:ascii="Traditional Arabic" w:eastAsia="Calibri" w:hAnsi="Traditional Arabic" w:hint="cs"/>
          <w:b w:val="0"/>
          <w:bCs w:val="0"/>
          <w:noProof w:val="0"/>
          <w:sz w:val="28"/>
          <w:rtl/>
        </w:rPr>
        <w:t xml:space="preserve">فلنضف الصحب </w:t>
      </w:r>
      <w:r w:rsidR="002775FE">
        <w:rPr>
          <w:rFonts w:ascii="Traditional Arabic" w:eastAsia="Calibri" w:hAnsi="Traditional Arabic" w:hint="cs"/>
          <w:b w:val="0"/>
          <w:bCs w:val="0"/>
          <w:noProof w:val="0"/>
          <w:sz w:val="28"/>
          <w:rtl/>
        </w:rPr>
        <w:t>و</w:t>
      </w:r>
      <w:r w:rsidR="00C80135" w:rsidRPr="008E74D0">
        <w:rPr>
          <w:rFonts w:ascii="Traditional Arabic" w:eastAsia="Calibri" w:hAnsi="Traditional Arabic" w:hint="cs"/>
          <w:b w:val="0"/>
          <w:bCs w:val="0"/>
          <w:noProof w:val="0"/>
          <w:sz w:val="28"/>
          <w:rtl/>
        </w:rPr>
        <w:t xml:space="preserve">الآل لأنهم وصيته -عليه الصلاة والسلام- </w:t>
      </w:r>
      <w:r w:rsidR="00C80135" w:rsidRPr="00DD1932">
        <w:rPr>
          <w:rFonts w:ascii="Traditional Arabic" w:eastAsia="Calibri" w:hAnsi="Traditional Arabic" w:cs="ATraditional Arabic" w:hint="cs"/>
          <w:b w:val="0"/>
          <w:bCs w:val="0"/>
          <w:noProof w:val="0"/>
          <w:color w:val="FF0000"/>
          <w:sz w:val="28"/>
          <w:rtl/>
        </w:rPr>
        <w:t>{</w:t>
      </w:r>
      <w:r w:rsidR="008E74D0" w:rsidRPr="00DD1932">
        <w:rPr>
          <w:rStyle w:val="-"/>
          <w:rFonts w:hint="cs"/>
          <w:color w:val="FF0000"/>
          <w:sz w:val="28"/>
          <w:szCs w:val="28"/>
          <w:rtl/>
        </w:rPr>
        <w:t>قُل</w:t>
      </w:r>
      <w:r w:rsidR="008E74D0" w:rsidRPr="00DD1932">
        <w:rPr>
          <w:rStyle w:val="-"/>
          <w:color w:val="FF0000"/>
          <w:sz w:val="28"/>
          <w:szCs w:val="28"/>
          <w:rtl/>
        </w:rPr>
        <w:t xml:space="preserve"> لاَّ أَسْأَلُكُمْ عَلَيْهِ أَجْراً إِلاَّ الْمَوَدَّةَ فِي الْقُرْبَى</w:t>
      </w:r>
      <w:r w:rsidR="00C80135" w:rsidRPr="00DD1932">
        <w:rPr>
          <w:rFonts w:ascii="Traditional Arabic" w:eastAsia="Calibri" w:hAnsi="Traditional Arabic" w:cs="ATraditional Arabic" w:hint="cs"/>
          <w:b w:val="0"/>
          <w:bCs w:val="0"/>
          <w:noProof w:val="0"/>
          <w:color w:val="FF0000"/>
          <w:sz w:val="28"/>
          <w:rtl/>
        </w:rPr>
        <w:t>}</w:t>
      </w:r>
      <w:r w:rsidR="008E74D0">
        <w:rPr>
          <w:rFonts w:ascii="Traditional Arabic" w:eastAsia="Calibri" w:hAnsi="Traditional Arabic"/>
          <w:b w:val="0"/>
          <w:bCs w:val="0"/>
          <w:noProof w:val="0"/>
          <w:sz w:val="28"/>
          <w:rtl/>
        </w:rPr>
        <w:t xml:space="preserve"> [سورة الشورى:</w:t>
      </w:r>
      <w:r w:rsidR="008E74D0" w:rsidRPr="008E74D0">
        <w:rPr>
          <w:rFonts w:ascii="Traditional Arabic" w:eastAsia="Calibri" w:hAnsi="Traditional Arabic"/>
          <w:b w:val="0"/>
          <w:bCs w:val="0"/>
          <w:noProof w:val="0"/>
          <w:sz w:val="28"/>
          <w:rtl/>
        </w:rPr>
        <w:t>23]</w:t>
      </w:r>
      <w:r w:rsidR="00C80135" w:rsidRPr="008E74D0">
        <w:rPr>
          <w:rFonts w:ascii="Traditional Arabic" w:eastAsia="Calibri" w:hAnsi="Traditional Arabic" w:hint="cs"/>
          <w:b w:val="0"/>
          <w:bCs w:val="0"/>
          <w:noProof w:val="0"/>
          <w:sz w:val="28"/>
          <w:rtl/>
        </w:rPr>
        <w:t xml:space="preserve"> وأيضًا الصحب لهم حق علينا عظيم جد</w:t>
      </w:r>
      <w:r w:rsidR="00DD1932">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ا </w:t>
      </w:r>
      <w:r w:rsidR="002775FE">
        <w:rPr>
          <w:rFonts w:ascii="Traditional Arabic" w:eastAsia="Calibri" w:hAnsi="Traditional Arabic" w:hint="cs"/>
          <w:b w:val="0"/>
          <w:bCs w:val="0"/>
          <w:noProof w:val="0"/>
          <w:sz w:val="28"/>
          <w:rtl/>
        </w:rPr>
        <w:t>ف</w:t>
      </w:r>
      <w:r w:rsidR="00C80135" w:rsidRPr="008E74D0">
        <w:rPr>
          <w:rFonts w:ascii="Traditional Arabic" w:eastAsia="Calibri" w:hAnsi="Traditional Arabic" w:hint="cs"/>
          <w:b w:val="0"/>
          <w:bCs w:val="0"/>
          <w:noProof w:val="0"/>
          <w:sz w:val="28"/>
          <w:rtl/>
        </w:rPr>
        <w:t>لولاهم ما وصلنا دين</w:t>
      </w:r>
      <w:r w:rsidR="002775F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فإذا أضفنا يعني الامتثال يتم بقولنا صلى الله عليه وسلم امتثال الآية</w:t>
      </w:r>
      <w:r w:rsidR="002775F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وإذا أضفنا له -عليه الصلاة والسلام- الآل نضف الأصحاب لنؤدي لكل </w:t>
      </w:r>
      <w:r w:rsidR="002775FE">
        <w:rPr>
          <w:rFonts w:ascii="Traditional Arabic" w:eastAsia="Calibri" w:hAnsi="Traditional Arabic" w:hint="cs"/>
          <w:b w:val="0"/>
          <w:bCs w:val="0"/>
          <w:noProof w:val="0"/>
          <w:sz w:val="28"/>
          <w:rtl/>
        </w:rPr>
        <w:t xml:space="preserve">ذي </w:t>
      </w:r>
      <w:r w:rsidR="00C80135" w:rsidRPr="008E74D0">
        <w:rPr>
          <w:rFonts w:ascii="Traditional Arabic" w:eastAsia="Calibri" w:hAnsi="Traditional Arabic" w:hint="cs"/>
          <w:b w:val="0"/>
          <w:bCs w:val="0"/>
          <w:noProof w:val="0"/>
          <w:sz w:val="28"/>
          <w:rtl/>
        </w:rPr>
        <w:t xml:space="preserve">حق حقه </w:t>
      </w:r>
      <w:r w:rsidR="002775FE">
        <w:rPr>
          <w:rFonts w:ascii="Traditional Arabic" w:eastAsia="Calibri" w:hAnsi="Traditional Arabic" w:hint="cs"/>
          <w:b w:val="0"/>
          <w:bCs w:val="0"/>
          <w:noProof w:val="0"/>
          <w:sz w:val="28"/>
          <w:rtl/>
        </w:rPr>
        <w:t>و</w:t>
      </w:r>
      <w:r w:rsidR="00C80135" w:rsidRPr="008E74D0">
        <w:rPr>
          <w:rFonts w:ascii="Traditional Arabic" w:eastAsia="Calibri" w:hAnsi="Traditional Arabic" w:hint="cs"/>
          <w:b w:val="0"/>
          <w:bCs w:val="0"/>
          <w:noProof w:val="0"/>
          <w:sz w:val="28"/>
          <w:rtl/>
        </w:rPr>
        <w:t>لكل صاحب حق حقه</w:t>
      </w:r>
      <w:r w:rsidR="002775F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والمسألة تحتاج إلى شيء من البسط</w:t>
      </w:r>
      <w:r w:rsidR="002775F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لأن اتهام الأئمة بأنهم تركوا هذا الواجب لأنهم يوجبون الصلاة عليه وعلى آله -عليه الصلاة والسلام- يوجبونها ويؤثمون من يترك ذلك والأئمة كلهم تركوها لماذا؟ ممالأة ومماراة ومداراة للولاة</w:t>
      </w:r>
      <w:r w:rsidR="002775F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طيب ما الذي دعا الصنعاني والشوكاني وصديق حسن خان</w:t>
      </w:r>
      <w:r w:rsidR="002775F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صديق حسن ليس بمستقل أبد</w:t>
      </w:r>
      <w:r w:rsidR="00E75BCF">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ا إنما هو تبع للشوكاني حذو القذة بالقذة</w:t>
      </w:r>
      <w:r w:rsidR="002775F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ما الذي دعاهم</w:t>
      </w:r>
      <w:r w:rsidR="002775F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ضغط البيئة</w:t>
      </w:r>
      <w:r w:rsidR="002775F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البيئة مؤثرة شاء الإنسان أو أبى</w:t>
      </w:r>
      <w:r w:rsidR="002775F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نحن لا نتهمهم من أهل السنة لكن عندهم أشياء نضحت بها كتبهم بسبب ضغط البيئة عليهم</w:t>
      </w:r>
      <w:r w:rsidR="002775F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والإنسان ابن بيئته نحن نتصرف تصرفات فيها شيء من المخالفة لماذا؟ لأننا ألفناها وتوارثناها ونسمعها من غير نكير فصرنا نقولها من غير روية</w:t>
      </w:r>
      <w:r w:rsidR="002775F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المقصود أن مثل هذا يعني يهمل الأصحاب لا</w:t>
      </w:r>
      <w:r w:rsidR="002775F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نقول أهملوا الآل لا</w:t>
      </w:r>
      <w:r w:rsidR="002775F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لهم حق عظيم لكن إذا أضفنا نضيف الأصحاب</w:t>
      </w:r>
      <w:r w:rsidR="002775F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لأن لهم </w:t>
      </w:r>
      <w:r w:rsidR="002775FE">
        <w:rPr>
          <w:rFonts w:ascii="Traditional Arabic" w:eastAsia="Calibri" w:hAnsi="Traditional Arabic" w:hint="cs"/>
          <w:b w:val="0"/>
          <w:bCs w:val="0"/>
          <w:noProof w:val="0"/>
          <w:sz w:val="28"/>
          <w:rtl/>
        </w:rPr>
        <w:t xml:space="preserve"> </w:t>
      </w:r>
      <w:r w:rsidR="002775FE" w:rsidRPr="008E74D0">
        <w:rPr>
          <w:rFonts w:ascii="Traditional Arabic" w:eastAsia="Calibri" w:hAnsi="Traditional Arabic" w:hint="cs"/>
          <w:b w:val="0"/>
          <w:bCs w:val="0"/>
          <w:noProof w:val="0"/>
          <w:sz w:val="28"/>
          <w:rtl/>
        </w:rPr>
        <w:lastRenderedPageBreak/>
        <w:t xml:space="preserve">علينا </w:t>
      </w:r>
      <w:r w:rsidR="00C80135" w:rsidRPr="008E74D0">
        <w:rPr>
          <w:rFonts w:ascii="Traditional Arabic" w:eastAsia="Calibri" w:hAnsi="Traditional Arabic" w:hint="cs"/>
          <w:b w:val="0"/>
          <w:bCs w:val="0"/>
          <w:noProof w:val="0"/>
          <w:sz w:val="28"/>
          <w:rtl/>
        </w:rPr>
        <w:t>حق</w:t>
      </w:r>
      <w:r w:rsidR="002775FE">
        <w:rPr>
          <w:rFonts w:ascii="Traditional Arabic" w:eastAsia="Calibri" w:hAnsi="Traditional Arabic" w:hint="cs"/>
          <w:b w:val="0"/>
          <w:bCs w:val="0"/>
          <w:noProof w:val="0"/>
          <w:sz w:val="28"/>
          <w:rtl/>
        </w:rPr>
        <w:t>ا</w:t>
      </w:r>
      <w:r w:rsidR="00C80135" w:rsidRPr="008E74D0">
        <w:rPr>
          <w:rFonts w:ascii="Traditional Arabic" w:eastAsia="Calibri" w:hAnsi="Traditional Arabic" w:hint="cs"/>
          <w:b w:val="0"/>
          <w:bCs w:val="0"/>
          <w:noProof w:val="0"/>
          <w:sz w:val="28"/>
          <w:rtl/>
        </w:rPr>
        <w:t xml:space="preserve"> عظيم</w:t>
      </w:r>
      <w:r w:rsidR="002775FE">
        <w:rPr>
          <w:rFonts w:ascii="Traditional Arabic" w:eastAsia="Calibri" w:hAnsi="Traditional Arabic" w:hint="cs"/>
          <w:b w:val="0"/>
          <w:bCs w:val="0"/>
          <w:noProof w:val="0"/>
          <w:sz w:val="28"/>
          <w:rtl/>
        </w:rPr>
        <w:t xml:space="preserve">ا، </w:t>
      </w:r>
      <w:r w:rsidR="00C80135" w:rsidRPr="008E74D0">
        <w:rPr>
          <w:rFonts w:ascii="Traditional Arabic" w:eastAsia="Calibri" w:hAnsi="Traditional Arabic" w:hint="cs"/>
          <w:b w:val="0"/>
          <w:bCs w:val="0"/>
          <w:noProof w:val="0"/>
          <w:sz w:val="28"/>
          <w:rtl/>
        </w:rPr>
        <w:t>مثل ما ذكرنا لولا الأصحاب ما وصل لنا دين</w:t>
      </w:r>
      <w:r w:rsidR="002775F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كيف يصلنا الدين بدون الأصحاب</w:t>
      </w:r>
      <w:r w:rsidR="002775F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لولا </w:t>
      </w:r>
      <w:r w:rsidR="002775FE">
        <w:rPr>
          <w:rFonts w:ascii="Traditional Arabic" w:eastAsia="Calibri" w:hAnsi="Traditional Arabic" w:hint="cs"/>
          <w:b w:val="0"/>
          <w:bCs w:val="0"/>
          <w:noProof w:val="0"/>
          <w:sz w:val="28"/>
          <w:rtl/>
        </w:rPr>
        <w:t xml:space="preserve">أن </w:t>
      </w:r>
      <w:r w:rsidR="00C80135" w:rsidRPr="008E74D0">
        <w:rPr>
          <w:rFonts w:ascii="Traditional Arabic" w:eastAsia="Calibri" w:hAnsi="Traditional Arabic" w:hint="cs"/>
          <w:b w:val="0"/>
          <w:bCs w:val="0"/>
          <w:noProof w:val="0"/>
          <w:sz w:val="28"/>
          <w:rtl/>
        </w:rPr>
        <w:t>الله</w:t>
      </w:r>
      <w:r w:rsidR="002775F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جل وعلا</w:t>
      </w:r>
      <w:r w:rsidR="002775F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جن</w:t>
      </w:r>
      <w:r w:rsidR="002775FE">
        <w:rPr>
          <w:rFonts w:ascii="Traditional Arabic" w:eastAsia="Calibri" w:hAnsi="Traditional Arabic" w:hint="cs"/>
          <w:b w:val="0"/>
          <w:bCs w:val="0"/>
          <w:noProof w:val="0"/>
          <w:sz w:val="28"/>
          <w:rtl/>
        </w:rPr>
        <w:t>َّ</w:t>
      </w:r>
      <w:r w:rsidR="00A02F0E">
        <w:rPr>
          <w:rFonts w:ascii="Traditional Arabic" w:eastAsia="Calibri" w:hAnsi="Traditional Arabic" w:hint="cs"/>
          <w:b w:val="0"/>
          <w:bCs w:val="0"/>
          <w:noProof w:val="0"/>
          <w:sz w:val="28"/>
          <w:rtl/>
        </w:rPr>
        <w:t>د هؤلاء</w:t>
      </w:r>
      <w:r w:rsidR="00C80135" w:rsidRPr="008E74D0">
        <w:rPr>
          <w:rFonts w:ascii="Traditional Arabic" w:eastAsia="Calibri" w:hAnsi="Traditional Arabic" w:hint="cs"/>
          <w:b w:val="0"/>
          <w:bCs w:val="0"/>
          <w:noProof w:val="0"/>
          <w:sz w:val="28"/>
          <w:rtl/>
        </w:rPr>
        <w:t xml:space="preserve"> الصحب لنقل الدين إلى من بعدهم</w:t>
      </w:r>
      <w:r w:rsidR="00A02F0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وجند التابعين إلى من بعدهم ما وصلنا دين</w:t>
      </w:r>
      <w:r w:rsidR="00A02F0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ولذلك أعداء الملة والدين من الكفار والمنافقين يطعنون في الصحابة لماذا؟ </w:t>
      </w:r>
      <w:r w:rsidR="00A02F0E">
        <w:rPr>
          <w:rFonts w:ascii="Traditional Arabic" w:eastAsia="Calibri" w:hAnsi="Traditional Arabic" w:hint="cs"/>
          <w:b w:val="0"/>
          <w:bCs w:val="0"/>
          <w:noProof w:val="0"/>
          <w:sz w:val="28"/>
          <w:rtl/>
        </w:rPr>
        <w:t>ليس</w:t>
      </w:r>
      <w:r w:rsidR="00C80135" w:rsidRPr="008E74D0">
        <w:rPr>
          <w:rFonts w:ascii="Traditional Arabic" w:eastAsia="Calibri" w:hAnsi="Traditional Arabic" w:hint="cs"/>
          <w:b w:val="0"/>
          <w:bCs w:val="0"/>
          <w:noProof w:val="0"/>
          <w:sz w:val="28"/>
          <w:rtl/>
        </w:rPr>
        <w:t xml:space="preserve"> قصدهم الصحابة ولا ذوات الصحابة</w:t>
      </w:r>
      <w:r w:rsidR="00A02F0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قصدهم الطعن في الدين</w:t>
      </w:r>
      <w:r w:rsidR="00A02F0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ولذلك تجدهم يركزون على المكثرين في الرواية وحمل الدين</w:t>
      </w:r>
      <w:r w:rsidR="00A02F0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أول ما بدؤوا بأبي هريرة وهذا الطعن فيه قديم من أعداء السنة</w:t>
      </w:r>
      <w:r w:rsidR="00A02F0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ثم جاء المستشرقون وتبنوا الطعن في أبي هريرة ثم تلقفها بعض المفتونين لماذا؟ لأنهم إذا طعنوا في أبي هريرة طعنوا في نصف السنة وارتاحوا</w:t>
      </w:r>
      <w:r w:rsidR="00A02F0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لكن هل سمعتم أحد</w:t>
      </w:r>
      <w:r w:rsidR="00A02F0E">
        <w:rPr>
          <w:rFonts w:ascii="Traditional Arabic" w:eastAsia="Calibri" w:hAnsi="Traditional Arabic" w:hint="cs"/>
          <w:b w:val="0"/>
          <w:bCs w:val="0"/>
          <w:noProof w:val="0"/>
          <w:sz w:val="28"/>
          <w:rtl/>
        </w:rPr>
        <w:t>ا</w:t>
      </w:r>
      <w:r w:rsidR="00C80135" w:rsidRPr="008E74D0">
        <w:rPr>
          <w:rFonts w:ascii="Traditional Arabic" w:eastAsia="Calibri" w:hAnsi="Traditional Arabic" w:hint="cs"/>
          <w:b w:val="0"/>
          <w:bCs w:val="0"/>
          <w:noProof w:val="0"/>
          <w:sz w:val="28"/>
          <w:rtl/>
        </w:rPr>
        <w:t xml:space="preserve"> يطعن ف</w:t>
      </w:r>
      <w:r w:rsidR="00A02F0E">
        <w:rPr>
          <w:rFonts w:ascii="Traditional Arabic" w:eastAsia="Calibri" w:hAnsi="Traditional Arabic" w:hint="cs"/>
          <w:b w:val="0"/>
          <w:bCs w:val="0"/>
          <w:noProof w:val="0"/>
          <w:sz w:val="28"/>
          <w:rtl/>
        </w:rPr>
        <w:t>ي آبي اللحم أو أبيض بن حمال الذي</w:t>
      </w:r>
      <w:r w:rsidR="00C80135" w:rsidRPr="008E74D0">
        <w:rPr>
          <w:rFonts w:ascii="Traditional Arabic" w:eastAsia="Calibri" w:hAnsi="Traditional Arabic" w:hint="cs"/>
          <w:b w:val="0"/>
          <w:bCs w:val="0"/>
          <w:noProof w:val="0"/>
          <w:sz w:val="28"/>
          <w:rtl/>
        </w:rPr>
        <w:t xml:space="preserve"> ما يروي إلا حديث</w:t>
      </w:r>
      <w:r w:rsidR="00A02F0E">
        <w:rPr>
          <w:rFonts w:ascii="Traditional Arabic" w:eastAsia="Calibri" w:hAnsi="Traditional Arabic" w:hint="cs"/>
          <w:b w:val="0"/>
          <w:bCs w:val="0"/>
          <w:noProof w:val="0"/>
          <w:sz w:val="28"/>
          <w:rtl/>
        </w:rPr>
        <w:t>ا</w:t>
      </w:r>
      <w:r w:rsidR="00C80135" w:rsidRPr="008E74D0">
        <w:rPr>
          <w:rFonts w:ascii="Traditional Arabic" w:eastAsia="Calibri" w:hAnsi="Traditional Arabic" w:hint="cs"/>
          <w:b w:val="0"/>
          <w:bCs w:val="0"/>
          <w:noProof w:val="0"/>
          <w:sz w:val="28"/>
          <w:rtl/>
        </w:rPr>
        <w:t xml:space="preserve"> واحد</w:t>
      </w:r>
      <w:r w:rsidR="00A02F0E">
        <w:rPr>
          <w:rFonts w:ascii="Traditional Arabic" w:eastAsia="Calibri" w:hAnsi="Traditional Arabic" w:hint="cs"/>
          <w:b w:val="0"/>
          <w:bCs w:val="0"/>
          <w:noProof w:val="0"/>
          <w:sz w:val="28"/>
          <w:rtl/>
        </w:rPr>
        <w:t>ا؟</w:t>
      </w:r>
      <w:r w:rsidR="00C80135" w:rsidRPr="008E74D0">
        <w:rPr>
          <w:rFonts w:ascii="Traditional Arabic" w:eastAsia="Calibri" w:hAnsi="Traditional Arabic" w:hint="cs"/>
          <w:b w:val="0"/>
          <w:bCs w:val="0"/>
          <w:noProof w:val="0"/>
          <w:sz w:val="28"/>
          <w:rtl/>
        </w:rPr>
        <w:t xml:space="preserve"> يطعن به أحد؟! لأنه يحتاج إلى أن يطعن في خمسة آلاف صحابي ليصل إلى حد أبي هريرة مما يبيِّن أن السبب في الطعن فيهم من أجل الطعن في الدين</w:t>
      </w:r>
      <w:r w:rsidR="00A02F0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رضي الله عنهم وأرضاهم</w:t>
      </w:r>
      <w:r w:rsidR="00A02F0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w:t>
      </w:r>
      <w:r w:rsidR="00D530E8">
        <w:rPr>
          <w:rFonts w:ascii="Traditional Arabic" w:eastAsia="Calibri" w:hAnsi="Traditional Arabic" w:hint="cs"/>
          <w:noProof w:val="0"/>
          <w:sz w:val="28"/>
          <w:rtl/>
        </w:rPr>
        <w:t>"</w:t>
      </w:r>
      <w:r w:rsidR="00C80135" w:rsidRPr="00E75BCF">
        <w:rPr>
          <w:rFonts w:ascii="Traditional Arabic" w:eastAsia="Calibri" w:hAnsi="Traditional Arabic" w:hint="cs"/>
          <w:noProof w:val="0"/>
          <w:sz w:val="28"/>
          <w:rtl/>
        </w:rPr>
        <w:t>ثم يسلم على أبي بكر وعمر رضي الله عنهما ويدعو لهما ويترضى عنهما</w:t>
      </w:r>
      <w:r w:rsidR="00D530E8">
        <w:rPr>
          <w:rFonts w:ascii="Traditional Arabic" w:eastAsia="Calibri" w:hAnsi="Traditional Arabic" w:hint="cs"/>
          <w:noProof w:val="0"/>
          <w:sz w:val="28"/>
          <w:rtl/>
        </w:rPr>
        <w:t>"</w:t>
      </w:r>
      <w:r w:rsidR="00C80135" w:rsidRPr="008E74D0">
        <w:rPr>
          <w:rFonts w:ascii="Traditional Arabic" w:eastAsia="Calibri" w:hAnsi="Traditional Arabic" w:hint="cs"/>
          <w:b w:val="0"/>
          <w:bCs w:val="0"/>
          <w:noProof w:val="0"/>
          <w:sz w:val="28"/>
          <w:rtl/>
        </w:rPr>
        <w:t xml:space="preserve"> اقتدوا </w:t>
      </w:r>
      <w:r w:rsidR="008E74D0" w:rsidRPr="00DD1932">
        <w:rPr>
          <w:rFonts w:ascii="Traditional Arabic" w:eastAsia="Calibri" w:hAnsi="Traditional Arabic" w:hint="cs"/>
          <w:b w:val="0"/>
          <w:bCs w:val="0"/>
          <w:noProof w:val="0"/>
          <w:color w:val="0000FF"/>
          <w:sz w:val="28"/>
          <w:rtl/>
        </w:rPr>
        <w:t>«</w:t>
      </w:r>
      <w:r w:rsidR="00C80135" w:rsidRPr="00DD1932">
        <w:rPr>
          <w:rFonts w:ascii="Traditional Arabic" w:eastAsia="Calibri" w:hAnsi="Traditional Arabic" w:hint="cs"/>
          <w:b w:val="0"/>
          <w:bCs w:val="0"/>
          <w:noProof w:val="0"/>
          <w:color w:val="0000FF"/>
          <w:sz w:val="28"/>
          <w:rtl/>
        </w:rPr>
        <w:t>باللذين من بعدي أبي بكر وعمر</w:t>
      </w:r>
      <w:r w:rsidR="008E74D0" w:rsidRPr="00DD1932">
        <w:rPr>
          <w:rFonts w:ascii="Traditional Arabic" w:eastAsia="Calibri" w:hAnsi="Traditional Arabic" w:hint="cs"/>
          <w:b w:val="0"/>
          <w:bCs w:val="0"/>
          <w:noProof w:val="0"/>
          <w:color w:val="0000FF"/>
          <w:sz w:val="28"/>
          <w:rtl/>
        </w:rPr>
        <w:t>»</w:t>
      </w:r>
      <w:r w:rsidR="00C80135" w:rsidRPr="008E74D0">
        <w:rPr>
          <w:rFonts w:ascii="Traditional Arabic" w:eastAsia="Calibri" w:hAnsi="Traditional Arabic" w:hint="cs"/>
          <w:b w:val="0"/>
          <w:bCs w:val="0"/>
          <w:noProof w:val="0"/>
          <w:sz w:val="28"/>
          <w:rtl/>
        </w:rPr>
        <w:t xml:space="preserve"> ومع ذلك طوائف البدع بدلا من أن يترضوا ويدعوا يلعنونهما ويقولون إن أسفل شخص في دركات النار عمر</w:t>
      </w:r>
      <w:r w:rsidR="00A02F0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لأنه أشده</w:t>
      </w:r>
      <w:r w:rsidR="00A02F0E">
        <w:rPr>
          <w:rFonts w:ascii="Traditional Arabic" w:eastAsia="Calibri" w:hAnsi="Traditional Arabic" w:hint="cs"/>
          <w:b w:val="0"/>
          <w:bCs w:val="0"/>
          <w:noProof w:val="0"/>
          <w:sz w:val="28"/>
          <w:rtl/>
        </w:rPr>
        <w:t>م</w:t>
      </w:r>
      <w:r w:rsidR="00C80135" w:rsidRPr="008E74D0">
        <w:rPr>
          <w:rFonts w:ascii="Traditional Arabic" w:eastAsia="Calibri" w:hAnsi="Traditional Arabic" w:hint="cs"/>
          <w:b w:val="0"/>
          <w:bCs w:val="0"/>
          <w:noProof w:val="0"/>
          <w:sz w:val="28"/>
          <w:rtl/>
        </w:rPr>
        <w:t xml:space="preserve"> على الفرس</w:t>
      </w:r>
      <w:r w:rsidR="00A02F0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أشد الناس على الفرس عمر</w:t>
      </w:r>
      <w:r w:rsidR="00A02F0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رضي الله عنه وأرضاه</w:t>
      </w:r>
      <w:r w:rsidR="00A02F0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ثم فوقه أبو بكر</w:t>
      </w:r>
      <w:r w:rsidR="00A02F0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ثم إبليس</w:t>
      </w:r>
      <w:r w:rsidR="00A02F0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وفيروز له ضريح يُعبَد من دون الله</w:t>
      </w:r>
      <w:r w:rsidR="00A02F0E">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فيروز من هو؟ أبو لؤلؤة المجوسي ضريح من أكبر الأضرحة في العالم يُعبَد من دون الله</w:t>
      </w:r>
      <w:r w:rsidR="00FA2219">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والله المستعان ويطنطنون يرفعون شعارات أنهم ينصرون الدين وأنهم هم حملته وأنهم هم الذين يذودون عنه</w:t>
      </w:r>
      <w:r w:rsidR="00FA2219">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 والطائف منهم بالبيت الحرام ي</w:t>
      </w:r>
      <w:r w:rsidR="00B74189" w:rsidRPr="008E74D0">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سم</w:t>
      </w:r>
      <w:r w:rsidR="00B74189" w:rsidRPr="008E74D0">
        <w:rPr>
          <w:rFonts w:ascii="Traditional Arabic" w:eastAsia="Calibri" w:hAnsi="Traditional Arabic" w:hint="cs"/>
          <w:b w:val="0"/>
          <w:bCs w:val="0"/>
          <w:noProof w:val="0"/>
          <w:sz w:val="28"/>
          <w:rtl/>
        </w:rPr>
        <w:t>َ</w:t>
      </w:r>
      <w:r w:rsidR="00C80135" w:rsidRPr="008E74D0">
        <w:rPr>
          <w:rFonts w:ascii="Traditional Arabic" w:eastAsia="Calibri" w:hAnsi="Traditional Arabic" w:hint="cs"/>
          <w:b w:val="0"/>
          <w:bCs w:val="0"/>
          <w:noProof w:val="0"/>
          <w:sz w:val="28"/>
          <w:rtl/>
        </w:rPr>
        <w:t xml:space="preserve">ع يقول يا أبا عبد الله جئنا بيتك وقصدنا حرمك نرجو مغفرتك هل لهذا نصيب من الإسلام؟! نسأل الله العافية! الله المستعان! قال </w:t>
      </w:r>
      <w:r w:rsidR="00D530E8">
        <w:rPr>
          <w:rFonts w:ascii="Traditional Arabic" w:eastAsia="Calibri" w:hAnsi="Traditional Arabic" w:hint="cs"/>
          <w:b w:val="0"/>
          <w:bCs w:val="0"/>
          <w:noProof w:val="0"/>
          <w:sz w:val="28"/>
          <w:rtl/>
        </w:rPr>
        <w:t>"</w:t>
      </w:r>
      <w:r w:rsidR="00B74189" w:rsidRPr="00E75BCF">
        <w:rPr>
          <w:rFonts w:ascii="Traditional Arabic" w:eastAsia="Calibri" w:hAnsi="Traditional Arabic" w:hint="cs"/>
          <w:noProof w:val="0"/>
          <w:sz w:val="28"/>
          <w:rtl/>
        </w:rPr>
        <w:t>و</w:t>
      </w:r>
      <w:r w:rsidR="00C80135" w:rsidRPr="00E75BCF">
        <w:rPr>
          <w:rFonts w:ascii="Traditional Arabic" w:eastAsia="Calibri" w:hAnsi="Traditional Arabic" w:hint="cs"/>
          <w:noProof w:val="0"/>
          <w:sz w:val="28"/>
          <w:rtl/>
        </w:rPr>
        <w:t xml:space="preserve">كان ابن عمر رضي الله </w:t>
      </w:r>
      <w:r w:rsidR="00B74189" w:rsidRPr="00E75BCF">
        <w:rPr>
          <w:rFonts w:ascii="Traditional Arabic" w:eastAsia="Calibri" w:hAnsi="Traditional Arabic" w:hint="cs"/>
          <w:noProof w:val="0"/>
          <w:sz w:val="28"/>
          <w:rtl/>
        </w:rPr>
        <w:t>عنهما إذا سلم على الرسول -صلى الله عليه وسلم- وصاحبيه لا يزيد غالبًا على قوله السلام عليك يا رسول الله السلام عليك يا أبا بكر السلام عليك يا أبتاه ثم ينصرف</w:t>
      </w:r>
      <w:r w:rsidR="00B74189" w:rsidRPr="008E74D0">
        <w:rPr>
          <w:rFonts w:ascii="Traditional Arabic" w:eastAsia="Calibri" w:hAnsi="Traditional Arabic" w:hint="cs"/>
          <w:b w:val="0"/>
          <w:bCs w:val="0"/>
          <w:noProof w:val="0"/>
          <w:sz w:val="28"/>
          <w:rtl/>
        </w:rPr>
        <w:t xml:space="preserve"> </w:t>
      </w:r>
      <w:r w:rsidR="00B74189" w:rsidRPr="00E75BCF">
        <w:rPr>
          <w:rFonts w:ascii="Traditional Arabic" w:eastAsia="Calibri" w:hAnsi="Traditional Arabic" w:hint="cs"/>
          <w:noProof w:val="0"/>
          <w:sz w:val="28"/>
          <w:rtl/>
        </w:rPr>
        <w:t>وهذه الزيارة إنما تشرع في حق الرجال خاصة</w:t>
      </w:r>
      <w:r w:rsidR="00FA2219">
        <w:rPr>
          <w:rFonts w:ascii="Traditional Arabic" w:eastAsia="Calibri" w:hAnsi="Traditional Arabic" w:hint="cs"/>
          <w:noProof w:val="0"/>
          <w:sz w:val="28"/>
          <w:rtl/>
        </w:rPr>
        <w:t>،</w:t>
      </w:r>
      <w:r w:rsidR="00B74189" w:rsidRPr="00E75BCF">
        <w:rPr>
          <w:rFonts w:ascii="Traditional Arabic" w:eastAsia="Calibri" w:hAnsi="Traditional Arabic" w:hint="cs"/>
          <w:noProof w:val="0"/>
          <w:sz w:val="28"/>
          <w:rtl/>
        </w:rPr>
        <w:t xml:space="preserve"> أما النساء فليس لهن زيارة شيء من القبور كما ثبت عن النبي -عليه الصلاة والسلام- أنه لعن زوارات القبور من النساء والمتخذين عليها المساجد والسرج</w:t>
      </w:r>
      <w:r w:rsidR="00D530E8">
        <w:rPr>
          <w:rFonts w:ascii="Traditional Arabic" w:eastAsia="Calibri" w:hAnsi="Traditional Arabic" w:hint="cs"/>
          <w:noProof w:val="0"/>
          <w:sz w:val="28"/>
          <w:rtl/>
        </w:rPr>
        <w:t>"</w:t>
      </w:r>
      <w:r w:rsidR="00B74189" w:rsidRPr="008E74D0">
        <w:rPr>
          <w:rFonts w:ascii="Traditional Arabic" w:eastAsia="Calibri" w:hAnsi="Traditional Arabic" w:hint="cs"/>
          <w:b w:val="0"/>
          <w:bCs w:val="0"/>
          <w:noProof w:val="0"/>
          <w:sz w:val="28"/>
          <w:rtl/>
        </w:rPr>
        <w:t xml:space="preserve"> زيارة القبور بالنسبة للنساء لا تجوز</w:t>
      </w:r>
      <w:r w:rsidR="00FA2219">
        <w:rPr>
          <w:rFonts w:ascii="Traditional Arabic" w:eastAsia="Calibri" w:hAnsi="Traditional Arabic" w:hint="cs"/>
          <w:b w:val="0"/>
          <w:bCs w:val="0"/>
          <w:noProof w:val="0"/>
          <w:sz w:val="28"/>
          <w:rtl/>
        </w:rPr>
        <w:t>؛</w:t>
      </w:r>
      <w:r w:rsidR="00B74189" w:rsidRPr="008E74D0">
        <w:rPr>
          <w:rFonts w:ascii="Traditional Arabic" w:eastAsia="Calibri" w:hAnsi="Traditional Arabic" w:hint="cs"/>
          <w:b w:val="0"/>
          <w:bCs w:val="0"/>
          <w:noProof w:val="0"/>
          <w:sz w:val="28"/>
          <w:rtl/>
        </w:rPr>
        <w:t xml:space="preserve"> لأن الرسول -عليه الصلاة والسلام- لعن زوارات القبور</w:t>
      </w:r>
      <w:r w:rsidR="00FA2219">
        <w:rPr>
          <w:rFonts w:ascii="Traditional Arabic" w:eastAsia="Calibri" w:hAnsi="Traditional Arabic" w:hint="cs"/>
          <w:b w:val="0"/>
          <w:bCs w:val="0"/>
          <w:noProof w:val="0"/>
          <w:sz w:val="28"/>
          <w:rtl/>
        </w:rPr>
        <w:t>،</w:t>
      </w:r>
      <w:r w:rsidR="00B74189" w:rsidRPr="008E74D0">
        <w:rPr>
          <w:rFonts w:ascii="Traditional Arabic" w:eastAsia="Calibri" w:hAnsi="Traditional Arabic" w:hint="cs"/>
          <w:b w:val="0"/>
          <w:bCs w:val="0"/>
          <w:noProof w:val="0"/>
          <w:sz w:val="28"/>
          <w:rtl/>
        </w:rPr>
        <w:t xml:space="preserve"> من يمر بسور المقبرة يسلِّم </w:t>
      </w:r>
      <w:r w:rsidR="00FA2219">
        <w:rPr>
          <w:rFonts w:ascii="Traditional Arabic" w:eastAsia="Calibri" w:hAnsi="Traditional Arabic" w:hint="cs"/>
          <w:b w:val="0"/>
          <w:bCs w:val="0"/>
          <w:noProof w:val="0"/>
          <w:sz w:val="28"/>
          <w:rtl/>
        </w:rPr>
        <w:t>أو</w:t>
      </w:r>
      <w:r w:rsidR="00B74189" w:rsidRPr="008E74D0">
        <w:rPr>
          <w:rFonts w:ascii="Traditional Arabic" w:eastAsia="Calibri" w:hAnsi="Traditional Arabic" w:hint="cs"/>
          <w:b w:val="0"/>
          <w:bCs w:val="0"/>
          <w:noProof w:val="0"/>
          <w:sz w:val="28"/>
          <w:rtl/>
        </w:rPr>
        <w:t xml:space="preserve"> </w:t>
      </w:r>
      <w:r w:rsidR="00FA2219">
        <w:rPr>
          <w:rFonts w:ascii="Traditional Arabic" w:eastAsia="Calibri" w:hAnsi="Traditional Arabic" w:hint="cs"/>
          <w:b w:val="0"/>
          <w:bCs w:val="0"/>
          <w:noProof w:val="0"/>
          <w:sz w:val="28"/>
          <w:rtl/>
        </w:rPr>
        <w:t>لا</w:t>
      </w:r>
      <w:r w:rsidR="00B74189" w:rsidRPr="008E74D0">
        <w:rPr>
          <w:rFonts w:ascii="Traditional Arabic" w:eastAsia="Calibri" w:hAnsi="Traditional Arabic" w:hint="cs"/>
          <w:b w:val="0"/>
          <w:bCs w:val="0"/>
          <w:noProof w:val="0"/>
          <w:sz w:val="28"/>
          <w:rtl/>
        </w:rPr>
        <w:t xml:space="preserve"> يسلِّم إلا إذا دخل؟ يسلِّم من </w:t>
      </w:r>
      <w:r w:rsidR="00FA2219">
        <w:rPr>
          <w:rFonts w:ascii="Traditional Arabic" w:eastAsia="Calibri" w:hAnsi="Traditional Arabic" w:hint="cs"/>
          <w:b w:val="0"/>
          <w:bCs w:val="0"/>
          <w:noProof w:val="0"/>
          <w:sz w:val="28"/>
          <w:rtl/>
        </w:rPr>
        <w:t>الخارج</w:t>
      </w:r>
      <w:r w:rsidR="00B74189" w:rsidRPr="008E74D0">
        <w:rPr>
          <w:rFonts w:ascii="Traditional Arabic" w:eastAsia="Calibri" w:hAnsi="Traditional Arabic" w:hint="cs"/>
          <w:b w:val="0"/>
          <w:bCs w:val="0"/>
          <w:noProof w:val="0"/>
          <w:sz w:val="28"/>
          <w:rtl/>
        </w:rPr>
        <w:t xml:space="preserve"> أو من خارج السور </w:t>
      </w:r>
      <w:r w:rsidR="00FA2219">
        <w:rPr>
          <w:rFonts w:ascii="Traditional Arabic" w:eastAsia="Calibri" w:hAnsi="Traditional Arabic" w:hint="cs"/>
          <w:b w:val="0"/>
          <w:bCs w:val="0"/>
          <w:noProof w:val="0"/>
          <w:sz w:val="28"/>
          <w:rtl/>
        </w:rPr>
        <w:t>أو</w:t>
      </w:r>
      <w:r w:rsidR="00B74189" w:rsidRPr="008E74D0">
        <w:rPr>
          <w:rFonts w:ascii="Traditional Arabic" w:eastAsia="Calibri" w:hAnsi="Traditional Arabic" w:hint="cs"/>
          <w:b w:val="0"/>
          <w:bCs w:val="0"/>
          <w:noProof w:val="0"/>
          <w:sz w:val="28"/>
          <w:rtl/>
        </w:rPr>
        <w:t xml:space="preserve"> إذا دخل؟ سمعنا من يقول أنه لا يسلم من خارج السور</w:t>
      </w:r>
      <w:r w:rsidR="00FA2219">
        <w:rPr>
          <w:rFonts w:ascii="Traditional Arabic" w:eastAsia="Calibri" w:hAnsi="Traditional Arabic" w:hint="cs"/>
          <w:b w:val="0"/>
          <w:bCs w:val="0"/>
          <w:noProof w:val="0"/>
          <w:sz w:val="28"/>
          <w:rtl/>
        </w:rPr>
        <w:t>، الآن الذي</w:t>
      </w:r>
      <w:r w:rsidR="00B74189" w:rsidRPr="008E74D0">
        <w:rPr>
          <w:rFonts w:ascii="Traditional Arabic" w:eastAsia="Calibri" w:hAnsi="Traditional Arabic" w:hint="cs"/>
          <w:b w:val="0"/>
          <w:bCs w:val="0"/>
          <w:noProof w:val="0"/>
          <w:sz w:val="28"/>
          <w:rtl/>
        </w:rPr>
        <w:t xml:space="preserve"> يسلم عل</w:t>
      </w:r>
      <w:r w:rsidR="00FA2219">
        <w:rPr>
          <w:rFonts w:ascii="Traditional Arabic" w:eastAsia="Calibri" w:hAnsi="Traditional Arabic" w:hint="cs"/>
          <w:b w:val="0"/>
          <w:bCs w:val="0"/>
          <w:noProof w:val="0"/>
          <w:sz w:val="28"/>
          <w:rtl/>
        </w:rPr>
        <w:t>ى الرسول -عليه الصلاة والسلام- أ</w:t>
      </w:r>
      <w:r w:rsidR="00B74189" w:rsidRPr="008E74D0">
        <w:rPr>
          <w:rFonts w:ascii="Traditional Arabic" w:eastAsia="Calibri" w:hAnsi="Traditional Arabic" w:hint="cs"/>
          <w:b w:val="0"/>
          <w:bCs w:val="0"/>
          <w:noProof w:val="0"/>
          <w:sz w:val="28"/>
          <w:rtl/>
        </w:rPr>
        <w:t xml:space="preserve">ين يسلم؟ خارج السور </w:t>
      </w:r>
      <w:r w:rsidR="00FA2219">
        <w:rPr>
          <w:rFonts w:ascii="Traditional Arabic" w:eastAsia="Calibri" w:hAnsi="Traditional Arabic" w:hint="cs"/>
          <w:b w:val="0"/>
          <w:bCs w:val="0"/>
          <w:noProof w:val="0"/>
          <w:sz w:val="28"/>
          <w:rtl/>
        </w:rPr>
        <w:t>أو</w:t>
      </w:r>
      <w:r w:rsidR="00B74189" w:rsidRPr="008E74D0">
        <w:rPr>
          <w:rFonts w:ascii="Traditional Arabic" w:eastAsia="Calibri" w:hAnsi="Traditional Arabic" w:hint="cs"/>
          <w:b w:val="0"/>
          <w:bCs w:val="0"/>
          <w:noProof w:val="0"/>
          <w:sz w:val="28"/>
          <w:rtl/>
        </w:rPr>
        <w:t xml:space="preserve"> داخل؟ خارج السور </w:t>
      </w:r>
      <w:r w:rsidR="00FA2219">
        <w:rPr>
          <w:rFonts w:ascii="Traditional Arabic" w:eastAsia="Calibri" w:hAnsi="Traditional Arabic" w:hint="cs"/>
          <w:b w:val="0"/>
          <w:bCs w:val="0"/>
          <w:noProof w:val="0"/>
          <w:sz w:val="28"/>
          <w:rtl/>
        </w:rPr>
        <w:t>لا</w:t>
      </w:r>
      <w:r w:rsidR="00B74189" w:rsidRPr="008E74D0">
        <w:rPr>
          <w:rFonts w:ascii="Traditional Arabic" w:eastAsia="Calibri" w:hAnsi="Traditional Arabic" w:hint="cs"/>
          <w:b w:val="0"/>
          <w:bCs w:val="0"/>
          <w:noProof w:val="0"/>
          <w:sz w:val="28"/>
          <w:rtl/>
        </w:rPr>
        <w:t xml:space="preserve"> أحد يدخل إلى القبر</w:t>
      </w:r>
      <w:r w:rsidR="00FA2219">
        <w:rPr>
          <w:rFonts w:ascii="Traditional Arabic" w:eastAsia="Calibri" w:hAnsi="Traditional Arabic" w:hint="cs"/>
          <w:b w:val="0"/>
          <w:bCs w:val="0"/>
          <w:noProof w:val="0"/>
          <w:sz w:val="28"/>
          <w:rtl/>
        </w:rPr>
        <w:t>،</w:t>
      </w:r>
      <w:r w:rsidR="00B74189" w:rsidRPr="008E74D0">
        <w:rPr>
          <w:rFonts w:ascii="Traditional Arabic" w:eastAsia="Calibri" w:hAnsi="Traditional Arabic" w:hint="cs"/>
          <w:b w:val="0"/>
          <w:bCs w:val="0"/>
          <w:noProof w:val="0"/>
          <w:sz w:val="28"/>
          <w:rtl/>
        </w:rPr>
        <w:t xml:space="preserve"> ومقتضى ذلك أنك تسلم على القبور إذا مررت بالمقبرة ولو من خارج سورها.</w:t>
      </w:r>
    </w:p>
    <w:p w:rsidR="00B74189" w:rsidRPr="008E74D0" w:rsidRDefault="00B74189" w:rsidP="00B74189">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B74189" w:rsidRPr="008E74D0" w:rsidRDefault="00FA2219" w:rsidP="00B7418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B74189" w:rsidRPr="008E74D0">
        <w:rPr>
          <w:rFonts w:ascii="Traditional Arabic" w:eastAsia="Calibri" w:hAnsi="Traditional Arabic" w:hint="cs"/>
          <w:b w:val="0"/>
          <w:bCs w:val="0"/>
          <w:noProof w:val="0"/>
          <w:sz w:val="28"/>
          <w:rtl/>
        </w:rPr>
        <w:t>؟</w:t>
      </w:r>
    </w:p>
    <w:p w:rsidR="00B74189" w:rsidRPr="008E74D0" w:rsidRDefault="00B74189" w:rsidP="00B74189">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lastRenderedPageBreak/>
        <w:t>طالب: .............</w:t>
      </w:r>
    </w:p>
    <w:p w:rsidR="00B74189" w:rsidRPr="008E74D0" w:rsidRDefault="00B74189" w:rsidP="00FA2219">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 xml:space="preserve">أصل الزيارة للقبور </w:t>
      </w:r>
      <w:r w:rsidR="008E74D0" w:rsidRPr="00DD1932">
        <w:rPr>
          <w:rFonts w:ascii="Traditional Arabic" w:eastAsia="Calibri" w:hAnsi="Traditional Arabic" w:hint="cs"/>
          <w:b w:val="0"/>
          <w:bCs w:val="0"/>
          <w:noProof w:val="0"/>
          <w:color w:val="0000FF"/>
          <w:sz w:val="28"/>
          <w:rtl/>
        </w:rPr>
        <w:t>«</w:t>
      </w:r>
      <w:r w:rsidRPr="00DD1932">
        <w:rPr>
          <w:rFonts w:ascii="Traditional Arabic" w:eastAsia="Calibri" w:hAnsi="Traditional Arabic" w:hint="cs"/>
          <w:b w:val="0"/>
          <w:bCs w:val="0"/>
          <w:noProof w:val="0"/>
          <w:color w:val="0000FF"/>
          <w:sz w:val="28"/>
          <w:rtl/>
        </w:rPr>
        <w:t>لعن الله زوارات القبور</w:t>
      </w:r>
      <w:r w:rsidR="008E74D0" w:rsidRPr="00DD1932">
        <w:rPr>
          <w:rFonts w:ascii="Traditional Arabic" w:eastAsia="Calibri" w:hAnsi="Traditional Arabic" w:hint="cs"/>
          <w:b w:val="0"/>
          <w:bCs w:val="0"/>
          <w:noProof w:val="0"/>
          <w:color w:val="0000FF"/>
          <w:sz w:val="28"/>
          <w:rtl/>
        </w:rPr>
        <w:t>»</w:t>
      </w:r>
      <w:r w:rsidRPr="008E74D0">
        <w:rPr>
          <w:rFonts w:ascii="Traditional Arabic" w:eastAsia="Calibri" w:hAnsi="Traditional Arabic" w:hint="cs"/>
          <w:b w:val="0"/>
          <w:bCs w:val="0"/>
          <w:noProof w:val="0"/>
          <w:sz w:val="28"/>
          <w:rtl/>
        </w:rPr>
        <w:t xml:space="preserve"> هل هذه قبور أو مقبرة</w:t>
      </w:r>
      <w:r w:rsidR="00E75BCF">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الصلاة على الجنازة ما فيها إشكال بالنسبة للمرأة</w:t>
      </w:r>
      <w:r w:rsidR="00FA2219">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الدعاء للميت</w:t>
      </w:r>
      <w:r w:rsidR="00FA2219">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وأيضًا كل ما يتعلق به إلا زيارة القبر هذا الممنوع</w:t>
      </w:r>
      <w:r w:rsidR="00FA2219">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فكونها تمر يعني تسلم </w:t>
      </w:r>
      <w:r w:rsidR="00FA2219">
        <w:rPr>
          <w:rFonts w:ascii="Traditional Arabic" w:eastAsia="Calibri" w:hAnsi="Traditional Arabic" w:hint="cs"/>
          <w:b w:val="0"/>
          <w:bCs w:val="0"/>
          <w:noProof w:val="0"/>
          <w:sz w:val="28"/>
          <w:rtl/>
        </w:rPr>
        <w:t>أو</w:t>
      </w:r>
      <w:r w:rsidRPr="008E74D0">
        <w:rPr>
          <w:rFonts w:ascii="Traditional Arabic" w:eastAsia="Calibri" w:hAnsi="Traditional Arabic" w:hint="cs"/>
          <w:b w:val="0"/>
          <w:bCs w:val="0"/>
          <w:noProof w:val="0"/>
          <w:sz w:val="28"/>
          <w:rtl/>
        </w:rPr>
        <w:t xml:space="preserve"> ما تسلم هي ما زارت الآن </w:t>
      </w:r>
      <w:r w:rsidR="00473E48">
        <w:rPr>
          <w:rFonts w:ascii="Traditional Arabic" w:eastAsia="Calibri" w:hAnsi="Traditional Arabic" w:hint="cs"/>
          <w:b w:val="0"/>
          <w:bCs w:val="0"/>
          <w:noProof w:val="0"/>
          <w:sz w:val="28"/>
          <w:rtl/>
        </w:rPr>
        <w:t xml:space="preserve">ما </w:t>
      </w:r>
      <w:r w:rsidR="00FA2219">
        <w:rPr>
          <w:rFonts w:ascii="Traditional Arabic" w:eastAsia="Calibri" w:hAnsi="Traditional Arabic" w:hint="cs"/>
          <w:b w:val="0"/>
          <w:bCs w:val="0"/>
          <w:noProof w:val="0"/>
          <w:sz w:val="28"/>
          <w:rtl/>
        </w:rPr>
        <w:t xml:space="preserve">الذي </w:t>
      </w:r>
      <w:r w:rsidRPr="008E74D0">
        <w:rPr>
          <w:rFonts w:ascii="Traditional Arabic" w:eastAsia="Calibri" w:hAnsi="Traditional Arabic" w:hint="cs"/>
          <w:b w:val="0"/>
          <w:bCs w:val="0"/>
          <w:noProof w:val="0"/>
          <w:sz w:val="28"/>
          <w:rtl/>
        </w:rPr>
        <w:t xml:space="preserve"> يمنع؟ إذا مرت مرور</w:t>
      </w:r>
      <w:r w:rsidR="00FA2219">
        <w:rPr>
          <w:rFonts w:ascii="Traditional Arabic" w:eastAsia="Calibri" w:hAnsi="Traditional Arabic" w:hint="cs"/>
          <w:b w:val="0"/>
          <w:bCs w:val="0"/>
          <w:noProof w:val="0"/>
          <w:sz w:val="28"/>
          <w:rtl/>
        </w:rPr>
        <w:t>ا</w:t>
      </w:r>
      <w:r w:rsidRPr="008E74D0">
        <w:rPr>
          <w:rFonts w:ascii="Traditional Arabic" w:eastAsia="Calibri" w:hAnsi="Traditional Arabic" w:hint="cs"/>
          <w:b w:val="0"/>
          <w:bCs w:val="0"/>
          <w:noProof w:val="0"/>
          <w:sz w:val="28"/>
          <w:rtl/>
        </w:rPr>
        <w:t xml:space="preserve"> من غير دخول </w:t>
      </w:r>
      <w:r w:rsidR="00FA2219">
        <w:rPr>
          <w:rFonts w:ascii="Traditional Arabic" w:eastAsia="Calibri" w:hAnsi="Traditional Arabic" w:hint="cs"/>
          <w:b w:val="0"/>
          <w:bCs w:val="0"/>
          <w:noProof w:val="0"/>
          <w:sz w:val="28"/>
          <w:rtl/>
        </w:rPr>
        <w:t>لا</w:t>
      </w:r>
      <w:r w:rsidRPr="008E74D0">
        <w:rPr>
          <w:rFonts w:ascii="Traditional Arabic" w:eastAsia="Calibri" w:hAnsi="Traditional Arabic" w:hint="cs"/>
          <w:b w:val="0"/>
          <w:bCs w:val="0"/>
          <w:noProof w:val="0"/>
          <w:sz w:val="28"/>
          <w:rtl/>
        </w:rPr>
        <w:t xml:space="preserve"> إشكال لكنها لا تقصد الزيارة</w:t>
      </w:r>
      <w:r w:rsidR="00FA2219">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w:t>
      </w:r>
      <w:r w:rsidR="00FA2219">
        <w:rPr>
          <w:rFonts w:ascii="Traditional Arabic" w:eastAsia="Calibri" w:hAnsi="Traditional Arabic" w:hint="cs"/>
          <w:b w:val="0"/>
          <w:bCs w:val="0"/>
          <w:noProof w:val="0"/>
          <w:sz w:val="28"/>
          <w:rtl/>
        </w:rPr>
        <w:t>ما تذهب للمقب</w:t>
      </w:r>
      <w:r w:rsidRPr="008E74D0">
        <w:rPr>
          <w:rFonts w:ascii="Traditional Arabic" w:eastAsia="Calibri" w:hAnsi="Traditional Arabic" w:hint="cs"/>
          <w:b w:val="0"/>
          <w:bCs w:val="0"/>
          <w:noProof w:val="0"/>
          <w:sz w:val="28"/>
          <w:rtl/>
        </w:rPr>
        <w:t>رة</w:t>
      </w:r>
      <w:r w:rsidR="00FA2219">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w:t>
      </w:r>
      <w:r w:rsidR="00473E48">
        <w:rPr>
          <w:rFonts w:ascii="Traditional Arabic" w:eastAsia="Calibri" w:hAnsi="Traditional Arabic" w:hint="cs"/>
          <w:b w:val="0"/>
          <w:bCs w:val="0"/>
          <w:noProof w:val="0"/>
          <w:sz w:val="28"/>
          <w:rtl/>
        </w:rPr>
        <w:t>وتقول: أقف عند جدار المقبرة  وأ</w:t>
      </w:r>
      <w:r w:rsidRPr="008E74D0">
        <w:rPr>
          <w:rFonts w:ascii="Traditional Arabic" w:eastAsia="Calibri" w:hAnsi="Traditional Arabic" w:hint="cs"/>
          <w:b w:val="0"/>
          <w:bCs w:val="0"/>
          <w:noProof w:val="0"/>
          <w:sz w:val="28"/>
          <w:rtl/>
        </w:rPr>
        <w:t>سلم عليها</w:t>
      </w:r>
      <w:r w:rsidR="00473E48">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لكن إذا مرت.</w:t>
      </w:r>
    </w:p>
    <w:p w:rsidR="00B74189" w:rsidRPr="008E74D0" w:rsidRDefault="00B74189" w:rsidP="00B74189">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B74189" w:rsidRPr="008E74D0" w:rsidRDefault="00473E48" w:rsidP="00473E4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بيتها أ</w:t>
      </w:r>
      <w:r w:rsidR="00B74189" w:rsidRPr="008E74D0">
        <w:rPr>
          <w:rFonts w:ascii="Traditional Arabic" w:eastAsia="Calibri" w:hAnsi="Traditional Arabic" w:hint="cs"/>
          <w:b w:val="0"/>
          <w:bCs w:val="0"/>
          <w:noProof w:val="0"/>
          <w:sz w:val="28"/>
          <w:rtl/>
        </w:rPr>
        <w:t xml:space="preserve">ين </w:t>
      </w:r>
      <w:r>
        <w:rPr>
          <w:rFonts w:ascii="Traditional Arabic" w:eastAsia="Calibri" w:hAnsi="Traditional Arabic" w:hint="cs"/>
          <w:b w:val="0"/>
          <w:bCs w:val="0"/>
          <w:noProof w:val="0"/>
          <w:sz w:val="28"/>
          <w:rtl/>
        </w:rPr>
        <w:t>تذهب؟</w:t>
      </w:r>
      <w:r w:rsidR="00B74189" w:rsidRPr="008E74D0">
        <w:rPr>
          <w:rFonts w:ascii="Traditional Arabic" w:eastAsia="Calibri" w:hAnsi="Traditional Arabic" w:hint="cs"/>
          <w:b w:val="0"/>
          <w:bCs w:val="0"/>
          <w:noProof w:val="0"/>
          <w:sz w:val="28"/>
          <w:rtl/>
        </w:rPr>
        <w:t xml:space="preserve"> هو مقبور ببيتها -عليه الصلاة والسلام- </w:t>
      </w:r>
      <w:r>
        <w:rPr>
          <w:rFonts w:ascii="Traditional Arabic" w:eastAsia="Calibri" w:hAnsi="Traditional Arabic" w:hint="cs"/>
          <w:b w:val="0"/>
          <w:bCs w:val="0"/>
          <w:noProof w:val="0"/>
          <w:sz w:val="28"/>
          <w:rtl/>
        </w:rPr>
        <w:t xml:space="preserve">ليست هذه </w:t>
      </w:r>
      <w:r w:rsidR="00B74189" w:rsidRPr="008E74D0">
        <w:rPr>
          <w:rFonts w:ascii="Traditional Arabic" w:eastAsia="Calibri" w:hAnsi="Traditional Arabic" w:hint="cs"/>
          <w:b w:val="0"/>
          <w:bCs w:val="0"/>
          <w:noProof w:val="0"/>
          <w:sz w:val="28"/>
          <w:rtl/>
        </w:rPr>
        <w:t>زيارة</w:t>
      </w:r>
      <w:r>
        <w:rPr>
          <w:rFonts w:ascii="Traditional Arabic" w:eastAsia="Calibri" w:hAnsi="Traditional Arabic" w:hint="cs"/>
          <w:b w:val="0"/>
          <w:bCs w:val="0"/>
          <w:noProof w:val="0"/>
          <w:sz w:val="28"/>
          <w:rtl/>
        </w:rPr>
        <w:t>، هذه</w:t>
      </w:r>
      <w:r w:rsidR="00B74189" w:rsidRPr="008E74D0">
        <w:rPr>
          <w:rFonts w:ascii="Traditional Arabic" w:eastAsia="Calibri" w:hAnsi="Traditional Arabic" w:hint="cs"/>
          <w:b w:val="0"/>
          <w:bCs w:val="0"/>
          <w:noProof w:val="0"/>
          <w:sz w:val="28"/>
          <w:rtl/>
        </w:rPr>
        <w:t xml:space="preserve"> سكنى.</w:t>
      </w:r>
    </w:p>
    <w:p w:rsidR="00B74189" w:rsidRPr="008E74D0" w:rsidRDefault="00B74189" w:rsidP="00B74189">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B74189" w:rsidRPr="008E74D0" w:rsidRDefault="00473E48" w:rsidP="00B7418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p>
    <w:p w:rsidR="00B74189" w:rsidRPr="008E74D0" w:rsidRDefault="00B74189" w:rsidP="00B74189">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B74189" w:rsidRPr="008E74D0" w:rsidRDefault="00B74189" w:rsidP="00B74189">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زيارة القبور ولم يعزم علينا هذا قبل اللعن</w:t>
      </w:r>
      <w:r w:rsidR="00473E48">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وأي عزم أشد من اللعن؟!</w:t>
      </w:r>
    </w:p>
    <w:p w:rsidR="00B74189" w:rsidRPr="008E74D0" w:rsidRDefault="00B74189" w:rsidP="00B74189">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B74189" w:rsidRPr="008E74D0" w:rsidRDefault="00B74189" w:rsidP="00B74189">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بعضهم قال زوارات صيغة مبالغة فالتي تزور أو مرتين أو مرات يسيرة ما تسمى زوارة</w:t>
      </w:r>
      <w:r w:rsidR="00473E48">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لكن إذا مُنِع أصل الشيء أو مجموعه ألا تمنع مفرداته؟</w:t>
      </w:r>
    </w:p>
    <w:p w:rsidR="00B74189" w:rsidRPr="008E74D0" w:rsidRDefault="00B74189" w:rsidP="00B74189">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B74189" w:rsidRPr="008E74D0" w:rsidRDefault="00B74189" w:rsidP="00B74189">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لعله إذا مرت بالبقيع أو شيء من هذا.</w:t>
      </w:r>
    </w:p>
    <w:p w:rsidR="00B74189" w:rsidRPr="008E74D0" w:rsidRDefault="00B74189" w:rsidP="00B74189">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B74189" w:rsidRPr="008E74D0" w:rsidRDefault="00B74189" w:rsidP="00B74189">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على كل حال لا يعارَض قوله -عليه الصلاة والسلام- بقول أحد كائن</w:t>
      </w:r>
      <w:r w:rsidR="00DD1932">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ا من كان</w:t>
      </w:r>
      <w:r w:rsidR="00473E48">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واللعن ثابت ولا فيه إشكال</w:t>
      </w:r>
      <w:r w:rsidR="00473E48">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والعلة معقولة يعني المرأة ما تتحمل.</w:t>
      </w:r>
    </w:p>
    <w:p w:rsidR="00B74189" w:rsidRPr="008E74D0" w:rsidRDefault="00D530E8" w:rsidP="00473E4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noProof w:val="0"/>
          <w:sz w:val="28"/>
          <w:rtl/>
        </w:rPr>
        <w:t>"</w:t>
      </w:r>
      <w:r w:rsidR="00B74189" w:rsidRPr="00E75BCF">
        <w:rPr>
          <w:rFonts w:ascii="Traditional Arabic" w:eastAsia="Calibri" w:hAnsi="Traditional Arabic" w:hint="cs"/>
          <w:noProof w:val="0"/>
          <w:sz w:val="28"/>
          <w:rtl/>
        </w:rPr>
        <w:t>وأما قصد المدينة للصلاة في مسجد الرسول -صلى الله عليه وسلم- والدعاء فيه ونحو ذلك مما يشرع في سائر المساجد وهو مشروع في حق الجميع لما تقدم من الأحاديث في ذلك</w:t>
      </w:r>
      <w:r>
        <w:rPr>
          <w:rFonts w:ascii="Traditional Arabic" w:eastAsia="Calibri" w:hAnsi="Traditional Arabic" w:hint="cs"/>
          <w:noProof w:val="0"/>
          <w:sz w:val="28"/>
          <w:rtl/>
        </w:rPr>
        <w:t>"</w:t>
      </w:r>
      <w:r w:rsidR="00B74189" w:rsidRPr="008E74D0">
        <w:rPr>
          <w:rFonts w:ascii="Traditional Arabic" w:eastAsia="Calibri" w:hAnsi="Traditional Arabic" w:hint="cs"/>
          <w:b w:val="0"/>
          <w:bCs w:val="0"/>
          <w:noProof w:val="0"/>
          <w:sz w:val="28"/>
          <w:rtl/>
        </w:rPr>
        <w:t xml:space="preserve"> ف</w:t>
      </w:r>
      <w:r>
        <w:rPr>
          <w:rFonts w:ascii="Traditional Arabic" w:eastAsia="Calibri" w:hAnsi="Traditional Arabic" w:hint="cs"/>
          <w:b w:val="0"/>
          <w:bCs w:val="0"/>
          <w:noProof w:val="0"/>
          <w:sz w:val="28"/>
          <w:rtl/>
        </w:rPr>
        <w:t xml:space="preserve">ي </w:t>
      </w:r>
      <w:r w:rsidR="00B74189" w:rsidRPr="008E74D0">
        <w:rPr>
          <w:rFonts w:ascii="Traditional Arabic" w:eastAsia="Calibri" w:hAnsi="Traditional Arabic" w:hint="cs"/>
          <w:b w:val="0"/>
          <w:bCs w:val="0"/>
          <w:noProof w:val="0"/>
          <w:sz w:val="28"/>
          <w:rtl/>
        </w:rPr>
        <w:t>حق الجم</w:t>
      </w:r>
      <w:r w:rsidR="00A278E1" w:rsidRPr="008E74D0">
        <w:rPr>
          <w:rFonts w:ascii="Traditional Arabic" w:eastAsia="Calibri" w:hAnsi="Traditional Arabic" w:hint="cs"/>
          <w:b w:val="0"/>
          <w:bCs w:val="0"/>
          <w:noProof w:val="0"/>
          <w:sz w:val="28"/>
          <w:rtl/>
        </w:rPr>
        <w:t>يع يعني من الرجال والنساء</w:t>
      </w:r>
      <w:r w:rsidR="00473E48">
        <w:rPr>
          <w:rFonts w:ascii="Traditional Arabic" w:eastAsia="Calibri" w:hAnsi="Traditional Arabic" w:hint="cs"/>
          <w:b w:val="0"/>
          <w:bCs w:val="0"/>
          <w:noProof w:val="0"/>
          <w:sz w:val="28"/>
          <w:rtl/>
        </w:rPr>
        <w:t>،</w:t>
      </w:r>
      <w:r w:rsidR="00A278E1" w:rsidRPr="008E74D0">
        <w:rPr>
          <w:rFonts w:ascii="Traditional Arabic" w:eastAsia="Calibri" w:hAnsi="Traditional Arabic" w:hint="cs"/>
          <w:b w:val="0"/>
          <w:bCs w:val="0"/>
          <w:noProof w:val="0"/>
          <w:sz w:val="28"/>
          <w:rtl/>
        </w:rPr>
        <w:t xml:space="preserve"> وتفتح الزيارة في ساعة من أول النهار وساعة من آخره للنساء</w:t>
      </w:r>
      <w:r w:rsidR="00473E48">
        <w:rPr>
          <w:rFonts w:ascii="Traditional Arabic" w:eastAsia="Calibri" w:hAnsi="Traditional Arabic" w:hint="cs"/>
          <w:b w:val="0"/>
          <w:bCs w:val="0"/>
          <w:noProof w:val="0"/>
          <w:sz w:val="28"/>
          <w:rtl/>
        </w:rPr>
        <w:t>، ا</w:t>
      </w:r>
      <w:r w:rsidR="00A278E1" w:rsidRPr="008E74D0">
        <w:rPr>
          <w:rFonts w:ascii="Traditional Arabic" w:eastAsia="Calibri" w:hAnsi="Traditional Arabic" w:hint="cs"/>
          <w:b w:val="0"/>
          <w:bCs w:val="0"/>
          <w:noProof w:val="0"/>
          <w:sz w:val="28"/>
          <w:rtl/>
        </w:rPr>
        <w:t>لروضة تفتح للنساء</w:t>
      </w:r>
      <w:r w:rsidR="00473E48">
        <w:rPr>
          <w:rFonts w:ascii="Traditional Arabic" w:eastAsia="Calibri" w:hAnsi="Traditional Arabic" w:hint="cs"/>
          <w:b w:val="0"/>
          <w:bCs w:val="0"/>
          <w:noProof w:val="0"/>
          <w:sz w:val="28"/>
          <w:rtl/>
        </w:rPr>
        <w:t>،</w:t>
      </w:r>
      <w:r w:rsidR="00A278E1" w:rsidRPr="008E74D0">
        <w:rPr>
          <w:rFonts w:ascii="Traditional Arabic" w:eastAsia="Calibri" w:hAnsi="Traditional Arabic" w:hint="cs"/>
          <w:b w:val="0"/>
          <w:bCs w:val="0"/>
          <w:noProof w:val="0"/>
          <w:sz w:val="28"/>
          <w:rtl/>
        </w:rPr>
        <w:t xml:space="preserve"> وهذا من حقهن لأنها بقعة فاضلة وهن شقائق الرجال </w:t>
      </w:r>
      <w:r>
        <w:rPr>
          <w:rFonts w:ascii="Traditional Arabic" w:eastAsia="Calibri" w:hAnsi="Traditional Arabic" w:hint="cs"/>
          <w:b w:val="0"/>
          <w:bCs w:val="0"/>
          <w:noProof w:val="0"/>
          <w:sz w:val="28"/>
          <w:rtl/>
        </w:rPr>
        <w:t>"</w:t>
      </w:r>
      <w:r w:rsidR="00A278E1" w:rsidRPr="00E75BCF">
        <w:rPr>
          <w:rFonts w:ascii="Traditional Arabic" w:eastAsia="Calibri" w:hAnsi="Traditional Arabic" w:hint="cs"/>
          <w:noProof w:val="0"/>
          <w:sz w:val="28"/>
          <w:rtl/>
        </w:rPr>
        <w:t xml:space="preserve">ويسن للزائر أن يصلي الصلوات الخمس في مسجد الرسول -صلى الله عليه وسلم- وأن يُكثِر فيه </w:t>
      </w:r>
      <w:r w:rsidR="00A278E1" w:rsidRPr="00E75BCF">
        <w:rPr>
          <w:rFonts w:ascii="Traditional Arabic" w:eastAsia="Calibri" w:hAnsi="Traditional Arabic" w:hint="cs"/>
          <w:noProof w:val="0"/>
          <w:sz w:val="28"/>
          <w:rtl/>
        </w:rPr>
        <w:lastRenderedPageBreak/>
        <w:t>من الذكر والدعاء وصلاة النافلة اغتنام</w:t>
      </w:r>
      <w:r w:rsidR="00DD1932" w:rsidRPr="00E75BCF">
        <w:rPr>
          <w:rFonts w:ascii="Traditional Arabic" w:eastAsia="Calibri" w:hAnsi="Traditional Arabic" w:hint="cs"/>
          <w:noProof w:val="0"/>
          <w:sz w:val="28"/>
          <w:rtl/>
        </w:rPr>
        <w:t>ً</w:t>
      </w:r>
      <w:r w:rsidR="00A278E1" w:rsidRPr="00E75BCF">
        <w:rPr>
          <w:rFonts w:ascii="Traditional Arabic" w:eastAsia="Calibri" w:hAnsi="Traditional Arabic" w:hint="cs"/>
          <w:noProof w:val="0"/>
          <w:sz w:val="28"/>
          <w:rtl/>
        </w:rPr>
        <w:t>ا لما في ذلك من الأجر الجزيل</w:t>
      </w:r>
      <w:r>
        <w:rPr>
          <w:rFonts w:ascii="Traditional Arabic" w:eastAsia="Calibri" w:hAnsi="Traditional Arabic" w:hint="cs"/>
          <w:noProof w:val="0"/>
          <w:sz w:val="28"/>
          <w:rtl/>
        </w:rPr>
        <w:t>"</w:t>
      </w:r>
      <w:r w:rsidR="00A278E1" w:rsidRPr="008E74D0">
        <w:rPr>
          <w:rFonts w:ascii="Traditional Arabic" w:eastAsia="Calibri" w:hAnsi="Traditional Arabic" w:hint="cs"/>
          <w:b w:val="0"/>
          <w:bCs w:val="0"/>
          <w:noProof w:val="0"/>
          <w:sz w:val="28"/>
          <w:rtl/>
        </w:rPr>
        <w:t xml:space="preserve"> يعني ألف صلاة لكن هل تدخل النافلة </w:t>
      </w:r>
      <w:r w:rsidR="00473E48">
        <w:rPr>
          <w:rFonts w:ascii="Traditional Arabic" w:eastAsia="Calibri" w:hAnsi="Traditional Arabic" w:hint="cs"/>
          <w:b w:val="0"/>
          <w:bCs w:val="0"/>
          <w:noProof w:val="0"/>
          <w:sz w:val="28"/>
          <w:rtl/>
        </w:rPr>
        <w:t>أو</w:t>
      </w:r>
      <w:r w:rsidR="00A278E1" w:rsidRPr="008E74D0">
        <w:rPr>
          <w:rFonts w:ascii="Traditional Arabic" w:eastAsia="Calibri" w:hAnsi="Traditional Arabic" w:hint="cs"/>
          <w:b w:val="0"/>
          <w:bCs w:val="0"/>
          <w:noProof w:val="0"/>
          <w:sz w:val="28"/>
          <w:rtl/>
        </w:rPr>
        <w:t xml:space="preserve"> ما تدخل؟ </w:t>
      </w:r>
    </w:p>
    <w:p w:rsidR="00A278E1" w:rsidRPr="008E74D0" w:rsidRDefault="00A278E1" w:rsidP="00A278E1">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A278E1" w:rsidRPr="008E74D0" w:rsidRDefault="00A278E1" w:rsidP="00473E48">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 xml:space="preserve">تدخل النافلة </w:t>
      </w:r>
      <w:r w:rsidR="00473E48">
        <w:rPr>
          <w:rFonts w:ascii="Traditional Arabic" w:eastAsia="Calibri" w:hAnsi="Traditional Arabic" w:hint="cs"/>
          <w:b w:val="0"/>
          <w:bCs w:val="0"/>
          <w:noProof w:val="0"/>
          <w:sz w:val="28"/>
          <w:rtl/>
        </w:rPr>
        <w:t>أو</w:t>
      </w:r>
      <w:r w:rsidRPr="008E74D0">
        <w:rPr>
          <w:rFonts w:ascii="Traditional Arabic" w:eastAsia="Calibri" w:hAnsi="Traditional Arabic" w:hint="cs"/>
          <w:b w:val="0"/>
          <w:bCs w:val="0"/>
          <w:noProof w:val="0"/>
          <w:sz w:val="28"/>
          <w:rtl/>
        </w:rPr>
        <w:t xml:space="preserve"> ما تدخل؟ </w:t>
      </w:r>
    </w:p>
    <w:p w:rsidR="00A278E1" w:rsidRPr="008E74D0" w:rsidRDefault="00A278E1" w:rsidP="00A278E1">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A278E1" w:rsidRPr="008E74D0" w:rsidRDefault="00473E48" w:rsidP="00473E4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طيب لو قال أ</w:t>
      </w:r>
      <w:r w:rsidR="00A278E1" w:rsidRPr="008E74D0">
        <w:rPr>
          <w:rFonts w:ascii="Traditional Arabic" w:eastAsia="Calibri" w:hAnsi="Traditional Arabic" w:hint="cs"/>
          <w:b w:val="0"/>
          <w:bCs w:val="0"/>
          <w:noProof w:val="0"/>
          <w:sz w:val="28"/>
          <w:rtl/>
        </w:rPr>
        <w:t xml:space="preserve">صلي بالبيت </w:t>
      </w:r>
      <w:r>
        <w:rPr>
          <w:rFonts w:ascii="Traditional Arabic" w:eastAsia="Calibri" w:hAnsi="Traditional Arabic" w:hint="cs"/>
          <w:b w:val="0"/>
          <w:bCs w:val="0"/>
          <w:noProof w:val="0"/>
          <w:sz w:val="28"/>
          <w:rtl/>
        </w:rPr>
        <w:t>ماذا</w:t>
      </w:r>
      <w:r w:rsidR="00A278E1" w:rsidRPr="008E74D0">
        <w:rPr>
          <w:rFonts w:ascii="Traditional Arabic" w:eastAsia="Calibri" w:hAnsi="Traditional Arabic" w:hint="cs"/>
          <w:b w:val="0"/>
          <w:bCs w:val="0"/>
          <w:noProof w:val="0"/>
          <w:sz w:val="28"/>
          <w:rtl/>
        </w:rPr>
        <w:t xml:space="preserve"> تقول؟ تصلي بالمسجد أفضل بألف صلاة</w:t>
      </w:r>
      <w:r>
        <w:rPr>
          <w:rFonts w:ascii="Traditional Arabic" w:eastAsia="Calibri" w:hAnsi="Traditional Arabic" w:hint="cs"/>
          <w:b w:val="0"/>
          <w:bCs w:val="0"/>
          <w:noProof w:val="0"/>
          <w:sz w:val="28"/>
          <w:rtl/>
        </w:rPr>
        <w:t>،</w:t>
      </w:r>
      <w:r w:rsidR="00A278E1" w:rsidRPr="008E74D0">
        <w:rPr>
          <w:rFonts w:ascii="Traditional Arabic" w:eastAsia="Calibri" w:hAnsi="Traditional Arabic" w:hint="cs"/>
          <w:b w:val="0"/>
          <w:bCs w:val="0"/>
          <w:noProof w:val="0"/>
          <w:sz w:val="28"/>
          <w:rtl/>
        </w:rPr>
        <w:t xml:space="preserve"> والرسول وهو</w:t>
      </w:r>
      <w:r>
        <w:rPr>
          <w:rFonts w:ascii="Traditional Arabic" w:eastAsia="Calibri" w:hAnsi="Traditional Arabic" w:hint="cs"/>
          <w:b w:val="0"/>
          <w:bCs w:val="0"/>
          <w:noProof w:val="0"/>
          <w:sz w:val="28"/>
          <w:rtl/>
        </w:rPr>
        <w:t xml:space="preserve"> في مسجده -عليه الصلاة والسلام-</w:t>
      </w:r>
      <w:r w:rsidR="00A278E1" w:rsidRPr="008E74D0">
        <w:rPr>
          <w:rFonts w:ascii="Traditional Arabic" w:eastAsia="Calibri" w:hAnsi="Traditional Arabic" w:hint="cs"/>
          <w:b w:val="0"/>
          <w:bCs w:val="0"/>
          <w:noProof w:val="0"/>
          <w:sz w:val="28"/>
          <w:rtl/>
        </w:rPr>
        <w:t>يقول صلاة المرء في بيته أفضل إلا المكتوبة</w:t>
      </w:r>
      <w:r>
        <w:rPr>
          <w:rFonts w:ascii="Traditional Arabic" w:eastAsia="Calibri" w:hAnsi="Traditional Arabic" w:hint="cs"/>
          <w:b w:val="0"/>
          <w:bCs w:val="0"/>
          <w:noProof w:val="0"/>
          <w:sz w:val="28"/>
          <w:rtl/>
        </w:rPr>
        <w:t>؛</w:t>
      </w:r>
      <w:r w:rsidR="00A278E1" w:rsidRPr="008E74D0">
        <w:rPr>
          <w:rFonts w:ascii="Traditional Arabic" w:eastAsia="Calibri" w:hAnsi="Traditional Arabic" w:hint="cs"/>
          <w:b w:val="0"/>
          <w:bCs w:val="0"/>
          <w:noProof w:val="0"/>
          <w:sz w:val="28"/>
          <w:rtl/>
        </w:rPr>
        <w:t xml:space="preserve"> لأن بعض العلماء أخرج النافلة من الحديث أخرج النافلة من الحديث</w:t>
      </w:r>
      <w:r>
        <w:rPr>
          <w:rFonts w:ascii="Traditional Arabic" w:eastAsia="Calibri" w:hAnsi="Traditional Arabic" w:hint="cs"/>
          <w:b w:val="0"/>
          <w:bCs w:val="0"/>
          <w:noProof w:val="0"/>
          <w:sz w:val="28"/>
          <w:rtl/>
        </w:rPr>
        <w:t>؛</w:t>
      </w:r>
      <w:r w:rsidR="00A278E1" w:rsidRPr="008E74D0">
        <w:rPr>
          <w:rFonts w:ascii="Traditional Arabic" w:eastAsia="Calibri" w:hAnsi="Traditional Arabic" w:hint="cs"/>
          <w:b w:val="0"/>
          <w:bCs w:val="0"/>
          <w:noProof w:val="0"/>
          <w:sz w:val="28"/>
          <w:rtl/>
        </w:rPr>
        <w:t xml:space="preserve"> لأن صلاته في بيته أفضل من المسجد</w:t>
      </w:r>
      <w:r>
        <w:rPr>
          <w:rFonts w:ascii="Traditional Arabic" w:eastAsia="Calibri" w:hAnsi="Traditional Arabic" w:hint="cs"/>
          <w:b w:val="0"/>
          <w:bCs w:val="0"/>
          <w:noProof w:val="0"/>
          <w:sz w:val="28"/>
          <w:rtl/>
        </w:rPr>
        <w:t>،</w:t>
      </w:r>
      <w:r w:rsidR="00A278E1" w:rsidRPr="008E74D0">
        <w:rPr>
          <w:rFonts w:ascii="Traditional Arabic" w:eastAsia="Calibri" w:hAnsi="Traditional Arabic" w:hint="cs"/>
          <w:b w:val="0"/>
          <w:bCs w:val="0"/>
          <w:noProof w:val="0"/>
          <w:sz w:val="28"/>
          <w:rtl/>
        </w:rPr>
        <w:t xml:space="preserve"> صلاة المرء في بيته أفضل إلا المكتوبة.</w:t>
      </w:r>
    </w:p>
    <w:p w:rsidR="00A278E1" w:rsidRPr="008E74D0" w:rsidRDefault="00A278E1" w:rsidP="00A278E1">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A278E1" w:rsidRPr="008E74D0" w:rsidRDefault="00A278E1" w:rsidP="00A278E1">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على الخلاف المعروف بين أهل العلم</w:t>
      </w:r>
      <w:r w:rsidR="00473E48">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ابن عمر يقول</w:t>
      </w:r>
      <w:r w:rsidR="00473E48">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لو كنت متنفلا</w:t>
      </w:r>
      <w:r w:rsidR="00DD1932">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لأتممت</w:t>
      </w:r>
      <w:r w:rsidR="00473E48">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والمسافر يكتب له ما كان يعمله صحيح</w:t>
      </w:r>
      <w:r w:rsidR="00DD1932">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ا كالمريض فلا يصلي الرواتب</w:t>
      </w:r>
      <w:r w:rsidR="00473E48">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يكثر من النوافل غير الرواتب </w:t>
      </w:r>
      <w:r w:rsidR="00D530E8">
        <w:rPr>
          <w:rFonts w:ascii="Traditional Arabic" w:eastAsia="Calibri" w:hAnsi="Traditional Arabic" w:hint="cs"/>
          <w:b w:val="0"/>
          <w:bCs w:val="0"/>
          <w:noProof w:val="0"/>
          <w:sz w:val="28"/>
          <w:rtl/>
        </w:rPr>
        <w:t>"</w:t>
      </w:r>
      <w:r w:rsidRPr="00E75BCF">
        <w:rPr>
          <w:rFonts w:ascii="Traditional Arabic" w:eastAsia="Calibri" w:hAnsi="Traditional Arabic" w:hint="cs"/>
          <w:noProof w:val="0"/>
          <w:sz w:val="28"/>
          <w:rtl/>
        </w:rPr>
        <w:t>اغتنام</w:t>
      </w:r>
      <w:r w:rsidR="00DD1932" w:rsidRPr="00E75BCF">
        <w:rPr>
          <w:rFonts w:ascii="Traditional Arabic" w:eastAsia="Calibri" w:hAnsi="Traditional Arabic" w:hint="cs"/>
          <w:noProof w:val="0"/>
          <w:sz w:val="28"/>
          <w:rtl/>
        </w:rPr>
        <w:t>ً</w:t>
      </w:r>
      <w:r w:rsidRPr="00E75BCF">
        <w:rPr>
          <w:rFonts w:ascii="Traditional Arabic" w:eastAsia="Calibri" w:hAnsi="Traditional Arabic" w:hint="cs"/>
          <w:noProof w:val="0"/>
          <w:sz w:val="28"/>
          <w:rtl/>
        </w:rPr>
        <w:t xml:space="preserve">ا لما في ذلك من الأجر الجزيل ويستحب أن يكثر من النافلة في الروضة الشريفة لما سبق من الحديث الصحيح في فضلها وهو قول النبي -صلى الله عليه وسلم- </w:t>
      </w:r>
      <w:r w:rsidR="008E74D0" w:rsidRPr="00E75BCF">
        <w:rPr>
          <w:rFonts w:ascii="Traditional Arabic" w:eastAsia="Calibri" w:hAnsi="Traditional Arabic" w:hint="cs"/>
          <w:noProof w:val="0"/>
          <w:color w:val="0000FF"/>
          <w:sz w:val="28"/>
          <w:rtl/>
        </w:rPr>
        <w:t>«</w:t>
      </w:r>
      <w:r w:rsidRPr="00E75BCF">
        <w:rPr>
          <w:rFonts w:ascii="Traditional Arabic" w:eastAsia="Calibri" w:hAnsi="Traditional Arabic" w:hint="cs"/>
          <w:noProof w:val="0"/>
          <w:color w:val="0000FF"/>
          <w:sz w:val="28"/>
          <w:rtl/>
        </w:rPr>
        <w:t>ما بين بيتي ومنبري روضة من رياض الجنة</w:t>
      </w:r>
      <w:r w:rsidR="008E74D0" w:rsidRPr="00E75BCF">
        <w:rPr>
          <w:rFonts w:ascii="Traditional Arabic" w:eastAsia="Calibri" w:hAnsi="Traditional Arabic" w:hint="cs"/>
          <w:noProof w:val="0"/>
          <w:color w:val="0000FF"/>
          <w:sz w:val="28"/>
          <w:rtl/>
        </w:rPr>
        <w:t>»</w:t>
      </w:r>
      <w:r w:rsidR="00D530E8">
        <w:rPr>
          <w:rFonts w:ascii="Traditional Arabic" w:eastAsia="Calibri" w:hAnsi="Traditional Arabic" w:hint="cs"/>
          <w:noProof w:val="0"/>
          <w:sz w:val="28"/>
          <w:rtl/>
        </w:rPr>
        <w:t>"</w:t>
      </w:r>
      <w:r w:rsidRPr="00E75BCF">
        <w:rPr>
          <w:rFonts w:ascii="Traditional Arabic" w:eastAsia="Calibri" w:hAnsi="Traditional Arabic" w:hint="cs"/>
          <w:noProof w:val="0"/>
          <w:sz w:val="28"/>
          <w:rtl/>
        </w:rPr>
        <w:t xml:space="preserve"> </w:t>
      </w:r>
      <w:r w:rsidRPr="008E74D0">
        <w:rPr>
          <w:rFonts w:ascii="Traditional Arabic" w:eastAsia="Calibri" w:hAnsi="Traditional Arabic" w:hint="cs"/>
          <w:b w:val="0"/>
          <w:bCs w:val="0"/>
          <w:noProof w:val="0"/>
          <w:sz w:val="28"/>
          <w:rtl/>
        </w:rPr>
        <w:t xml:space="preserve">وهذا انتهينا منه </w:t>
      </w:r>
      <w:r w:rsidR="00D530E8">
        <w:rPr>
          <w:rFonts w:ascii="Traditional Arabic" w:eastAsia="Calibri" w:hAnsi="Traditional Arabic" w:hint="cs"/>
          <w:b w:val="0"/>
          <w:bCs w:val="0"/>
          <w:noProof w:val="0"/>
          <w:sz w:val="28"/>
          <w:rtl/>
        </w:rPr>
        <w:t>"</w:t>
      </w:r>
      <w:r w:rsidRPr="00E75BCF">
        <w:rPr>
          <w:rFonts w:ascii="Traditional Arabic" w:eastAsia="Calibri" w:hAnsi="Traditional Arabic" w:hint="cs"/>
          <w:noProof w:val="0"/>
          <w:sz w:val="28"/>
          <w:rtl/>
        </w:rPr>
        <w:t>أما صلاة الفريضة</w:t>
      </w:r>
      <w:r w:rsidR="00D530E8">
        <w:rPr>
          <w:rFonts w:ascii="Traditional Arabic" w:eastAsia="Calibri" w:hAnsi="Traditional Arabic" w:hint="cs"/>
          <w:noProof w:val="0"/>
          <w:sz w:val="28"/>
          <w:rtl/>
        </w:rPr>
        <w:t>"</w:t>
      </w:r>
      <w:r w:rsidRPr="00E75BCF">
        <w:rPr>
          <w:rFonts w:ascii="Traditional Arabic" w:eastAsia="Calibri" w:hAnsi="Traditional Arabic" w:hint="cs"/>
          <w:noProof w:val="0"/>
          <w:sz w:val="28"/>
          <w:rtl/>
        </w:rPr>
        <w:t xml:space="preserve"> </w:t>
      </w:r>
      <w:r w:rsidRPr="008E74D0">
        <w:rPr>
          <w:rFonts w:ascii="Traditional Arabic" w:eastAsia="Calibri" w:hAnsi="Traditional Arabic" w:hint="cs"/>
          <w:b w:val="0"/>
          <w:bCs w:val="0"/>
          <w:noProof w:val="0"/>
          <w:sz w:val="28"/>
          <w:rtl/>
        </w:rPr>
        <w:t xml:space="preserve">هل الأفضل أن يصلي الفريضة في الروضة أو يتقدم للصف الأول خلف الإمام؟ </w:t>
      </w:r>
    </w:p>
    <w:p w:rsidR="00A278E1" w:rsidRPr="008E74D0" w:rsidRDefault="00A278E1" w:rsidP="00A278E1">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A278E1" w:rsidRPr="008E74D0" w:rsidRDefault="00A278E1" w:rsidP="00473E48">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 xml:space="preserve">نعم، قال </w:t>
      </w:r>
      <w:r w:rsidR="00D530E8">
        <w:rPr>
          <w:rFonts w:ascii="Traditional Arabic" w:eastAsia="Calibri" w:hAnsi="Traditional Arabic" w:hint="cs"/>
          <w:noProof w:val="0"/>
          <w:sz w:val="28"/>
          <w:rtl/>
        </w:rPr>
        <w:t>"</w:t>
      </w:r>
      <w:r w:rsidRPr="00E75BCF">
        <w:rPr>
          <w:rFonts w:ascii="Traditional Arabic" w:eastAsia="Calibri" w:hAnsi="Traditional Arabic" w:hint="cs"/>
          <w:noProof w:val="0"/>
          <w:sz w:val="28"/>
          <w:rtl/>
        </w:rPr>
        <w:t xml:space="preserve">أما صلاة الفريضة فينبغي للزائر وغيره أن يتقدم إليها ويحافظ على الصف الأول مهما استطاع وإن كانت في الزيادة القبلية لما جاء في الأحاديث الصحيحة عن النبي -صلى الله عليه وسلم- من الحث والترغيب في الصف الأول مثل قوله -صلى الله عليه وسلم- </w:t>
      </w:r>
      <w:r w:rsidR="008E74D0" w:rsidRPr="00E75BCF">
        <w:rPr>
          <w:rFonts w:ascii="Traditional Arabic" w:eastAsia="Calibri" w:hAnsi="Traditional Arabic" w:hint="cs"/>
          <w:noProof w:val="0"/>
          <w:color w:val="0000FF"/>
          <w:sz w:val="28"/>
          <w:rtl/>
        </w:rPr>
        <w:t>«</w:t>
      </w:r>
      <w:r w:rsidRPr="00E75BCF">
        <w:rPr>
          <w:rFonts w:ascii="Traditional Arabic" w:eastAsia="Calibri" w:hAnsi="Traditional Arabic" w:hint="cs"/>
          <w:noProof w:val="0"/>
          <w:color w:val="0000FF"/>
          <w:sz w:val="28"/>
          <w:rtl/>
        </w:rPr>
        <w:t>لو يعلم الناس ما في النداء</w:t>
      </w:r>
      <w:r w:rsidR="008E74D0" w:rsidRPr="00E75BCF">
        <w:rPr>
          <w:rFonts w:ascii="Traditional Arabic" w:eastAsia="Calibri" w:hAnsi="Traditional Arabic" w:hint="cs"/>
          <w:noProof w:val="0"/>
          <w:color w:val="0000FF"/>
          <w:sz w:val="28"/>
          <w:rtl/>
        </w:rPr>
        <w:t>»</w:t>
      </w:r>
      <w:r w:rsidR="00473E48">
        <w:rPr>
          <w:rFonts w:ascii="Traditional Arabic" w:eastAsia="Calibri" w:hAnsi="Traditional Arabic" w:hint="cs"/>
          <w:b w:val="0"/>
          <w:bCs w:val="0"/>
          <w:noProof w:val="0"/>
          <w:sz w:val="28"/>
          <w:rtl/>
        </w:rPr>
        <w:t xml:space="preserve"> الذي</w:t>
      </w:r>
      <w:r w:rsidRPr="008E74D0">
        <w:rPr>
          <w:rFonts w:ascii="Traditional Arabic" w:eastAsia="Calibri" w:hAnsi="Traditional Arabic" w:hint="cs"/>
          <w:b w:val="0"/>
          <w:bCs w:val="0"/>
          <w:noProof w:val="0"/>
          <w:sz w:val="28"/>
          <w:rtl/>
        </w:rPr>
        <w:t xml:space="preserve"> هو </w:t>
      </w:r>
      <w:r w:rsidRPr="00E75BCF">
        <w:rPr>
          <w:rFonts w:ascii="Traditional Arabic" w:eastAsia="Calibri" w:hAnsi="Traditional Arabic" w:hint="cs"/>
          <w:noProof w:val="0"/>
          <w:sz w:val="28"/>
          <w:rtl/>
        </w:rPr>
        <w:t xml:space="preserve">الأذان </w:t>
      </w:r>
      <w:r w:rsidR="008E74D0" w:rsidRPr="00E75BCF">
        <w:rPr>
          <w:rFonts w:ascii="Traditional Arabic" w:eastAsia="Calibri" w:hAnsi="Traditional Arabic" w:hint="cs"/>
          <w:noProof w:val="0"/>
          <w:color w:val="0000FF"/>
          <w:sz w:val="28"/>
          <w:rtl/>
        </w:rPr>
        <w:t>«</w:t>
      </w:r>
      <w:r w:rsidRPr="00E75BCF">
        <w:rPr>
          <w:rFonts w:ascii="Traditional Arabic" w:eastAsia="Calibri" w:hAnsi="Traditional Arabic" w:hint="cs"/>
          <w:noProof w:val="0"/>
          <w:color w:val="0000FF"/>
          <w:sz w:val="28"/>
          <w:rtl/>
        </w:rPr>
        <w:t>والصف الأول ثم لم يجدوا إلا أن يستهموا عليه لاستهموا</w:t>
      </w:r>
      <w:r w:rsidR="008E74D0" w:rsidRPr="00E75BCF">
        <w:rPr>
          <w:rFonts w:ascii="Traditional Arabic" w:eastAsia="Calibri" w:hAnsi="Traditional Arabic" w:hint="cs"/>
          <w:noProof w:val="0"/>
          <w:color w:val="0000FF"/>
          <w:sz w:val="28"/>
          <w:rtl/>
        </w:rPr>
        <w:t>»</w:t>
      </w:r>
      <w:r w:rsidR="00D530E8">
        <w:rPr>
          <w:rFonts w:ascii="Traditional Arabic" w:eastAsia="Calibri" w:hAnsi="Traditional Arabic" w:hint="cs"/>
          <w:noProof w:val="0"/>
          <w:color w:val="0000FF"/>
          <w:sz w:val="28"/>
          <w:rtl/>
        </w:rPr>
        <w:t>"</w:t>
      </w:r>
      <w:r w:rsidRPr="008E74D0">
        <w:rPr>
          <w:rFonts w:ascii="Traditional Arabic" w:eastAsia="Calibri" w:hAnsi="Traditional Arabic" w:hint="cs"/>
          <w:b w:val="0"/>
          <w:bCs w:val="0"/>
          <w:noProof w:val="0"/>
          <w:sz w:val="28"/>
          <w:rtl/>
        </w:rPr>
        <w:t xml:space="preserve"> يعني وجد بينهم منافسة ومشاحة على الصف الأول وعلى الأذان تنحل هذه المنافسة والمشاحة بالقرعة </w:t>
      </w:r>
      <w:r w:rsidR="00D530E8">
        <w:rPr>
          <w:rFonts w:ascii="Traditional Arabic" w:eastAsia="Calibri" w:hAnsi="Traditional Arabic" w:hint="cs"/>
          <w:b w:val="0"/>
          <w:bCs w:val="0"/>
          <w:noProof w:val="0"/>
          <w:sz w:val="28"/>
          <w:rtl/>
        </w:rPr>
        <w:t>"</w:t>
      </w:r>
      <w:r w:rsidRPr="00E75BCF">
        <w:rPr>
          <w:rFonts w:ascii="Traditional Arabic" w:eastAsia="Calibri" w:hAnsi="Traditional Arabic" w:hint="cs"/>
          <w:noProof w:val="0"/>
          <w:sz w:val="28"/>
          <w:rtl/>
        </w:rPr>
        <w:t>متفق عليه</w:t>
      </w:r>
      <w:r w:rsidR="00473E48">
        <w:rPr>
          <w:rFonts w:ascii="Traditional Arabic" w:eastAsia="Calibri" w:hAnsi="Traditional Arabic" w:hint="cs"/>
          <w:noProof w:val="0"/>
          <w:sz w:val="28"/>
          <w:rtl/>
        </w:rPr>
        <w:t>،</w:t>
      </w:r>
      <w:r w:rsidRPr="00E75BCF">
        <w:rPr>
          <w:rFonts w:ascii="Traditional Arabic" w:eastAsia="Calibri" w:hAnsi="Traditional Arabic" w:hint="cs"/>
          <w:noProof w:val="0"/>
          <w:sz w:val="28"/>
          <w:rtl/>
        </w:rPr>
        <w:t xml:space="preserve"> مثل قوله -صلى الله عليه وسلم- لأصحابه </w:t>
      </w:r>
      <w:r w:rsidR="008E74D0" w:rsidRPr="00E75BCF">
        <w:rPr>
          <w:rFonts w:ascii="Traditional Arabic" w:eastAsia="Calibri" w:hAnsi="Traditional Arabic" w:hint="cs"/>
          <w:noProof w:val="0"/>
          <w:color w:val="0000FF"/>
          <w:sz w:val="28"/>
          <w:rtl/>
        </w:rPr>
        <w:t>«</w:t>
      </w:r>
      <w:r w:rsidRPr="00E75BCF">
        <w:rPr>
          <w:rFonts w:ascii="Traditional Arabic" w:eastAsia="Calibri" w:hAnsi="Traditional Arabic" w:hint="cs"/>
          <w:noProof w:val="0"/>
          <w:color w:val="0000FF"/>
          <w:sz w:val="28"/>
          <w:rtl/>
        </w:rPr>
        <w:t>تقدموا فائتموا بي وليأتم بكم من بعدكم لا يزال قوم يتأخرون حتى يؤخرهم الله</w:t>
      </w:r>
      <w:r w:rsidR="008E74D0" w:rsidRPr="00E75BCF">
        <w:rPr>
          <w:rFonts w:ascii="Traditional Arabic" w:eastAsia="Calibri" w:hAnsi="Traditional Arabic" w:hint="cs"/>
          <w:noProof w:val="0"/>
          <w:color w:val="0000FF"/>
          <w:sz w:val="28"/>
          <w:rtl/>
        </w:rPr>
        <w:t>»</w:t>
      </w:r>
      <w:r w:rsidRPr="00E75BCF">
        <w:rPr>
          <w:rFonts w:ascii="Traditional Arabic" w:eastAsia="Calibri" w:hAnsi="Traditional Arabic" w:hint="cs"/>
          <w:noProof w:val="0"/>
          <w:sz w:val="28"/>
          <w:rtl/>
        </w:rPr>
        <w:t xml:space="preserve"> أخرجه مسلم وأخرج أبو داود عن عائشة رضي الله عنها بسند حسن أن النبي -صلى الله عليه وسلم- قال </w:t>
      </w:r>
      <w:r w:rsidR="008E74D0" w:rsidRPr="00E75BCF">
        <w:rPr>
          <w:rFonts w:ascii="Traditional Arabic" w:eastAsia="Calibri" w:hAnsi="Traditional Arabic" w:hint="cs"/>
          <w:noProof w:val="0"/>
          <w:sz w:val="28"/>
          <w:rtl/>
        </w:rPr>
        <w:t>«</w:t>
      </w:r>
      <w:r w:rsidRPr="00E75BCF">
        <w:rPr>
          <w:rFonts w:ascii="Traditional Arabic" w:eastAsia="Calibri" w:hAnsi="Traditional Arabic" w:hint="cs"/>
          <w:noProof w:val="0"/>
          <w:color w:val="0000FF"/>
          <w:sz w:val="28"/>
          <w:rtl/>
        </w:rPr>
        <w:t>لايزال الرجل يتأخر عن الصف المقدم حتى يؤخره الله في النار</w:t>
      </w:r>
      <w:r w:rsidR="008E74D0" w:rsidRPr="00E75BCF">
        <w:rPr>
          <w:rFonts w:ascii="Traditional Arabic" w:eastAsia="Calibri" w:hAnsi="Traditional Arabic" w:hint="cs"/>
          <w:noProof w:val="0"/>
          <w:color w:val="0000FF"/>
          <w:sz w:val="28"/>
          <w:rtl/>
        </w:rPr>
        <w:t>»</w:t>
      </w:r>
      <w:r w:rsidR="00D530E8">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يتأخر عن الصف المقدم حتى يؤخره الله في النار</w:t>
      </w:r>
      <w:r w:rsidR="00473E48">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طيب يتأخر لعذر</w:t>
      </w:r>
      <w:r w:rsidR="00E75BCF">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الصف المقدم مثل هذا </w:t>
      </w:r>
      <w:r w:rsidR="00473E48">
        <w:rPr>
          <w:rFonts w:ascii="Traditional Arabic" w:eastAsia="Calibri" w:hAnsi="Traditional Arabic" w:hint="cs"/>
          <w:b w:val="0"/>
          <w:bCs w:val="0"/>
          <w:noProof w:val="0"/>
          <w:sz w:val="28"/>
          <w:rtl/>
        </w:rPr>
        <w:t>ليس</w:t>
      </w:r>
      <w:r w:rsidRPr="008E74D0">
        <w:rPr>
          <w:rFonts w:ascii="Traditional Arabic" w:eastAsia="Calibri" w:hAnsi="Traditional Arabic" w:hint="cs"/>
          <w:b w:val="0"/>
          <w:bCs w:val="0"/>
          <w:noProof w:val="0"/>
          <w:sz w:val="28"/>
          <w:rtl/>
        </w:rPr>
        <w:t xml:space="preserve"> فيه شيء يتكئ عليه</w:t>
      </w:r>
      <w:r w:rsidR="00473E48">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وقد جاء إلى </w:t>
      </w:r>
      <w:r w:rsidRPr="008E74D0">
        <w:rPr>
          <w:rFonts w:ascii="Traditional Arabic" w:eastAsia="Calibri" w:hAnsi="Traditional Arabic" w:hint="cs"/>
          <w:b w:val="0"/>
          <w:bCs w:val="0"/>
          <w:noProof w:val="0"/>
          <w:sz w:val="28"/>
          <w:rtl/>
        </w:rPr>
        <w:lastRenderedPageBreak/>
        <w:t>الصلاة مبكر</w:t>
      </w:r>
      <w:r w:rsidR="00E75BCF">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ا ويتعب من الجلوس بدون عمود أو جدار يستند إليه يدخل في الحديث </w:t>
      </w:r>
      <w:r w:rsidR="00473E48">
        <w:rPr>
          <w:rFonts w:ascii="Traditional Arabic" w:eastAsia="Calibri" w:hAnsi="Traditional Arabic" w:hint="cs"/>
          <w:b w:val="0"/>
          <w:bCs w:val="0"/>
          <w:noProof w:val="0"/>
          <w:sz w:val="28"/>
          <w:rtl/>
        </w:rPr>
        <w:t>أو</w:t>
      </w:r>
      <w:r w:rsidRPr="008E74D0">
        <w:rPr>
          <w:rFonts w:ascii="Traditional Arabic" w:eastAsia="Calibri" w:hAnsi="Traditional Arabic" w:hint="cs"/>
          <w:b w:val="0"/>
          <w:bCs w:val="0"/>
          <w:noProof w:val="0"/>
          <w:sz w:val="28"/>
          <w:rtl/>
        </w:rPr>
        <w:t xml:space="preserve"> </w:t>
      </w:r>
      <w:r w:rsidR="00473E48">
        <w:rPr>
          <w:rFonts w:ascii="Traditional Arabic" w:eastAsia="Calibri" w:hAnsi="Traditional Arabic" w:hint="cs"/>
          <w:b w:val="0"/>
          <w:bCs w:val="0"/>
          <w:noProof w:val="0"/>
          <w:sz w:val="28"/>
          <w:rtl/>
        </w:rPr>
        <w:t>لا</w:t>
      </w:r>
      <w:r w:rsidRPr="008E74D0">
        <w:rPr>
          <w:rFonts w:ascii="Traditional Arabic" w:eastAsia="Calibri" w:hAnsi="Traditional Arabic" w:hint="cs"/>
          <w:b w:val="0"/>
          <w:bCs w:val="0"/>
          <w:noProof w:val="0"/>
          <w:sz w:val="28"/>
          <w:rtl/>
        </w:rPr>
        <w:t xml:space="preserve"> يدخل؟ ما يدخل</w:t>
      </w:r>
      <w:r w:rsidR="00473E48">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لأن له عذر</w:t>
      </w:r>
      <w:r w:rsidR="00473E48">
        <w:rPr>
          <w:rFonts w:ascii="Traditional Arabic" w:eastAsia="Calibri" w:hAnsi="Traditional Arabic" w:hint="cs"/>
          <w:b w:val="0"/>
          <w:bCs w:val="0"/>
          <w:noProof w:val="0"/>
          <w:sz w:val="28"/>
          <w:rtl/>
        </w:rPr>
        <w:t>ا،</w:t>
      </w:r>
      <w:r w:rsidRPr="008E74D0">
        <w:rPr>
          <w:rFonts w:ascii="Traditional Arabic" w:eastAsia="Calibri" w:hAnsi="Traditional Arabic" w:hint="cs"/>
          <w:b w:val="0"/>
          <w:bCs w:val="0"/>
          <w:noProof w:val="0"/>
          <w:sz w:val="28"/>
          <w:rtl/>
        </w:rPr>
        <w:t xml:space="preserve"> وإن حجز المكان وذهب إلى للجدار أو العمود ويحجز المكان للصف الأول </w:t>
      </w:r>
      <w:r w:rsidR="00473E48">
        <w:rPr>
          <w:rFonts w:ascii="Traditional Arabic" w:eastAsia="Calibri" w:hAnsi="Traditional Arabic" w:hint="cs"/>
          <w:b w:val="0"/>
          <w:bCs w:val="0"/>
          <w:noProof w:val="0"/>
          <w:sz w:val="28"/>
          <w:rtl/>
        </w:rPr>
        <w:t>فليس هناك ما</w:t>
      </w:r>
      <w:r w:rsidRPr="008E74D0">
        <w:rPr>
          <w:rFonts w:ascii="Traditional Arabic" w:eastAsia="Calibri" w:hAnsi="Traditional Arabic" w:hint="cs"/>
          <w:b w:val="0"/>
          <w:bCs w:val="0"/>
          <w:noProof w:val="0"/>
          <w:sz w:val="28"/>
          <w:rtl/>
        </w:rPr>
        <w:t xml:space="preserve"> يمنع</w:t>
      </w:r>
      <w:r w:rsidR="00473E48">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لأنه موجود في المسجد بخلاف الحجز وهو خارج المسجد لأن هذا لا يجوز.</w:t>
      </w:r>
    </w:p>
    <w:p w:rsidR="00A278E1" w:rsidRPr="008E74D0" w:rsidRDefault="00A278E1" w:rsidP="00A278E1">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A278E1" w:rsidRPr="008E74D0" w:rsidRDefault="00BF4B05" w:rsidP="00A278E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A278E1" w:rsidRPr="008E74D0">
        <w:rPr>
          <w:rFonts w:ascii="Traditional Arabic" w:eastAsia="Calibri" w:hAnsi="Traditional Arabic" w:hint="cs"/>
          <w:b w:val="0"/>
          <w:bCs w:val="0"/>
          <w:noProof w:val="0"/>
          <w:sz w:val="28"/>
          <w:rtl/>
        </w:rPr>
        <w:t>؟</w:t>
      </w:r>
    </w:p>
    <w:p w:rsidR="00A278E1" w:rsidRPr="008E74D0" w:rsidRDefault="00A278E1" w:rsidP="00A278E1">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A278E1" w:rsidRPr="008E74D0" w:rsidRDefault="00BF4B05" w:rsidP="00C4430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لكن</w:t>
      </w:r>
      <w:r w:rsidR="00A278E1" w:rsidRPr="008E74D0">
        <w:rPr>
          <w:rFonts w:ascii="Traditional Arabic" w:eastAsia="Calibri" w:hAnsi="Traditional Arabic" w:hint="cs"/>
          <w:b w:val="0"/>
          <w:bCs w:val="0"/>
          <w:noProof w:val="0"/>
          <w:sz w:val="28"/>
          <w:rtl/>
        </w:rPr>
        <w:t xml:space="preserve"> الإشكال في كونه يتعمد التأخير ويكون عادة وديدن</w:t>
      </w:r>
      <w:r>
        <w:rPr>
          <w:rFonts w:ascii="Traditional Arabic" w:eastAsia="Calibri" w:hAnsi="Traditional Arabic" w:hint="cs"/>
          <w:b w:val="0"/>
          <w:bCs w:val="0"/>
          <w:noProof w:val="0"/>
          <w:sz w:val="28"/>
          <w:rtl/>
        </w:rPr>
        <w:t>ا</w:t>
      </w:r>
      <w:r w:rsidR="00A278E1" w:rsidRPr="008E74D0">
        <w:rPr>
          <w:rFonts w:ascii="Traditional Arabic" w:eastAsia="Calibri" w:hAnsi="Traditional Arabic" w:hint="cs"/>
          <w:b w:val="0"/>
          <w:bCs w:val="0"/>
          <w:noProof w:val="0"/>
          <w:sz w:val="28"/>
          <w:rtl/>
        </w:rPr>
        <w:t xml:space="preserve"> هذا برهان على أنه راغب عن فضل الله</w:t>
      </w:r>
      <w:r w:rsidR="00C4430E">
        <w:rPr>
          <w:rFonts w:ascii="Traditional Arabic" w:eastAsia="Calibri" w:hAnsi="Traditional Arabic" w:hint="cs"/>
          <w:b w:val="0"/>
          <w:bCs w:val="0"/>
          <w:noProof w:val="0"/>
          <w:sz w:val="28"/>
          <w:rtl/>
        </w:rPr>
        <w:t>-</w:t>
      </w:r>
      <w:r w:rsidR="00A278E1" w:rsidRPr="008E74D0">
        <w:rPr>
          <w:rFonts w:ascii="Traditional Arabic" w:eastAsia="Calibri" w:hAnsi="Traditional Arabic" w:hint="cs"/>
          <w:b w:val="0"/>
          <w:bCs w:val="0"/>
          <w:noProof w:val="0"/>
          <w:sz w:val="28"/>
          <w:rtl/>
        </w:rPr>
        <w:t xml:space="preserve"> جل وعلا</w:t>
      </w:r>
      <w:r w:rsidR="00C4430E">
        <w:rPr>
          <w:rFonts w:ascii="Traditional Arabic" w:eastAsia="Calibri" w:hAnsi="Traditional Arabic" w:hint="cs"/>
          <w:b w:val="0"/>
          <w:bCs w:val="0"/>
          <w:noProof w:val="0"/>
          <w:sz w:val="28"/>
          <w:rtl/>
        </w:rPr>
        <w:t>-</w:t>
      </w:r>
      <w:r w:rsidR="00A278E1" w:rsidRPr="008E74D0">
        <w:rPr>
          <w:rFonts w:ascii="Traditional Arabic" w:eastAsia="Calibri" w:hAnsi="Traditional Arabic" w:hint="cs"/>
          <w:b w:val="0"/>
          <w:bCs w:val="0"/>
          <w:noProof w:val="0"/>
          <w:sz w:val="28"/>
          <w:rtl/>
        </w:rPr>
        <w:t xml:space="preserve"> أما الذي يحصل ويكون مشغول بما هو أهم</w:t>
      </w:r>
      <w:r w:rsidR="00C4430E">
        <w:rPr>
          <w:rFonts w:ascii="Traditional Arabic" w:eastAsia="Calibri" w:hAnsi="Traditional Arabic" w:hint="cs"/>
          <w:b w:val="0"/>
          <w:bCs w:val="0"/>
          <w:noProof w:val="0"/>
          <w:sz w:val="28"/>
          <w:rtl/>
        </w:rPr>
        <w:t>،</w:t>
      </w:r>
      <w:r w:rsidR="00A278E1" w:rsidRPr="008E74D0">
        <w:rPr>
          <w:rFonts w:ascii="Traditional Arabic" w:eastAsia="Calibri" w:hAnsi="Traditional Arabic" w:hint="cs"/>
          <w:b w:val="0"/>
          <w:bCs w:val="0"/>
          <w:noProof w:val="0"/>
          <w:sz w:val="28"/>
          <w:rtl/>
        </w:rPr>
        <w:t xml:space="preserve"> معلِّم يعلم الناس الخير ويحضر لدرس مثلا</w:t>
      </w:r>
      <w:r w:rsidR="006C5E9B">
        <w:rPr>
          <w:rFonts w:ascii="Traditional Arabic" w:eastAsia="Calibri" w:hAnsi="Traditional Arabic" w:hint="cs"/>
          <w:b w:val="0"/>
          <w:bCs w:val="0"/>
          <w:noProof w:val="0"/>
          <w:sz w:val="28"/>
          <w:rtl/>
        </w:rPr>
        <w:t>ً</w:t>
      </w:r>
      <w:r w:rsidR="00A278E1" w:rsidRPr="008E74D0">
        <w:rPr>
          <w:rFonts w:ascii="Traditional Arabic" w:eastAsia="Calibri" w:hAnsi="Traditional Arabic" w:hint="cs"/>
          <w:b w:val="0"/>
          <w:bCs w:val="0"/>
          <w:noProof w:val="0"/>
          <w:sz w:val="28"/>
          <w:rtl/>
        </w:rPr>
        <w:t xml:space="preserve"> ويتأخر بسبب هذا </w:t>
      </w:r>
      <w:r w:rsidR="00C4430E">
        <w:rPr>
          <w:rFonts w:ascii="Traditional Arabic" w:eastAsia="Calibri" w:hAnsi="Traditional Arabic" w:hint="cs"/>
          <w:b w:val="0"/>
          <w:bCs w:val="0"/>
          <w:noProof w:val="0"/>
          <w:sz w:val="28"/>
          <w:rtl/>
        </w:rPr>
        <w:t>ما الذي</w:t>
      </w:r>
      <w:r w:rsidR="00A278E1" w:rsidRPr="008E74D0">
        <w:rPr>
          <w:rFonts w:ascii="Traditional Arabic" w:eastAsia="Calibri" w:hAnsi="Traditional Arabic" w:hint="cs"/>
          <w:b w:val="0"/>
          <w:bCs w:val="0"/>
          <w:noProof w:val="0"/>
          <w:sz w:val="28"/>
          <w:rtl/>
        </w:rPr>
        <w:t xml:space="preserve"> يقال له هو أفضل مما لو تقدم </w:t>
      </w:r>
      <w:r w:rsidR="00D530E8">
        <w:rPr>
          <w:rFonts w:ascii="Traditional Arabic" w:eastAsia="Calibri" w:hAnsi="Traditional Arabic" w:hint="cs"/>
          <w:b w:val="0"/>
          <w:bCs w:val="0"/>
          <w:noProof w:val="0"/>
          <w:sz w:val="28"/>
          <w:rtl/>
        </w:rPr>
        <w:t>"</w:t>
      </w:r>
      <w:r w:rsidR="00A278E1" w:rsidRPr="006C5E9B">
        <w:rPr>
          <w:rFonts w:ascii="Traditional Arabic" w:eastAsia="Calibri" w:hAnsi="Traditional Arabic" w:hint="cs"/>
          <w:noProof w:val="0"/>
          <w:sz w:val="28"/>
          <w:rtl/>
        </w:rPr>
        <w:t xml:space="preserve">وثبت عنه -صلى الله عليه وسلم- أنه قال لأصحابه </w:t>
      </w:r>
      <w:r w:rsidR="008E74D0" w:rsidRPr="006C5E9B">
        <w:rPr>
          <w:rFonts w:ascii="Traditional Arabic" w:eastAsia="Calibri" w:hAnsi="Traditional Arabic" w:hint="cs"/>
          <w:noProof w:val="0"/>
          <w:color w:val="0000FF"/>
          <w:sz w:val="28"/>
          <w:rtl/>
        </w:rPr>
        <w:t>«</w:t>
      </w:r>
      <w:r w:rsidR="00A278E1" w:rsidRPr="006C5E9B">
        <w:rPr>
          <w:rFonts w:ascii="Traditional Arabic" w:eastAsia="Calibri" w:hAnsi="Traditional Arabic" w:hint="cs"/>
          <w:noProof w:val="0"/>
          <w:color w:val="0000FF"/>
          <w:sz w:val="28"/>
          <w:rtl/>
        </w:rPr>
        <w:t>ألا تصف</w:t>
      </w:r>
      <w:r w:rsidR="006C5E9B">
        <w:rPr>
          <w:rFonts w:ascii="Traditional Arabic" w:eastAsia="Calibri" w:hAnsi="Traditional Arabic" w:hint="cs"/>
          <w:noProof w:val="0"/>
          <w:color w:val="0000FF"/>
          <w:sz w:val="28"/>
          <w:rtl/>
        </w:rPr>
        <w:t>ُّ</w:t>
      </w:r>
      <w:r w:rsidR="00A278E1" w:rsidRPr="006C5E9B">
        <w:rPr>
          <w:rFonts w:ascii="Traditional Arabic" w:eastAsia="Calibri" w:hAnsi="Traditional Arabic" w:hint="cs"/>
          <w:noProof w:val="0"/>
          <w:color w:val="0000FF"/>
          <w:sz w:val="28"/>
          <w:rtl/>
        </w:rPr>
        <w:t>ون كما تصف</w:t>
      </w:r>
      <w:r w:rsidR="006C5E9B">
        <w:rPr>
          <w:rFonts w:ascii="Traditional Arabic" w:eastAsia="Calibri" w:hAnsi="Traditional Arabic" w:hint="cs"/>
          <w:noProof w:val="0"/>
          <w:color w:val="0000FF"/>
          <w:sz w:val="28"/>
          <w:rtl/>
        </w:rPr>
        <w:t>ّ</w:t>
      </w:r>
      <w:r w:rsidR="00A278E1" w:rsidRPr="006C5E9B">
        <w:rPr>
          <w:rFonts w:ascii="Traditional Arabic" w:eastAsia="Calibri" w:hAnsi="Traditional Arabic" w:hint="cs"/>
          <w:noProof w:val="0"/>
          <w:color w:val="0000FF"/>
          <w:sz w:val="28"/>
          <w:rtl/>
        </w:rPr>
        <w:t xml:space="preserve"> الملائكة عند ربها؟</w:t>
      </w:r>
      <w:r w:rsidR="008E74D0" w:rsidRPr="006C5E9B">
        <w:rPr>
          <w:rFonts w:ascii="Traditional Arabic" w:eastAsia="Calibri" w:hAnsi="Traditional Arabic" w:hint="cs"/>
          <w:noProof w:val="0"/>
          <w:color w:val="0000FF"/>
          <w:sz w:val="28"/>
          <w:rtl/>
        </w:rPr>
        <w:t>»</w:t>
      </w:r>
      <w:r w:rsidR="00A278E1" w:rsidRPr="006C5E9B">
        <w:rPr>
          <w:rFonts w:ascii="Traditional Arabic" w:eastAsia="Calibri" w:hAnsi="Traditional Arabic" w:hint="cs"/>
          <w:noProof w:val="0"/>
          <w:sz w:val="28"/>
          <w:rtl/>
        </w:rPr>
        <w:t xml:space="preserve"> قالوا يا رسول وكيف تصف الملائكة عند ربها قال </w:t>
      </w:r>
      <w:r w:rsidR="008E74D0" w:rsidRPr="006C5E9B">
        <w:rPr>
          <w:rFonts w:ascii="Traditional Arabic" w:eastAsia="Calibri" w:hAnsi="Traditional Arabic" w:hint="cs"/>
          <w:noProof w:val="0"/>
          <w:color w:val="0000FF"/>
          <w:sz w:val="28"/>
          <w:rtl/>
        </w:rPr>
        <w:t>«</w:t>
      </w:r>
      <w:r w:rsidR="00A278E1" w:rsidRPr="006C5E9B">
        <w:rPr>
          <w:rFonts w:ascii="Traditional Arabic" w:eastAsia="Calibri" w:hAnsi="Traditional Arabic" w:hint="cs"/>
          <w:noProof w:val="0"/>
          <w:color w:val="0000FF"/>
          <w:sz w:val="28"/>
          <w:rtl/>
        </w:rPr>
        <w:t>يتمون الصفوف الأول</w:t>
      </w:r>
      <w:r w:rsidR="008E74D0" w:rsidRPr="006C5E9B">
        <w:rPr>
          <w:rFonts w:ascii="Traditional Arabic" w:eastAsia="Calibri" w:hAnsi="Traditional Arabic" w:hint="cs"/>
          <w:noProof w:val="0"/>
          <w:color w:val="0000FF"/>
          <w:sz w:val="28"/>
          <w:rtl/>
        </w:rPr>
        <w:t>»</w:t>
      </w:r>
      <w:r w:rsidR="00A278E1" w:rsidRPr="006C5E9B">
        <w:rPr>
          <w:rFonts w:ascii="Traditional Arabic" w:eastAsia="Calibri" w:hAnsi="Traditional Arabic" w:hint="cs"/>
          <w:noProof w:val="0"/>
          <w:sz w:val="28"/>
          <w:rtl/>
        </w:rPr>
        <w:t xml:space="preserve"> ويتراصون في الصف رواه مسلم</w:t>
      </w:r>
      <w:r w:rsidR="00D530E8">
        <w:rPr>
          <w:rFonts w:ascii="Traditional Arabic" w:eastAsia="Calibri" w:hAnsi="Traditional Arabic" w:hint="cs"/>
          <w:b w:val="0"/>
          <w:bCs w:val="0"/>
          <w:noProof w:val="0"/>
          <w:sz w:val="28"/>
          <w:rtl/>
        </w:rPr>
        <w:t>"</w:t>
      </w:r>
      <w:r w:rsidR="00A278E1" w:rsidRPr="008E74D0">
        <w:rPr>
          <w:rFonts w:ascii="Traditional Arabic" w:eastAsia="Calibri" w:hAnsi="Traditional Arabic" w:hint="cs"/>
          <w:b w:val="0"/>
          <w:bCs w:val="0"/>
          <w:noProof w:val="0"/>
          <w:sz w:val="28"/>
          <w:rtl/>
        </w:rPr>
        <w:t xml:space="preserve"> </w:t>
      </w:r>
      <w:r w:rsidR="008E74D0" w:rsidRPr="00DD1932">
        <w:rPr>
          <w:rFonts w:ascii="Traditional Arabic" w:eastAsia="Calibri" w:hAnsi="Traditional Arabic" w:hint="cs"/>
          <w:b w:val="0"/>
          <w:bCs w:val="0"/>
          <w:noProof w:val="0"/>
          <w:color w:val="0000FF"/>
          <w:sz w:val="28"/>
          <w:rtl/>
        </w:rPr>
        <w:t>«</w:t>
      </w:r>
      <w:r w:rsidR="00A278E1" w:rsidRPr="00DD1932">
        <w:rPr>
          <w:rFonts w:ascii="Traditional Arabic" w:eastAsia="Calibri" w:hAnsi="Traditional Arabic" w:hint="cs"/>
          <w:b w:val="0"/>
          <w:bCs w:val="0"/>
          <w:noProof w:val="0"/>
          <w:color w:val="0000FF"/>
          <w:sz w:val="28"/>
          <w:rtl/>
        </w:rPr>
        <w:t>ويتراصون في الصف</w:t>
      </w:r>
      <w:r w:rsidR="008E74D0" w:rsidRPr="00DD1932">
        <w:rPr>
          <w:rFonts w:ascii="Traditional Arabic" w:eastAsia="Calibri" w:hAnsi="Traditional Arabic" w:hint="cs"/>
          <w:b w:val="0"/>
          <w:bCs w:val="0"/>
          <w:noProof w:val="0"/>
          <w:color w:val="0000FF"/>
          <w:sz w:val="28"/>
          <w:rtl/>
        </w:rPr>
        <w:t>»</w:t>
      </w:r>
      <w:r w:rsidR="00C4430E">
        <w:rPr>
          <w:rFonts w:ascii="Traditional Arabic" w:eastAsia="Calibri" w:hAnsi="Traditional Arabic" w:hint="cs"/>
          <w:b w:val="0"/>
          <w:bCs w:val="0"/>
          <w:noProof w:val="0"/>
          <w:sz w:val="28"/>
          <w:rtl/>
        </w:rPr>
        <w:t xml:space="preserve"> النبي -عليه الصلاة والسلام-</w:t>
      </w:r>
      <w:r w:rsidR="00A278E1" w:rsidRPr="008E74D0">
        <w:rPr>
          <w:rFonts w:ascii="Traditional Arabic" w:eastAsia="Calibri" w:hAnsi="Traditional Arabic" w:hint="cs"/>
          <w:b w:val="0"/>
          <w:bCs w:val="0"/>
          <w:noProof w:val="0"/>
          <w:sz w:val="28"/>
          <w:rtl/>
        </w:rPr>
        <w:t>يتعاهد الصفوف ويأمرهم بالتصافّ</w:t>
      </w:r>
      <w:r w:rsidR="00C4430E">
        <w:rPr>
          <w:rFonts w:ascii="Traditional Arabic" w:eastAsia="Calibri" w:hAnsi="Traditional Arabic" w:hint="cs"/>
          <w:b w:val="0"/>
          <w:bCs w:val="0"/>
          <w:noProof w:val="0"/>
          <w:sz w:val="28"/>
          <w:rtl/>
        </w:rPr>
        <w:t>،</w:t>
      </w:r>
      <w:r w:rsidR="00A278E1" w:rsidRPr="008E74D0">
        <w:rPr>
          <w:rFonts w:ascii="Traditional Arabic" w:eastAsia="Calibri" w:hAnsi="Traditional Arabic" w:hint="cs"/>
          <w:b w:val="0"/>
          <w:bCs w:val="0"/>
          <w:noProof w:val="0"/>
          <w:sz w:val="28"/>
          <w:rtl/>
        </w:rPr>
        <w:t xml:space="preserve"> وكانوا</w:t>
      </w:r>
      <w:r w:rsidR="00C4430E">
        <w:rPr>
          <w:rFonts w:ascii="Traditional Arabic" w:eastAsia="Calibri" w:hAnsi="Traditional Arabic" w:hint="cs"/>
          <w:b w:val="0"/>
          <w:bCs w:val="0"/>
          <w:noProof w:val="0"/>
          <w:sz w:val="28"/>
          <w:rtl/>
        </w:rPr>
        <w:t>-</w:t>
      </w:r>
      <w:r w:rsidR="00A278E1" w:rsidRPr="008E74D0">
        <w:rPr>
          <w:rFonts w:ascii="Traditional Arabic" w:eastAsia="Calibri" w:hAnsi="Traditional Arabic" w:hint="cs"/>
          <w:b w:val="0"/>
          <w:bCs w:val="0"/>
          <w:noProof w:val="0"/>
          <w:sz w:val="28"/>
          <w:rtl/>
        </w:rPr>
        <w:t xml:space="preserve"> يعني الصحابة</w:t>
      </w:r>
      <w:r w:rsidR="00C4430E">
        <w:rPr>
          <w:rFonts w:ascii="Traditional Arabic" w:eastAsia="Calibri" w:hAnsi="Traditional Arabic" w:hint="cs"/>
          <w:b w:val="0"/>
          <w:bCs w:val="0"/>
          <w:noProof w:val="0"/>
          <w:sz w:val="28"/>
          <w:rtl/>
        </w:rPr>
        <w:t>-</w:t>
      </w:r>
      <w:r w:rsidR="00A278E1" w:rsidRPr="008E74D0">
        <w:rPr>
          <w:rFonts w:ascii="Traditional Arabic" w:eastAsia="Calibri" w:hAnsi="Traditional Arabic" w:hint="cs"/>
          <w:b w:val="0"/>
          <w:bCs w:val="0"/>
          <w:noProof w:val="0"/>
          <w:sz w:val="28"/>
          <w:rtl/>
        </w:rPr>
        <w:t xml:space="preserve"> كما في الصحيح يتراصون حتى يلزق بعضهم قدمه بقدم صاحبه ومنكبه بمنكبه</w:t>
      </w:r>
      <w:r w:rsidR="00C4430E">
        <w:rPr>
          <w:rFonts w:ascii="Traditional Arabic" w:eastAsia="Calibri" w:hAnsi="Traditional Arabic" w:hint="cs"/>
          <w:b w:val="0"/>
          <w:bCs w:val="0"/>
          <w:noProof w:val="0"/>
          <w:sz w:val="28"/>
          <w:rtl/>
        </w:rPr>
        <w:t>؛</w:t>
      </w:r>
      <w:r w:rsidR="00A278E1" w:rsidRPr="008E74D0">
        <w:rPr>
          <w:rFonts w:ascii="Traditional Arabic" w:eastAsia="Calibri" w:hAnsi="Traditional Arabic" w:hint="cs"/>
          <w:b w:val="0"/>
          <w:bCs w:val="0"/>
          <w:noProof w:val="0"/>
          <w:sz w:val="28"/>
          <w:rtl/>
        </w:rPr>
        <w:t xml:space="preserve"> لأن المصافّة والمحاذاة بالمناكب والأقدام</w:t>
      </w:r>
      <w:r w:rsidR="00C4430E">
        <w:rPr>
          <w:rFonts w:ascii="Traditional Arabic" w:eastAsia="Calibri" w:hAnsi="Traditional Arabic" w:hint="cs"/>
          <w:b w:val="0"/>
          <w:bCs w:val="0"/>
          <w:noProof w:val="0"/>
          <w:sz w:val="28"/>
          <w:rtl/>
        </w:rPr>
        <w:t>؛</w:t>
      </w:r>
      <w:r w:rsidR="00A278E1" w:rsidRPr="008E74D0">
        <w:rPr>
          <w:rFonts w:ascii="Traditional Arabic" w:eastAsia="Calibri" w:hAnsi="Traditional Arabic" w:hint="cs"/>
          <w:b w:val="0"/>
          <w:bCs w:val="0"/>
          <w:noProof w:val="0"/>
          <w:sz w:val="28"/>
          <w:rtl/>
        </w:rPr>
        <w:t xml:space="preserve"> لأن بعض الناس </w:t>
      </w:r>
      <w:r w:rsidR="00C4430E">
        <w:rPr>
          <w:rFonts w:ascii="Traditional Arabic" w:eastAsia="Calibri" w:hAnsi="Traditional Arabic" w:hint="cs"/>
          <w:b w:val="0"/>
          <w:bCs w:val="0"/>
          <w:noProof w:val="0"/>
          <w:sz w:val="28"/>
          <w:rtl/>
        </w:rPr>
        <w:t>لا</w:t>
      </w:r>
      <w:r w:rsidR="00A278E1" w:rsidRPr="008E74D0">
        <w:rPr>
          <w:rFonts w:ascii="Traditional Arabic" w:eastAsia="Calibri" w:hAnsi="Traditional Arabic" w:hint="cs"/>
          <w:b w:val="0"/>
          <w:bCs w:val="0"/>
          <w:noProof w:val="0"/>
          <w:sz w:val="28"/>
          <w:rtl/>
        </w:rPr>
        <w:t xml:space="preserve"> إشكال </w:t>
      </w:r>
      <w:r w:rsidR="00C4430E">
        <w:rPr>
          <w:rFonts w:ascii="Traditional Arabic" w:eastAsia="Calibri" w:hAnsi="Traditional Arabic" w:hint="cs"/>
          <w:b w:val="0"/>
          <w:bCs w:val="0"/>
          <w:noProof w:val="0"/>
          <w:sz w:val="28"/>
          <w:rtl/>
        </w:rPr>
        <w:t xml:space="preserve">عنده </w:t>
      </w:r>
      <w:r w:rsidR="00A278E1" w:rsidRPr="008E74D0">
        <w:rPr>
          <w:rFonts w:ascii="Traditional Arabic" w:eastAsia="Calibri" w:hAnsi="Traditional Arabic" w:hint="cs"/>
          <w:b w:val="0"/>
          <w:bCs w:val="0"/>
          <w:noProof w:val="0"/>
          <w:sz w:val="28"/>
          <w:rtl/>
        </w:rPr>
        <w:t>يصف ويفحج بين رجليه حتى يلزق قدمه بقدمه</w:t>
      </w:r>
      <w:r w:rsidR="00C4430E">
        <w:rPr>
          <w:rFonts w:ascii="Traditional Arabic" w:eastAsia="Calibri" w:hAnsi="Traditional Arabic" w:hint="cs"/>
          <w:b w:val="0"/>
          <w:bCs w:val="0"/>
          <w:noProof w:val="0"/>
          <w:sz w:val="28"/>
          <w:rtl/>
        </w:rPr>
        <w:t>،</w:t>
      </w:r>
      <w:r w:rsidR="00A278E1" w:rsidRPr="008E74D0">
        <w:rPr>
          <w:rFonts w:ascii="Traditional Arabic" w:eastAsia="Calibri" w:hAnsi="Traditional Arabic" w:hint="cs"/>
          <w:b w:val="0"/>
          <w:bCs w:val="0"/>
          <w:noProof w:val="0"/>
          <w:sz w:val="28"/>
          <w:rtl/>
        </w:rPr>
        <w:t xml:space="preserve"> لكن المنكب بينه وبين الجار ذراع تمت المصافة؟ ما تمت المحاذاة</w:t>
      </w:r>
      <w:r w:rsidR="00C4430E">
        <w:rPr>
          <w:rFonts w:ascii="Traditional Arabic" w:eastAsia="Calibri" w:hAnsi="Traditional Arabic" w:hint="cs"/>
          <w:b w:val="0"/>
          <w:bCs w:val="0"/>
          <w:noProof w:val="0"/>
          <w:sz w:val="28"/>
          <w:rtl/>
        </w:rPr>
        <w:t>،</w:t>
      </w:r>
      <w:r w:rsidR="00A278E1" w:rsidRPr="008E74D0">
        <w:rPr>
          <w:rFonts w:ascii="Traditional Arabic" w:eastAsia="Calibri" w:hAnsi="Traditional Arabic" w:hint="cs"/>
          <w:b w:val="0"/>
          <w:bCs w:val="0"/>
          <w:noProof w:val="0"/>
          <w:sz w:val="28"/>
          <w:rtl/>
        </w:rPr>
        <w:t xml:space="preserve"> المحاذاة بالمنكب والقدم </w:t>
      </w:r>
      <w:r w:rsidR="00F77217" w:rsidRPr="008E74D0">
        <w:rPr>
          <w:rFonts w:ascii="Traditional Arabic" w:eastAsia="Calibri" w:hAnsi="Traditional Arabic" w:hint="cs"/>
          <w:b w:val="0"/>
          <w:bCs w:val="0"/>
          <w:noProof w:val="0"/>
          <w:sz w:val="28"/>
          <w:rtl/>
        </w:rPr>
        <w:t>بمعنى أن الإنسان يستوعب بقدر حجمه من الصف لا يأخذ أكثر من حجمه من الصف وبعضهم يظن أنه طبق السنة إذا باعد بين رجليه وألصق قدمه بقدم صاحبه لا، المحاذاة..</w:t>
      </w:r>
    </w:p>
    <w:p w:rsidR="00F77217" w:rsidRPr="008E74D0" w:rsidRDefault="00F77217" w:rsidP="00F77217">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F77217" w:rsidRPr="008E74D0" w:rsidRDefault="00C4430E" w:rsidP="00C4430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بلى</w:t>
      </w:r>
      <w:r w:rsidR="00F77217" w:rsidRPr="008E74D0">
        <w:rPr>
          <w:rFonts w:ascii="Traditional Arabic" w:eastAsia="Calibri" w:hAnsi="Traditional Arabic" w:hint="cs"/>
          <w:b w:val="0"/>
          <w:bCs w:val="0"/>
          <w:noProof w:val="0"/>
          <w:sz w:val="28"/>
          <w:rtl/>
        </w:rPr>
        <w:t xml:space="preserve"> تستطيع.</w:t>
      </w:r>
    </w:p>
    <w:p w:rsidR="00F77217" w:rsidRPr="008E74D0" w:rsidRDefault="00F77217" w:rsidP="00F77217">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F77217" w:rsidRPr="008E74D0" w:rsidRDefault="00C4430E" w:rsidP="00A278E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F77217" w:rsidRPr="008E74D0">
        <w:rPr>
          <w:rFonts w:ascii="Traditional Arabic" w:eastAsia="Calibri" w:hAnsi="Traditional Arabic" w:hint="cs"/>
          <w:b w:val="0"/>
          <w:bCs w:val="0"/>
          <w:noProof w:val="0"/>
          <w:sz w:val="28"/>
          <w:rtl/>
        </w:rPr>
        <w:t>؟</w:t>
      </w:r>
    </w:p>
    <w:p w:rsidR="00F77217" w:rsidRPr="008E74D0" w:rsidRDefault="00F77217" w:rsidP="00F77217">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F77217" w:rsidRPr="008E74D0" w:rsidRDefault="00F77217" w:rsidP="00A278E1">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لا.</w:t>
      </w:r>
    </w:p>
    <w:p w:rsidR="00F77217" w:rsidRPr="008E74D0" w:rsidRDefault="00F77217" w:rsidP="00F77217">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F77217" w:rsidRPr="008E74D0" w:rsidRDefault="00F77217" w:rsidP="00C4430E">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lastRenderedPageBreak/>
        <w:t>أنت.. يعني أشياء خارجة عن إرادة الإنسان</w:t>
      </w:r>
      <w:r w:rsidR="00C4430E">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منكبه مثلا</w:t>
      </w:r>
      <w:r w:rsidR="006C5E9B">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عريض</w:t>
      </w:r>
      <w:r w:rsidR="00C4430E">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ما بين المنكبين مثلا</w:t>
      </w:r>
      <w:r w:rsidR="006C5E9B">
        <w:rPr>
          <w:rFonts w:ascii="Traditional Arabic" w:eastAsia="Calibri" w:hAnsi="Traditional Arabic" w:hint="cs"/>
          <w:b w:val="0"/>
          <w:bCs w:val="0"/>
          <w:noProof w:val="0"/>
          <w:sz w:val="28"/>
          <w:rtl/>
        </w:rPr>
        <w:t>ً</w:t>
      </w:r>
      <w:r w:rsidR="00C4430E">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أو له بطن نقول له تأخر </w:t>
      </w:r>
      <w:r w:rsidR="00C4430E">
        <w:rPr>
          <w:rFonts w:ascii="Traditional Arabic" w:eastAsia="Calibri" w:hAnsi="Traditional Arabic" w:hint="cs"/>
          <w:b w:val="0"/>
          <w:bCs w:val="0"/>
          <w:noProof w:val="0"/>
          <w:sz w:val="28"/>
          <w:rtl/>
        </w:rPr>
        <w:t>حتى</w:t>
      </w:r>
      <w:r w:rsidRPr="008E74D0">
        <w:rPr>
          <w:rFonts w:ascii="Traditional Arabic" w:eastAsia="Calibri" w:hAnsi="Traditional Arabic" w:hint="cs"/>
          <w:b w:val="0"/>
          <w:bCs w:val="0"/>
          <w:noProof w:val="0"/>
          <w:sz w:val="28"/>
          <w:rtl/>
        </w:rPr>
        <w:t xml:space="preserve"> تساوي بطون الناس لا، المقصود أن المحاذاة بالمناكب والأقدام هذا الأصل فيها.</w:t>
      </w:r>
    </w:p>
    <w:p w:rsidR="00F77217" w:rsidRPr="008E74D0" w:rsidRDefault="00F77217" w:rsidP="00F77217">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F77217" w:rsidRPr="008E74D0" w:rsidRDefault="00F77217" w:rsidP="00C4430E">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 xml:space="preserve">لازم.. </w:t>
      </w:r>
      <w:r w:rsidR="00C4430E">
        <w:rPr>
          <w:rFonts w:ascii="Traditional Arabic" w:eastAsia="Calibri" w:hAnsi="Traditional Arabic" w:hint="cs"/>
          <w:b w:val="0"/>
          <w:bCs w:val="0"/>
          <w:noProof w:val="0"/>
          <w:sz w:val="28"/>
          <w:rtl/>
        </w:rPr>
        <w:t>ولماذا</w:t>
      </w:r>
      <w:r w:rsidRPr="008E74D0">
        <w:rPr>
          <w:rFonts w:ascii="Traditional Arabic" w:eastAsia="Calibri" w:hAnsi="Traditional Arabic" w:hint="cs"/>
          <w:b w:val="0"/>
          <w:bCs w:val="0"/>
          <w:noProof w:val="0"/>
          <w:sz w:val="28"/>
          <w:rtl/>
        </w:rPr>
        <w:t xml:space="preserve"> يضعها متقاربين؟!</w:t>
      </w:r>
    </w:p>
    <w:p w:rsidR="00F77217" w:rsidRPr="008E74D0" w:rsidRDefault="00F77217" w:rsidP="00F77217">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F77217" w:rsidRPr="008E74D0" w:rsidRDefault="00F77217" w:rsidP="00C4430E">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لا، الذي لا يستطيع أن يقدمه أو يؤخره المنكب فيصير هو المقياس</w:t>
      </w:r>
      <w:r w:rsidR="00C4430E">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إذا جاء منكبه على منكب صاحبه يكون قدمه بجنب قدمه</w:t>
      </w:r>
      <w:r w:rsidR="00C4430E">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ويكون أخذ مكانه من الصف بقدره وطب</w:t>
      </w:r>
      <w:r w:rsidR="006C5E9B">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ق السنة.</w:t>
      </w:r>
    </w:p>
    <w:p w:rsidR="00F77217" w:rsidRPr="008E74D0" w:rsidRDefault="00F77217" w:rsidP="00F77217">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F77217" w:rsidRPr="008E74D0" w:rsidRDefault="00C4430E" w:rsidP="00F7721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لماذا</w:t>
      </w:r>
      <w:r w:rsidR="00F77217" w:rsidRPr="008E74D0">
        <w:rPr>
          <w:rFonts w:ascii="Traditional Arabic" w:eastAsia="Calibri" w:hAnsi="Traditional Arabic" w:hint="cs"/>
          <w:b w:val="0"/>
          <w:bCs w:val="0"/>
          <w:noProof w:val="0"/>
          <w:sz w:val="28"/>
          <w:rtl/>
        </w:rPr>
        <w:t xml:space="preserve"> يضمه</w:t>
      </w:r>
      <w:r w:rsidR="006C5E9B">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نقول افتح والذي</w:t>
      </w:r>
      <w:r w:rsidR="00F77217" w:rsidRPr="008E74D0">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يف</w:t>
      </w:r>
      <w:r w:rsidR="00F77217" w:rsidRPr="008E74D0">
        <w:rPr>
          <w:rFonts w:ascii="Traditional Arabic" w:eastAsia="Calibri" w:hAnsi="Traditional Arabic" w:hint="cs"/>
          <w:b w:val="0"/>
          <w:bCs w:val="0"/>
          <w:noProof w:val="0"/>
          <w:sz w:val="28"/>
          <w:rtl/>
        </w:rPr>
        <w:t>تح أكثر من اللازم نقول ضم</w:t>
      </w:r>
      <w:r>
        <w:rPr>
          <w:rFonts w:ascii="Traditional Arabic" w:eastAsia="Calibri" w:hAnsi="Traditional Arabic" w:hint="cs"/>
          <w:b w:val="0"/>
          <w:bCs w:val="0"/>
          <w:noProof w:val="0"/>
          <w:sz w:val="28"/>
          <w:rtl/>
        </w:rPr>
        <w:t>،</w:t>
      </w:r>
      <w:r w:rsidR="00F77217" w:rsidRPr="008E74D0">
        <w:rPr>
          <w:rFonts w:ascii="Traditional Arabic" w:eastAsia="Calibri" w:hAnsi="Traditional Arabic" w:hint="cs"/>
          <w:b w:val="0"/>
          <w:bCs w:val="0"/>
          <w:noProof w:val="0"/>
          <w:sz w:val="28"/>
          <w:rtl/>
        </w:rPr>
        <w:t xml:space="preserve"> العبرة بتطبيق السنة لا بعادات الناس.</w:t>
      </w:r>
    </w:p>
    <w:p w:rsidR="00F77217" w:rsidRPr="008E74D0" w:rsidRDefault="00F77217" w:rsidP="00F77217">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F77217" w:rsidRPr="008E74D0" w:rsidRDefault="00C4430E" w:rsidP="00C4430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F77217" w:rsidRPr="008E74D0">
        <w:rPr>
          <w:rFonts w:ascii="Traditional Arabic" w:eastAsia="Calibri" w:hAnsi="Traditional Arabic" w:hint="cs"/>
          <w:b w:val="0"/>
          <w:bCs w:val="0"/>
          <w:noProof w:val="0"/>
          <w:sz w:val="28"/>
          <w:rtl/>
        </w:rPr>
        <w:t xml:space="preserve"> يستمر</w:t>
      </w:r>
      <w:r>
        <w:rPr>
          <w:rFonts w:ascii="Traditional Arabic" w:eastAsia="Calibri" w:hAnsi="Traditional Arabic" w:hint="cs"/>
          <w:b w:val="0"/>
          <w:bCs w:val="0"/>
          <w:noProof w:val="0"/>
          <w:sz w:val="28"/>
          <w:rtl/>
        </w:rPr>
        <w:t>،</w:t>
      </w:r>
      <w:r w:rsidR="00F77217" w:rsidRPr="008E74D0">
        <w:rPr>
          <w:rFonts w:ascii="Traditional Arabic" w:eastAsia="Calibri" w:hAnsi="Traditional Arabic" w:hint="cs"/>
          <w:b w:val="0"/>
          <w:bCs w:val="0"/>
          <w:noProof w:val="0"/>
          <w:sz w:val="28"/>
          <w:rtl/>
        </w:rPr>
        <w:t xml:space="preserve"> ما داموا واقفين يستمر لكن إذا سجدوا لا، غير.</w:t>
      </w:r>
    </w:p>
    <w:p w:rsidR="00F77217" w:rsidRPr="008E74D0" w:rsidRDefault="00D530E8" w:rsidP="00C4430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noProof w:val="0"/>
          <w:sz w:val="28"/>
          <w:rtl/>
        </w:rPr>
        <w:t>"</w:t>
      </w:r>
      <w:r w:rsidR="00F77217" w:rsidRPr="006C5E9B">
        <w:rPr>
          <w:rFonts w:ascii="Traditional Arabic" w:eastAsia="Calibri" w:hAnsi="Traditional Arabic" w:hint="cs"/>
          <w:noProof w:val="0"/>
          <w:sz w:val="28"/>
          <w:rtl/>
        </w:rPr>
        <w:t>ويتراصون في الصف</w:t>
      </w:r>
      <w:r>
        <w:rPr>
          <w:rFonts w:ascii="Traditional Arabic" w:eastAsia="Calibri" w:hAnsi="Traditional Arabic" w:hint="cs"/>
          <w:b w:val="0"/>
          <w:bCs w:val="0"/>
          <w:noProof w:val="0"/>
          <w:sz w:val="28"/>
          <w:rtl/>
        </w:rPr>
        <w:t>"</w:t>
      </w:r>
      <w:r w:rsidR="00F77217" w:rsidRPr="008E74D0">
        <w:rPr>
          <w:rFonts w:ascii="Traditional Arabic" w:eastAsia="Calibri" w:hAnsi="Traditional Arabic" w:hint="cs"/>
          <w:b w:val="0"/>
          <w:bCs w:val="0"/>
          <w:noProof w:val="0"/>
          <w:sz w:val="28"/>
          <w:rtl/>
        </w:rPr>
        <w:t xml:space="preserve"> هل من مسمى الصف التراصّ أو لا؟ هل نستطيع أن نسميه صف</w:t>
      </w:r>
      <w:r w:rsidR="00C4430E">
        <w:rPr>
          <w:rFonts w:ascii="Traditional Arabic" w:eastAsia="Calibri" w:hAnsi="Traditional Arabic" w:hint="cs"/>
          <w:b w:val="0"/>
          <w:bCs w:val="0"/>
          <w:noProof w:val="0"/>
          <w:sz w:val="28"/>
          <w:rtl/>
        </w:rPr>
        <w:t>ا</w:t>
      </w:r>
      <w:r w:rsidR="00F77217" w:rsidRPr="008E74D0">
        <w:rPr>
          <w:rFonts w:ascii="Traditional Arabic" w:eastAsia="Calibri" w:hAnsi="Traditional Arabic" w:hint="cs"/>
          <w:b w:val="0"/>
          <w:bCs w:val="0"/>
          <w:noProof w:val="0"/>
          <w:sz w:val="28"/>
          <w:rtl/>
        </w:rPr>
        <w:t xml:space="preserve"> و</w:t>
      </w:r>
      <w:r w:rsidR="00C4430E">
        <w:rPr>
          <w:rFonts w:ascii="Traditional Arabic" w:eastAsia="Calibri" w:hAnsi="Traditional Arabic" w:hint="cs"/>
          <w:b w:val="0"/>
          <w:bCs w:val="0"/>
          <w:noProof w:val="0"/>
          <w:sz w:val="28"/>
          <w:rtl/>
        </w:rPr>
        <w:t xml:space="preserve">هم </w:t>
      </w:r>
      <w:r w:rsidR="00F77217" w:rsidRPr="008E74D0">
        <w:rPr>
          <w:rFonts w:ascii="Traditional Arabic" w:eastAsia="Calibri" w:hAnsi="Traditional Arabic" w:hint="cs"/>
          <w:b w:val="0"/>
          <w:bCs w:val="0"/>
          <w:noProof w:val="0"/>
          <w:sz w:val="28"/>
          <w:rtl/>
        </w:rPr>
        <w:t xml:space="preserve">متباعدون أو نقول أنه </w:t>
      </w:r>
      <w:r w:rsidR="00C4430E">
        <w:rPr>
          <w:rFonts w:ascii="Traditional Arabic" w:eastAsia="Calibri" w:hAnsi="Traditional Arabic" w:hint="cs"/>
          <w:b w:val="0"/>
          <w:bCs w:val="0"/>
          <w:noProof w:val="0"/>
          <w:sz w:val="28"/>
          <w:rtl/>
        </w:rPr>
        <w:t>لا</w:t>
      </w:r>
      <w:r w:rsidR="00F77217" w:rsidRPr="008E74D0">
        <w:rPr>
          <w:rFonts w:ascii="Traditional Arabic" w:eastAsia="Calibri" w:hAnsi="Traditional Arabic" w:hint="cs"/>
          <w:b w:val="0"/>
          <w:bCs w:val="0"/>
          <w:noProof w:val="0"/>
          <w:sz w:val="28"/>
          <w:rtl/>
        </w:rPr>
        <w:t xml:space="preserve"> يسمى صف</w:t>
      </w:r>
      <w:r w:rsidR="00C4430E">
        <w:rPr>
          <w:rFonts w:ascii="Traditional Arabic" w:eastAsia="Calibri" w:hAnsi="Traditional Arabic" w:hint="cs"/>
          <w:b w:val="0"/>
          <w:bCs w:val="0"/>
          <w:noProof w:val="0"/>
          <w:sz w:val="28"/>
          <w:rtl/>
        </w:rPr>
        <w:t>ا</w:t>
      </w:r>
      <w:r w:rsidR="00F77217" w:rsidRPr="008E74D0">
        <w:rPr>
          <w:rFonts w:ascii="Traditional Arabic" w:eastAsia="Calibri" w:hAnsi="Traditional Arabic" w:hint="cs"/>
          <w:b w:val="0"/>
          <w:bCs w:val="0"/>
          <w:noProof w:val="0"/>
          <w:sz w:val="28"/>
          <w:rtl/>
        </w:rPr>
        <w:t xml:space="preserve"> إلا بالتراص </w:t>
      </w:r>
      <w:r w:rsidR="00F77217" w:rsidRPr="00DD1932">
        <w:rPr>
          <w:rFonts w:ascii="Traditional Arabic" w:eastAsia="Calibri" w:hAnsi="Traditional Arabic" w:cs="ATraditional Arabic" w:hint="cs"/>
          <w:b w:val="0"/>
          <w:bCs w:val="0"/>
          <w:noProof w:val="0"/>
          <w:color w:val="FF0000"/>
          <w:sz w:val="28"/>
          <w:rtl/>
        </w:rPr>
        <w:t>{</w:t>
      </w:r>
      <w:r w:rsidR="008E74D0" w:rsidRPr="00DD1932">
        <w:rPr>
          <w:rStyle w:val="-"/>
          <w:rFonts w:hint="cs"/>
          <w:color w:val="FF0000"/>
          <w:sz w:val="28"/>
          <w:szCs w:val="28"/>
          <w:rtl/>
        </w:rPr>
        <w:t>صَفّاً</w:t>
      </w:r>
      <w:r w:rsidR="008E74D0" w:rsidRPr="00DD1932">
        <w:rPr>
          <w:rStyle w:val="-"/>
          <w:color w:val="FF0000"/>
          <w:sz w:val="28"/>
          <w:szCs w:val="28"/>
          <w:rtl/>
        </w:rPr>
        <w:t xml:space="preserve"> كَأَنَّهُم بُنيَانٌ مَّرْصُوصٌ</w:t>
      </w:r>
      <w:r w:rsidR="00F77217" w:rsidRPr="00DD1932">
        <w:rPr>
          <w:rFonts w:ascii="Traditional Arabic" w:eastAsia="Calibri" w:hAnsi="Traditional Arabic" w:cs="ATraditional Arabic" w:hint="cs"/>
          <w:b w:val="0"/>
          <w:bCs w:val="0"/>
          <w:noProof w:val="0"/>
          <w:color w:val="FF0000"/>
          <w:sz w:val="28"/>
          <w:rtl/>
        </w:rPr>
        <w:t>}</w:t>
      </w:r>
      <w:r w:rsidR="008E74D0">
        <w:rPr>
          <w:rFonts w:ascii="Traditional Arabic" w:eastAsia="Calibri" w:hAnsi="Traditional Arabic"/>
          <w:b w:val="0"/>
          <w:bCs w:val="0"/>
          <w:noProof w:val="0"/>
          <w:sz w:val="28"/>
          <w:rtl/>
        </w:rPr>
        <w:t xml:space="preserve"> [سورة الصف:</w:t>
      </w:r>
      <w:r w:rsidR="008E74D0" w:rsidRPr="008E74D0">
        <w:rPr>
          <w:rFonts w:ascii="Traditional Arabic" w:eastAsia="Calibri" w:hAnsi="Traditional Arabic"/>
          <w:b w:val="0"/>
          <w:bCs w:val="0"/>
          <w:noProof w:val="0"/>
          <w:sz w:val="28"/>
          <w:rtl/>
        </w:rPr>
        <w:t>4]</w:t>
      </w:r>
      <w:r w:rsidR="00F77217" w:rsidRPr="008E74D0">
        <w:rPr>
          <w:rFonts w:ascii="Traditional Arabic" w:eastAsia="Calibri" w:hAnsi="Traditional Arabic" w:hint="cs"/>
          <w:b w:val="0"/>
          <w:bCs w:val="0"/>
          <w:noProof w:val="0"/>
          <w:sz w:val="28"/>
          <w:rtl/>
        </w:rPr>
        <w:t xml:space="preserve"> فهل من مسمى الصف التراص </w:t>
      </w:r>
      <w:r w:rsidR="00C4430E">
        <w:rPr>
          <w:rFonts w:ascii="Traditional Arabic" w:eastAsia="Calibri" w:hAnsi="Traditional Arabic" w:hint="cs"/>
          <w:b w:val="0"/>
          <w:bCs w:val="0"/>
          <w:noProof w:val="0"/>
          <w:sz w:val="28"/>
          <w:rtl/>
        </w:rPr>
        <w:t>أو</w:t>
      </w:r>
      <w:r w:rsidR="00F77217" w:rsidRPr="008E74D0">
        <w:rPr>
          <w:rFonts w:ascii="Traditional Arabic" w:eastAsia="Calibri" w:hAnsi="Traditional Arabic" w:hint="cs"/>
          <w:b w:val="0"/>
          <w:bCs w:val="0"/>
          <w:noProof w:val="0"/>
          <w:sz w:val="28"/>
          <w:rtl/>
        </w:rPr>
        <w:t xml:space="preserve"> يحصل الصف ولو مع التفرق؟ يعني صف فيه فُرَج بين كل اثنين ذراع مثلا</w:t>
      </w:r>
      <w:r w:rsidR="00DD1932">
        <w:rPr>
          <w:rFonts w:ascii="Traditional Arabic" w:eastAsia="Calibri" w:hAnsi="Traditional Arabic" w:hint="cs"/>
          <w:b w:val="0"/>
          <w:bCs w:val="0"/>
          <w:noProof w:val="0"/>
          <w:sz w:val="28"/>
          <w:rtl/>
        </w:rPr>
        <w:t>ً</w:t>
      </w:r>
      <w:r w:rsidR="00F77217" w:rsidRPr="008E74D0">
        <w:rPr>
          <w:rFonts w:ascii="Traditional Arabic" w:eastAsia="Calibri" w:hAnsi="Traditional Arabic" w:hint="cs"/>
          <w:b w:val="0"/>
          <w:bCs w:val="0"/>
          <w:noProof w:val="0"/>
          <w:sz w:val="28"/>
          <w:rtl/>
        </w:rPr>
        <w:t xml:space="preserve"> نسميه صف</w:t>
      </w:r>
      <w:r w:rsidR="00C4430E">
        <w:rPr>
          <w:rFonts w:ascii="Traditional Arabic" w:eastAsia="Calibri" w:hAnsi="Traditional Arabic" w:hint="cs"/>
          <w:b w:val="0"/>
          <w:bCs w:val="0"/>
          <w:noProof w:val="0"/>
          <w:sz w:val="28"/>
          <w:rtl/>
        </w:rPr>
        <w:t>ا</w:t>
      </w:r>
      <w:r w:rsidR="00F77217" w:rsidRPr="008E74D0">
        <w:rPr>
          <w:rFonts w:ascii="Traditional Arabic" w:eastAsia="Calibri" w:hAnsi="Traditional Arabic" w:hint="cs"/>
          <w:b w:val="0"/>
          <w:bCs w:val="0"/>
          <w:noProof w:val="0"/>
          <w:sz w:val="28"/>
          <w:rtl/>
        </w:rPr>
        <w:t xml:space="preserve"> </w:t>
      </w:r>
      <w:r w:rsidR="00C4430E">
        <w:rPr>
          <w:rFonts w:ascii="Traditional Arabic" w:eastAsia="Calibri" w:hAnsi="Traditional Arabic" w:hint="cs"/>
          <w:b w:val="0"/>
          <w:bCs w:val="0"/>
          <w:noProof w:val="0"/>
          <w:sz w:val="28"/>
          <w:rtl/>
        </w:rPr>
        <w:t>أو</w:t>
      </w:r>
      <w:r w:rsidR="00F77217" w:rsidRPr="008E74D0">
        <w:rPr>
          <w:rFonts w:ascii="Traditional Arabic" w:eastAsia="Calibri" w:hAnsi="Traditional Arabic" w:hint="cs"/>
          <w:b w:val="0"/>
          <w:bCs w:val="0"/>
          <w:noProof w:val="0"/>
          <w:sz w:val="28"/>
          <w:rtl/>
        </w:rPr>
        <w:t xml:space="preserve"> </w:t>
      </w:r>
      <w:r w:rsidR="00C4430E">
        <w:rPr>
          <w:rFonts w:ascii="Traditional Arabic" w:eastAsia="Calibri" w:hAnsi="Traditional Arabic" w:hint="cs"/>
          <w:b w:val="0"/>
          <w:bCs w:val="0"/>
          <w:noProof w:val="0"/>
          <w:sz w:val="28"/>
          <w:rtl/>
        </w:rPr>
        <w:t>لا</w:t>
      </w:r>
      <w:r w:rsidR="00F77217" w:rsidRPr="008E74D0">
        <w:rPr>
          <w:rFonts w:ascii="Traditional Arabic" w:eastAsia="Calibri" w:hAnsi="Traditional Arabic" w:hint="cs"/>
          <w:b w:val="0"/>
          <w:bCs w:val="0"/>
          <w:noProof w:val="0"/>
          <w:sz w:val="28"/>
          <w:rtl/>
        </w:rPr>
        <w:t xml:space="preserve"> نسميه صف</w:t>
      </w:r>
      <w:r w:rsidR="00C4430E">
        <w:rPr>
          <w:rFonts w:ascii="Traditional Arabic" w:eastAsia="Calibri" w:hAnsi="Traditional Arabic" w:hint="cs"/>
          <w:b w:val="0"/>
          <w:bCs w:val="0"/>
          <w:noProof w:val="0"/>
          <w:sz w:val="28"/>
          <w:rtl/>
        </w:rPr>
        <w:t>ا</w:t>
      </w:r>
      <w:r w:rsidR="00F77217" w:rsidRPr="008E74D0">
        <w:rPr>
          <w:rFonts w:ascii="Traditional Arabic" w:eastAsia="Calibri" w:hAnsi="Traditional Arabic" w:hint="cs"/>
          <w:b w:val="0"/>
          <w:bCs w:val="0"/>
          <w:noProof w:val="0"/>
          <w:sz w:val="28"/>
          <w:rtl/>
        </w:rPr>
        <w:t xml:space="preserve">؟ </w:t>
      </w:r>
    </w:p>
    <w:p w:rsidR="00F77217" w:rsidRPr="008E74D0" w:rsidRDefault="00F77217" w:rsidP="00F77217">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F77217" w:rsidRPr="008E74D0" w:rsidRDefault="00F77217" w:rsidP="008A6552">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يسمى صف</w:t>
      </w:r>
      <w:r w:rsidR="008A6552">
        <w:rPr>
          <w:rFonts w:ascii="Traditional Arabic" w:eastAsia="Calibri" w:hAnsi="Traditional Arabic" w:hint="cs"/>
          <w:b w:val="0"/>
          <w:bCs w:val="0"/>
          <w:noProof w:val="0"/>
          <w:sz w:val="28"/>
          <w:rtl/>
        </w:rPr>
        <w:t>ا</w:t>
      </w:r>
      <w:r w:rsidRPr="008E74D0">
        <w:rPr>
          <w:rFonts w:ascii="Traditional Arabic" w:eastAsia="Calibri" w:hAnsi="Traditional Arabic" w:hint="cs"/>
          <w:b w:val="0"/>
          <w:bCs w:val="0"/>
          <w:noProof w:val="0"/>
          <w:sz w:val="28"/>
          <w:rtl/>
        </w:rPr>
        <w:t xml:space="preserve"> </w:t>
      </w:r>
      <w:r w:rsidR="008A6552">
        <w:rPr>
          <w:rFonts w:ascii="Traditional Arabic" w:eastAsia="Calibri" w:hAnsi="Traditional Arabic" w:hint="cs"/>
          <w:b w:val="0"/>
          <w:bCs w:val="0"/>
          <w:noProof w:val="0"/>
          <w:sz w:val="28"/>
          <w:rtl/>
        </w:rPr>
        <w:t>أو</w:t>
      </w:r>
      <w:r w:rsidRPr="008E74D0">
        <w:rPr>
          <w:rFonts w:ascii="Traditional Arabic" w:eastAsia="Calibri" w:hAnsi="Traditional Arabic" w:hint="cs"/>
          <w:b w:val="0"/>
          <w:bCs w:val="0"/>
          <w:noProof w:val="0"/>
          <w:sz w:val="28"/>
          <w:rtl/>
        </w:rPr>
        <w:t xml:space="preserve"> لا؟ </w:t>
      </w:r>
    </w:p>
    <w:p w:rsidR="00F77217" w:rsidRPr="008E74D0" w:rsidRDefault="00F77217" w:rsidP="00F77217">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F77217" w:rsidRPr="008E74D0" w:rsidRDefault="00F77217" w:rsidP="00F77217">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لا، يترتب عليه شيء إذا ما سميناه صف</w:t>
      </w:r>
      <w:r w:rsidR="008A6552">
        <w:rPr>
          <w:rFonts w:ascii="Traditional Arabic" w:eastAsia="Calibri" w:hAnsi="Traditional Arabic" w:hint="cs"/>
          <w:b w:val="0"/>
          <w:bCs w:val="0"/>
          <w:noProof w:val="0"/>
          <w:sz w:val="28"/>
          <w:rtl/>
        </w:rPr>
        <w:t>ا</w:t>
      </w:r>
      <w:r w:rsidRPr="008E74D0">
        <w:rPr>
          <w:rFonts w:ascii="Traditional Arabic" w:eastAsia="Calibri" w:hAnsi="Traditional Arabic" w:hint="cs"/>
          <w:b w:val="0"/>
          <w:bCs w:val="0"/>
          <w:noProof w:val="0"/>
          <w:sz w:val="28"/>
          <w:rtl/>
        </w:rPr>
        <w:t xml:space="preserve"> قلنا لكل واحد فذ ويبطل صلاته.</w:t>
      </w:r>
    </w:p>
    <w:p w:rsidR="00F77217" w:rsidRPr="008E74D0" w:rsidRDefault="00F77217" w:rsidP="00F77217">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F77217" w:rsidRPr="008E74D0" w:rsidRDefault="00F77217" w:rsidP="00E86044">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 xml:space="preserve">لو </w:t>
      </w:r>
      <w:r w:rsidR="008A6552">
        <w:rPr>
          <w:rFonts w:ascii="Traditional Arabic" w:eastAsia="Calibri" w:hAnsi="Traditional Arabic" w:hint="cs"/>
          <w:b w:val="0"/>
          <w:bCs w:val="0"/>
          <w:noProof w:val="0"/>
          <w:sz w:val="28"/>
          <w:rtl/>
        </w:rPr>
        <w:t xml:space="preserve">كان </w:t>
      </w:r>
      <w:r w:rsidRPr="008E74D0">
        <w:rPr>
          <w:rFonts w:ascii="Traditional Arabic" w:eastAsia="Calibri" w:hAnsi="Traditional Arabic" w:hint="cs"/>
          <w:b w:val="0"/>
          <w:bCs w:val="0"/>
          <w:noProof w:val="0"/>
          <w:sz w:val="28"/>
          <w:rtl/>
        </w:rPr>
        <w:t>الصف الأول كامل</w:t>
      </w:r>
      <w:r w:rsidR="008A6552">
        <w:rPr>
          <w:rFonts w:ascii="Traditional Arabic" w:eastAsia="Calibri" w:hAnsi="Traditional Arabic" w:hint="cs"/>
          <w:b w:val="0"/>
          <w:bCs w:val="0"/>
          <w:noProof w:val="0"/>
          <w:sz w:val="28"/>
          <w:rtl/>
        </w:rPr>
        <w:t>ا</w:t>
      </w:r>
      <w:r w:rsidR="00E86044">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والثاني فيه </w:t>
      </w:r>
      <w:r w:rsidR="008A6552">
        <w:rPr>
          <w:rFonts w:ascii="Traditional Arabic" w:eastAsia="Calibri" w:hAnsi="Traditional Arabic" w:hint="cs"/>
          <w:b w:val="0"/>
          <w:bCs w:val="0"/>
          <w:noProof w:val="0"/>
          <w:sz w:val="28"/>
          <w:rtl/>
        </w:rPr>
        <w:t>شخص</w:t>
      </w:r>
      <w:r w:rsidRPr="008E74D0">
        <w:rPr>
          <w:rFonts w:ascii="Traditional Arabic" w:eastAsia="Calibri" w:hAnsi="Traditional Arabic" w:hint="cs"/>
          <w:b w:val="0"/>
          <w:bCs w:val="0"/>
          <w:noProof w:val="0"/>
          <w:sz w:val="28"/>
          <w:rtl/>
        </w:rPr>
        <w:t xml:space="preserve"> عند الجدار</w:t>
      </w:r>
      <w:r w:rsidR="008A6552">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w:t>
      </w:r>
      <w:r w:rsidR="00E86044">
        <w:rPr>
          <w:rFonts w:ascii="Traditional Arabic" w:eastAsia="Calibri" w:hAnsi="Traditional Arabic" w:hint="cs"/>
          <w:b w:val="0"/>
          <w:bCs w:val="0"/>
          <w:noProof w:val="0"/>
          <w:sz w:val="28"/>
          <w:rtl/>
        </w:rPr>
        <w:t>وآخر</w:t>
      </w:r>
      <w:r w:rsidRPr="008E74D0">
        <w:rPr>
          <w:rFonts w:ascii="Traditional Arabic" w:eastAsia="Calibri" w:hAnsi="Traditional Arabic" w:hint="cs"/>
          <w:b w:val="0"/>
          <w:bCs w:val="0"/>
          <w:noProof w:val="0"/>
          <w:sz w:val="28"/>
          <w:rtl/>
        </w:rPr>
        <w:t xml:space="preserve"> عند </w:t>
      </w:r>
      <w:r w:rsidR="00E86044" w:rsidRPr="008E74D0">
        <w:rPr>
          <w:rFonts w:ascii="Traditional Arabic" w:eastAsia="Calibri" w:hAnsi="Traditional Arabic" w:hint="cs"/>
          <w:b w:val="0"/>
          <w:bCs w:val="0"/>
          <w:noProof w:val="0"/>
          <w:sz w:val="28"/>
          <w:rtl/>
        </w:rPr>
        <w:t xml:space="preserve">ذاك </w:t>
      </w:r>
      <w:r w:rsidRPr="008E74D0">
        <w:rPr>
          <w:rFonts w:ascii="Traditional Arabic" w:eastAsia="Calibri" w:hAnsi="Traditional Arabic" w:hint="cs"/>
          <w:b w:val="0"/>
          <w:bCs w:val="0"/>
          <w:noProof w:val="0"/>
          <w:sz w:val="28"/>
          <w:rtl/>
        </w:rPr>
        <w:t xml:space="preserve">الجدار هل نقول أن هذا فذ وهذا فذ </w:t>
      </w:r>
      <w:r w:rsidR="008A6552">
        <w:rPr>
          <w:rFonts w:ascii="Traditional Arabic" w:eastAsia="Calibri" w:hAnsi="Traditional Arabic" w:hint="cs"/>
          <w:b w:val="0"/>
          <w:bCs w:val="0"/>
          <w:noProof w:val="0"/>
          <w:sz w:val="28"/>
          <w:rtl/>
        </w:rPr>
        <w:t>أو</w:t>
      </w:r>
      <w:r w:rsidRPr="008E74D0">
        <w:rPr>
          <w:rFonts w:ascii="Traditional Arabic" w:eastAsia="Calibri" w:hAnsi="Traditional Arabic" w:hint="cs"/>
          <w:b w:val="0"/>
          <w:bCs w:val="0"/>
          <w:noProof w:val="0"/>
          <w:sz w:val="28"/>
          <w:rtl/>
        </w:rPr>
        <w:t xml:space="preserve"> صف؟</w:t>
      </w:r>
    </w:p>
    <w:p w:rsidR="00F77217" w:rsidRPr="008E74D0" w:rsidRDefault="00F77217" w:rsidP="00F77217">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F77217" w:rsidRPr="008E74D0" w:rsidRDefault="00F77217" w:rsidP="00F77217">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lastRenderedPageBreak/>
        <w:t xml:space="preserve">هو فذ؟ </w:t>
      </w:r>
    </w:p>
    <w:p w:rsidR="00F77217" w:rsidRPr="008E74D0" w:rsidRDefault="00F77217" w:rsidP="00F77217">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F77217" w:rsidRPr="008E74D0" w:rsidRDefault="00F77217" w:rsidP="00E86044">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 xml:space="preserve">لا، غير مسألة ثانية </w:t>
      </w:r>
      <w:r w:rsidR="00E86044">
        <w:rPr>
          <w:rFonts w:ascii="Traditional Arabic" w:eastAsia="Calibri" w:hAnsi="Traditional Arabic" w:hint="cs"/>
          <w:b w:val="0"/>
          <w:bCs w:val="0"/>
          <w:noProof w:val="0"/>
          <w:sz w:val="28"/>
          <w:rtl/>
        </w:rPr>
        <w:t>دعنا</w:t>
      </w:r>
      <w:r w:rsidRPr="008E74D0">
        <w:rPr>
          <w:rFonts w:ascii="Traditional Arabic" w:eastAsia="Calibri" w:hAnsi="Traditional Arabic" w:hint="cs"/>
          <w:b w:val="0"/>
          <w:bCs w:val="0"/>
          <w:noProof w:val="0"/>
          <w:sz w:val="28"/>
          <w:rtl/>
        </w:rPr>
        <w:t xml:space="preserve"> في هذه الصورة..</w:t>
      </w:r>
    </w:p>
    <w:p w:rsidR="00F77217" w:rsidRPr="008E74D0" w:rsidRDefault="00F77217" w:rsidP="00F77217">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F77217" w:rsidRPr="008E74D0" w:rsidRDefault="00F77217" w:rsidP="00E86044">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 xml:space="preserve">أو افترض </w:t>
      </w:r>
      <w:r w:rsidR="00E86044">
        <w:rPr>
          <w:rFonts w:ascii="Traditional Arabic" w:eastAsia="Calibri" w:hAnsi="Traditional Arabic" w:hint="cs"/>
          <w:b w:val="0"/>
          <w:bCs w:val="0"/>
          <w:noProof w:val="0"/>
          <w:sz w:val="28"/>
          <w:rtl/>
        </w:rPr>
        <w:t xml:space="preserve">أن </w:t>
      </w:r>
      <w:r w:rsidRPr="008E74D0">
        <w:rPr>
          <w:rFonts w:ascii="Traditional Arabic" w:eastAsia="Calibri" w:hAnsi="Traditional Arabic" w:hint="cs"/>
          <w:b w:val="0"/>
          <w:bCs w:val="0"/>
          <w:noProof w:val="0"/>
          <w:sz w:val="28"/>
          <w:rtl/>
        </w:rPr>
        <w:t>واحد</w:t>
      </w:r>
      <w:r w:rsidR="00E86044">
        <w:rPr>
          <w:rFonts w:ascii="Traditional Arabic" w:eastAsia="Calibri" w:hAnsi="Traditional Arabic" w:hint="cs"/>
          <w:b w:val="0"/>
          <w:bCs w:val="0"/>
          <w:noProof w:val="0"/>
          <w:sz w:val="28"/>
          <w:rtl/>
        </w:rPr>
        <w:t xml:space="preserve">ا في </w:t>
      </w:r>
      <w:r w:rsidRPr="008E74D0">
        <w:rPr>
          <w:rFonts w:ascii="Traditional Arabic" w:eastAsia="Calibri" w:hAnsi="Traditional Arabic" w:hint="cs"/>
          <w:b w:val="0"/>
          <w:bCs w:val="0"/>
          <w:noProof w:val="0"/>
          <w:sz w:val="28"/>
          <w:rtl/>
        </w:rPr>
        <w:t>ال</w:t>
      </w:r>
      <w:r w:rsidR="00E86044">
        <w:rPr>
          <w:rFonts w:ascii="Traditional Arabic" w:eastAsia="Calibri" w:hAnsi="Traditional Arabic" w:hint="cs"/>
          <w:b w:val="0"/>
          <w:bCs w:val="0"/>
          <w:noProof w:val="0"/>
          <w:sz w:val="28"/>
          <w:rtl/>
        </w:rPr>
        <w:t>م</w:t>
      </w:r>
      <w:r w:rsidRPr="008E74D0">
        <w:rPr>
          <w:rFonts w:ascii="Traditional Arabic" w:eastAsia="Calibri" w:hAnsi="Traditional Arabic" w:hint="cs"/>
          <w:b w:val="0"/>
          <w:bCs w:val="0"/>
          <w:noProof w:val="0"/>
          <w:sz w:val="28"/>
          <w:rtl/>
        </w:rPr>
        <w:t>ن</w:t>
      </w:r>
      <w:r w:rsidR="00E86044">
        <w:rPr>
          <w:rFonts w:ascii="Traditional Arabic" w:eastAsia="Calibri" w:hAnsi="Traditional Arabic" w:hint="cs"/>
          <w:b w:val="0"/>
          <w:bCs w:val="0"/>
          <w:noProof w:val="0"/>
          <w:sz w:val="28"/>
          <w:rtl/>
        </w:rPr>
        <w:t>ت</w:t>
      </w:r>
      <w:r w:rsidRPr="008E74D0">
        <w:rPr>
          <w:rFonts w:ascii="Traditional Arabic" w:eastAsia="Calibri" w:hAnsi="Traditional Arabic" w:hint="cs"/>
          <w:b w:val="0"/>
          <w:bCs w:val="0"/>
          <w:noProof w:val="0"/>
          <w:sz w:val="28"/>
          <w:rtl/>
        </w:rPr>
        <w:t>ص</w:t>
      </w:r>
      <w:r w:rsidR="00E86044">
        <w:rPr>
          <w:rFonts w:ascii="Traditional Arabic" w:eastAsia="Calibri" w:hAnsi="Traditional Arabic" w:hint="cs"/>
          <w:b w:val="0"/>
          <w:bCs w:val="0"/>
          <w:noProof w:val="0"/>
          <w:sz w:val="28"/>
          <w:rtl/>
        </w:rPr>
        <w:t>ف</w:t>
      </w:r>
      <w:r w:rsidRPr="008E74D0">
        <w:rPr>
          <w:rFonts w:ascii="Traditional Arabic" w:eastAsia="Calibri" w:hAnsi="Traditional Arabic" w:hint="cs"/>
          <w:b w:val="0"/>
          <w:bCs w:val="0"/>
          <w:noProof w:val="0"/>
          <w:sz w:val="28"/>
          <w:rtl/>
        </w:rPr>
        <w:t xml:space="preserve"> الثلاثة كلهم فذ</w:t>
      </w:r>
      <w:r w:rsidR="00E86044">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لا صلاة لمنفرد خلف الصف</w:t>
      </w:r>
      <w:r w:rsidR="00E86044">
        <w:rPr>
          <w:rFonts w:ascii="Traditional Arabic" w:eastAsia="Calibri" w:hAnsi="Traditional Arabic" w:hint="cs"/>
          <w:b w:val="0"/>
          <w:bCs w:val="0"/>
          <w:noProof w:val="0"/>
          <w:sz w:val="28"/>
          <w:rtl/>
        </w:rPr>
        <w:t>، هذا منفرد،</w:t>
      </w:r>
      <w:r w:rsidRPr="008E74D0">
        <w:rPr>
          <w:rFonts w:ascii="Traditional Arabic" w:eastAsia="Calibri" w:hAnsi="Traditional Arabic" w:hint="cs"/>
          <w:b w:val="0"/>
          <w:bCs w:val="0"/>
          <w:noProof w:val="0"/>
          <w:sz w:val="28"/>
          <w:rtl/>
        </w:rPr>
        <w:t xml:space="preserve"> ويقتدي بالإمام ومع الإمام وفي صف واحد مع الاثنين كل هذا ينبني على التراصّ هل هو من مسمى الصف أو لا، أو يتم الصف بدون التراص؟ وإن حصل الخلل بهذه الفُرَج لأنه إذا قلت الثلاثة </w:t>
      </w:r>
      <w:r w:rsidR="00E86044">
        <w:rPr>
          <w:rFonts w:ascii="Traditional Arabic" w:eastAsia="Calibri" w:hAnsi="Traditional Arabic" w:hint="cs"/>
          <w:b w:val="0"/>
          <w:bCs w:val="0"/>
          <w:noProof w:val="0"/>
          <w:sz w:val="28"/>
          <w:rtl/>
        </w:rPr>
        <w:t>هؤلاء</w:t>
      </w:r>
      <w:r w:rsidRPr="008E74D0">
        <w:rPr>
          <w:rFonts w:ascii="Traditional Arabic" w:eastAsia="Calibri" w:hAnsi="Traditional Arabic" w:hint="cs"/>
          <w:b w:val="0"/>
          <w:bCs w:val="0"/>
          <w:noProof w:val="0"/>
          <w:sz w:val="28"/>
          <w:rtl/>
        </w:rPr>
        <w:t xml:space="preserve"> كل واحد منهم فذ</w:t>
      </w:r>
      <w:r w:rsidR="006C5E9B">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w:t>
      </w:r>
      <w:r w:rsidR="00E86044">
        <w:rPr>
          <w:rFonts w:ascii="Traditional Arabic" w:eastAsia="Calibri" w:hAnsi="Traditional Arabic" w:hint="cs"/>
          <w:b w:val="0"/>
          <w:bCs w:val="0"/>
          <w:noProof w:val="0"/>
          <w:sz w:val="28"/>
          <w:rtl/>
        </w:rPr>
        <w:t>يأتيك</w:t>
      </w:r>
      <w:r w:rsidRPr="008E74D0">
        <w:rPr>
          <w:rFonts w:ascii="Traditional Arabic" w:eastAsia="Calibri" w:hAnsi="Traditional Arabic" w:hint="cs"/>
          <w:b w:val="0"/>
          <w:bCs w:val="0"/>
          <w:noProof w:val="0"/>
          <w:sz w:val="28"/>
          <w:rtl/>
        </w:rPr>
        <w:t xml:space="preserve"> </w:t>
      </w:r>
      <w:r w:rsidR="00E86044">
        <w:rPr>
          <w:rFonts w:ascii="Traditional Arabic" w:eastAsia="Calibri" w:hAnsi="Traditional Arabic" w:hint="cs"/>
          <w:b w:val="0"/>
          <w:bCs w:val="0"/>
          <w:noProof w:val="0"/>
          <w:sz w:val="28"/>
          <w:rtl/>
        </w:rPr>
        <w:t>شخص</w:t>
      </w:r>
      <w:r w:rsidRPr="008E74D0">
        <w:rPr>
          <w:rFonts w:ascii="Traditional Arabic" w:eastAsia="Calibri" w:hAnsi="Traditional Arabic" w:hint="cs"/>
          <w:b w:val="0"/>
          <w:bCs w:val="0"/>
          <w:noProof w:val="0"/>
          <w:sz w:val="28"/>
          <w:rtl/>
        </w:rPr>
        <w:t xml:space="preserve"> يقول </w:t>
      </w:r>
      <w:r w:rsidR="00E86044">
        <w:rPr>
          <w:rFonts w:ascii="Traditional Arabic" w:eastAsia="Calibri" w:hAnsi="Traditional Arabic" w:hint="cs"/>
          <w:b w:val="0"/>
          <w:bCs w:val="0"/>
          <w:noProof w:val="0"/>
          <w:sz w:val="28"/>
          <w:rtl/>
        </w:rPr>
        <w:t>لا، واحد بين الاثنين وواحد بين اثنين</w:t>
      </w:r>
      <w:r w:rsidRPr="008E74D0">
        <w:rPr>
          <w:rFonts w:ascii="Traditional Arabic" w:eastAsia="Calibri" w:hAnsi="Traditional Arabic" w:hint="cs"/>
          <w:b w:val="0"/>
          <w:bCs w:val="0"/>
          <w:noProof w:val="0"/>
          <w:sz w:val="28"/>
          <w:rtl/>
        </w:rPr>
        <w:t xml:space="preserve"> يصيرون خمسة.</w:t>
      </w:r>
    </w:p>
    <w:p w:rsidR="00F77217" w:rsidRPr="008E74D0" w:rsidRDefault="00F77217" w:rsidP="00F77217">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F77217" w:rsidRPr="008E74D0" w:rsidRDefault="00F77217" w:rsidP="00F77217">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لكن اثنين بصف تقدر كل واحد منهم فذ</w:t>
      </w:r>
      <w:r w:rsidR="00E86044">
        <w:rPr>
          <w:rFonts w:ascii="Traditional Arabic" w:eastAsia="Calibri" w:hAnsi="Traditional Arabic" w:hint="cs"/>
          <w:b w:val="0"/>
          <w:bCs w:val="0"/>
          <w:noProof w:val="0"/>
          <w:sz w:val="28"/>
          <w:rtl/>
        </w:rPr>
        <w:t>ا</w:t>
      </w:r>
      <w:r w:rsidRPr="008E74D0">
        <w:rPr>
          <w:rFonts w:ascii="Traditional Arabic" w:eastAsia="Calibri" w:hAnsi="Traditional Arabic" w:hint="cs"/>
          <w:b w:val="0"/>
          <w:bCs w:val="0"/>
          <w:noProof w:val="0"/>
          <w:sz w:val="28"/>
          <w:rtl/>
        </w:rPr>
        <w:t>؟</w:t>
      </w:r>
    </w:p>
    <w:p w:rsidR="00F77217" w:rsidRPr="008E74D0" w:rsidRDefault="00F77217" w:rsidP="00F77217">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F77217" w:rsidRPr="008E74D0" w:rsidRDefault="00E86044" w:rsidP="00E86044">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دع</w:t>
      </w:r>
      <w:r w:rsidR="00F77217" w:rsidRPr="008E74D0">
        <w:rPr>
          <w:rFonts w:ascii="Traditional Arabic" w:eastAsia="Calibri" w:hAnsi="Traditional Arabic" w:hint="cs"/>
          <w:b w:val="0"/>
          <w:bCs w:val="0"/>
          <w:noProof w:val="0"/>
          <w:sz w:val="28"/>
          <w:rtl/>
        </w:rPr>
        <w:t xml:space="preserve"> الكبير صحيح لكن تسميه فذ</w:t>
      </w:r>
      <w:r>
        <w:rPr>
          <w:rFonts w:ascii="Traditional Arabic" w:eastAsia="Calibri" w:hAnsi="Traditional Arabic" w:hint="cs"/>
          <w:b w:val="0"/>
          <w:bCs w:val="0"/>
          <w:noProof w:val="0"/>
          <w:sz w:val="28"/>
          <w:rtl/>
        </w:rPr>
        <w:t>ا</w:t>
      </w:r>
      <w:r w:rsidR="00F77217" w:rsidRPr="008E74D0">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ليس</w:t>
      </w:r>
      <w:r w:rsidR="00F77217" w:rsidRPr="008E74D0">
        <w:rPr>
          <w:rFonts w:ascii="Traditional Arabic" w:eastAsia="Calibri" w:hAnsi="Traditional Arabic" w:hint="cs"/>
          <w:b w:val="0"/>
          <w:bCs w:val="0"/>
          <w:noProof w:val="0"/>
          <w:sz w:val="28"/>
          <w:rtl/>
        </w:rPr>
        <w:t xml:space="preserve"> في الصف إلا ه</w:t>
      </w:r>
      <w:r>
        <w:rPr>
          <w:rFonts w:ascii="Traditional Arabic" w:eastAsia="Calibri" w:hAnsi="Traditional Arabic" w:hint="cs"/>
          <w:b w:val="0"/>
          <w:bCs w:val="0"/>
          <w:noProof w:val="0"/>
          <w:sz w:val="28"/>
          <w:rtl/>
        </w:rPr>
        <w:t>ذا الواحد؟ فيه اثنا</w:t>
      </w:r>
      <w:r w:rsidR="00F77217" w:rsidRPr="008E74D0">
        <w:rPr>
          <w:rFonts w:ascii="Traditional Arabic" w:eastAsia="Calibri" w:hAnsi="Traditional Arabic" w:hint="cs"/>
          <w:b w:val="0"/>
          <w:bCs w:val="0"/>
          <w:noProof w:val="0"/>
          <w:sz w:val="28"/>
          <w:rtl/>
        </w:rPr>
        <w:t>ن أو ثلاثة.</w:t>
      </w:r>
    </w:p>
    <w:p w:rsidR="00F77217" w:rsidRPr="008E74D0" w:rsidRDefault="00F77217" w:rsidP="00F77217">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F77217" w:rsidRPr="008E74D0" w:rsidRDefault="00F77217" w:rsidP="00E86044">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 xml:space="preserve">أنا أقول في التعريف في حقيقة الصف الشرعية وحقيقته اللغوية هل من مسماه التراص </w:t>
      </w:r>
      <w:r w:rsidR="00E86044">
        <w:rPr>
          <w:rFonts w:ascii="Traditional Arabic" w:eastAsia="Calibri" w:hAnsi="Traditional Arabic" w:hint="cs"/>
          <w:b w:val="0"/>
          <w:bCs w:val="0"/>
          <w:noProof w:val="0"/>
          <w:sz w:val="28"/>
          <w:rtl/>
        </w:rPr>
        <w:t>أو</w:t>
      </w:r>
      <w:r w:rsidRPr="008E74D0">
        <w:rPr>
          <w:rFonts w:ascii="Traditional Arabic" w:eastAsia="Calibri" w:hAnsi="Traditional Arabic" w:hint="cs"/>
          <w:b w:val="0"/>
          <w:bCs w:val="0"/>
          <w:noProof w:val="0"/>
          <w:sz w:val="28"/>
          <w:rtl/>
        </w:rPr>
        <w:t xml:space="preserve"> لا؟ </w:t>
      </w:r>
    </w:p>
    <w:p w:rsidR="00F77217" w:rsidRPr="008E74D0" w:rsidRDefault="00F77217" w:rsidP="00F77217">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F77217" w:rsidRPr="008E74D0" w:rsidRDefault="00654EB9" w:rsidP="00E86044">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يقول يتراصّون في الصف.</w:t>
      </w:r>
    </w:p>
    <w:p w:rsidR="00654EB9" w:rsidRPr="008E74D0" w:rsidRDefault="00654EB9" w:rsidP="00654EB9">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654EB9" w:rsidRPr="008E74D0" w:rsidRDefault="00654EB9" w:rsidP="008E74D0">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يعني قدر زائد على تسميته صف</w:t>
      </w:r>
      <w:r w:rsidR="00E86044">
        <w:rPr>
          <w:rFonts w:ascii="Traditional Arabic" w:eastAsia="Calibri" w:hAnsi="Traditional Arabic" w:hint="cs"/>
          <w:b w:val="0"/>
          <w:bCs w:val="0"/>
          <w:noProof w:val="0"/>
          <w:sz w:val="28"/>
          <w:rtl/>
        </w:rPr>
        <w:t>ا</w:t>
      </w:r>
      <w:r w:rsidRPr="008E74D0">
        <w:rPr>
          <w:rFonts w:ascii="Traditional Arabic" w:eastAsia="Calibri" w:hAnsi="Traditional Arabic" w:hint="cs"/>
          <w:b w:val="0"/>
          <w:bCs w:val="0"/>
          <w:noProof w:val="0"/>
          <w:sz w:val="28"/>
          <w:rtl/>
        </w:rPr>
        <w:t xml:space="preserve"> </w:t>
      </w:r>
      <w:r w:rsidRPr="00DD1932">
        <w:rPr>
          <w:rFonts w:ascii="Traditional Arabic" w:eastAsia="Calibri" w:hAnsi="Traditional Arabic" w:cs="ATraditional Arabic" w:hint="cs"/>
          <w:b w:val="0"/>
          <w:bCs w:val="0"/>
          <w:noProof w:val="0"/>
          <w:color w:val="FF0000"/>
          <w:sz w:val="28"/>
          <w:rtl/>
        </w:rPr>
        <w:t>{</w:t>
      </w:r>
      <w:r w:rsidR="008E74D0" w:rsidRPr="00DD1932">
        <w:rPr>
          <w:rStyle w:val="-"/>
          <w:rFonts w:hint="cs"/>
          <w:color w:val="FF0000"/>
          <w:sz w:val="28"/>
          <w:szCs w:val="28"/>
          <w:rtl/>
        </w:rPr>
        <w:t>صَفّاً</w:t>
      </w:r>
      <w:r w:rsidR="008E74D0" w:rsidRPr="00DD1932">
        <w:rPr>
          <w:rStyle w:val="-"/>
          <w:color w:val="FF0000"/>
          <w:sz w:val="28"/>
          <w:szCs w:val="28"/>
          <w:rtl/>
        </w:rPr>
        <w:t xml:space="preserve"> كَأَنَّهُم بُنيَانٌ مَّرْصُوصٌ</w:t>
      </w:r>
      <w:r w:rsidRPr="00DD1932">
        <w:rPr>
          <w:rFonts w:ascii="Traditional Arabic" w:eastAsia="Calibri" w:hAnsi="Traditional Arabic" w:cs="ATraditional Arabic" w:hint="cs"/>
          <w:b w:val="0"/>
          <w:bCs w:val="0"/>
          <w:noProof w:val="0"/>
          <w:color w:val="FF0000"/>
          <w:sz w:val="28"/>
          <w:rtl/>
        </w:rPr>
        <w:t>}</w:t>
      </w:r>
      <w:r w:rsidR="008E74D0">
        <w:rPr>
          <w:rFonts w:ascii="Traditional Arabic" w:eastAsia="Calibri" w:hAnsi="Traditional Arabic"/>
          <w:b w:val="0"/>
          <w:bCs w:val="0"/>
          <w:noProof w:val="0"/>
          <w:sz w:val="28"/>
          <w:rtl/>
        </w:rPr>
        <w:t xml:space="preserve"> [سورة الصف:</w:t>
      </w:r>
      <w:r w:rsidR="008E74D0" w:rsidRPr="008E74D0">
        <w:rPr>
          <w:rFonts w:ascii="Traditional Arabic" w:eastAsia="Calibri" w:hAnsi="Traditional Arabic"/>
          <w:b w:val="0"/>
          <w:bCs w:val="0"/>
          <w:noProof w:val="0"/>
          <w:sz w:val="28"/>
          <w:rtl/>
        </w:rPr>
        <w:t>4]</w:t>
      </w:r>
      <w:r w:rsidRPr="008E74D0">
        <w:rPr>
          <w:rFonts w:ascii="Traditional Arabic" w:eastAsia="Calibri" w:hAnsi="Traditional Arabic" w:hint="cs"/>
          <w:b w:val="0"/>
          <w:bCs w:val="0"/>
          <w:noProof w:val="0"/>
          <w:sz w:val="28"/>
          <w:rtl/>
        </w:rPr>
        <w:t xml:space="preserve"> لأنه قد يكون صف لكنه ليس كالبنيان المرصوص</w:t>
      </w:r>
      <w:r w:rsidR="000E41B2">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وقد يكون صف من غير تراصّ وهكذا.</w:t>
      </w:r>
    </w:p>
    <w:p w:rsidR="00654EB9" w:rsidRPr="008E74D0" w:rsidRDefault="00D530E8" w:rsidP="000E41B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noProof w:val="0"/>
          <w:sz w:val="28"/>
          <w:rtl/>
        </w:rPr>
        <w:t>"</w:t>
      </w:r>
      <w:r w:rsidR="00654EB9" w:rsidRPr="006C5E9B">
        <w:rPr>
          <w:rFonts w:ascii="Traditional Arabic" w:eastAsia="Calibri" w:hAnsi="Traditional Arabic" w:hint="cs"/>
          <w:noProof w:val="0"/>
          <w:sz w:val="28"/>
          <w:rtl/>
        </w:rPr>
        <w:t>رواه مسلم والأحاديث في هذا المعنى كثيرة وهي تعم مسجده -عليه الصلاة والسلام- وغيره</w:t>
      </w:r>
      <w:r>
        <w:rPr>
          <w:rFonts w:ascii="Traditional Arabic" w:eastAsia="Calibri" w:hAnsi="Traditional Arabic" w:hint="cs"/>
          <w:noProof w:val="0"/>
          <w:sz w:val="28"/>
          <w:rtl/>
        </w:rPr>
        <w:t>"</w:t>
      </w:r>
      <w:r w:rsidR="00654EB9" w:rsidRPr="006C5E9B">
        <w:rPr>
          <w:rFonts w:ascii="Traditional Arabic" w:eastAsia="Calibri" w:hAnsi="Traditional Arabic" w:hint="cs"/>
          <w:noProof w:val="0"/>
          <w:sz w:val="28"/>
          <w:rtl/>
        </w:rPr>
        <w:t xml:space="preserve"> </w:t>
      </w:r>
      <w:r w:rsidR="00654EB9" w:rsidRPr="008E74D0">
        <w:rPr>
          <w:rFonts w:ascii="Traditional Arabic" w:eastAsia="Calibri" w:hAnsi="Traditional Arabic" w:hint="cs"/>
          <w:b w:val="0"/>
          <w:bCs w:val="0"/>
          <w:noProof w:val="0"/>
          <w:sz w:val="28"/>
          <w:rtl/>
        </w:rPr>
        <w:t>قبل الزيادة وبعدها</w:t>
      </w:r>
      <w:r w:rsidR="000E41B2">
        <w:rPr>
          <w:rFonts w:ascii="Traditional Arabic" w:eastAsia="Calibri" w:hAnsi="Traditional Arabic" w:hint="cs"/>
          <w:b w:val="0"/>
          <w:bCs w:val="0"/>
          <w:noProof w:val="0"/>
          <w:sz w:val="28"/>
          <w:rtl/>
        </w:rPr>
        <w:t>،</w:t>
      </w:r>
      <w:r w:rsidR="00654EB9" w:rsidRPr="008E74D0">
        <w:rPr>
          <w:rFonts w:ascii="Traditional Arabic" w:eastAsia="Calibri" w:hAnsi="Traditional Arabic" w:hint="cs"/>
          <w:b w:val="0"/>
          <w:bCs w:val="0"/>
          <w:noProof w:val="0"/>
          <w:sz w:val="28"/>
          <w:rtl/>
        </w:rPr>
        <w:t xml:space="preserve"> يعني الفضل بألف صلاة هل هو خاص بمسجده -عليه الصلاة والسلام- الموجود في عهده أو يشمل الزيادات</w:t>
      </w:r>
      <w:r w:rsidR="006C5E9B">
        <w:rPr>
          <w:rFonts w:ascii="Traditional Arabic" w:eastAsia="Calibri" w:hAnsi="Traditional Arabic" w:hint="cs"/>
          <w:b w:val="0"/>
          <w:bCs w:val="0"/>
          <w:noProof w:val="0"/>
          <w:sz w:val="28"/>
          <w:rtl/>
        </w:rPr>
        <w:t>؟</w:t>
      </w:r>
      <w:r w:rsidR="00654EB9" w:rsidRPr="008E74D0">
        <w:rPr>
          <w:rFonts w:ascii="Traditional Arabic" w:eastAsia="Calibri" w:hAnsi="Traditional Arabic" w:hint="cs"/>
          <w:b w:val="0"/>
          <w:bCs w:val="0"/>
          <w:noProof w:val="0"/>
          <w:sz w:val="28"/>
          <w:rtl/>
        </w:rPr>
        <w:t xml:space="preserve"> لأنه قال -عليه الصلاة والسلام- </w:t>
      </w:r>
      <w:r w:rsidR="008E74D0" w:rsidRPr="00DD1932">
        <w:rPr>
          <w:rFonts w:ascii="Traditional Arabic" w:eastAsia="Calibri" w:hAnsi="Traditional Arabic" w:hint="cs"/>
          <w:b w:val="0"/>
          <w:bCs w:val="0"/>
          <w:noProof w:val="0"/>
          <w:color w:val="0000FF"/>
          <w:sz w:val="28"/>
          <w:rtl/>
        </w:rPr>
        <w:t>«</w:t>
      </w:r>
      <w:r w:rsidR="00654EB9" w:rsidRPr="00DD1932">
        <w:rPr>
          <w:rFonts w:ascii="Traditional Arabic" w:eastAsia="Calibri" w:hAnsi="Traditional Arabic" w:hint="cs"/>
          <w:b w:val="0"/>
          <w:bCs w:val="0"/>
          <w:noProof w:val="0"/>
          <w:color w:val="0000FF"/>
          <w:sz w:val="28"/>
          <w:rtl/>
        </w:rPr>
        <w:t xml:space="preserve"> صلاة في مسجدي هذا</w:t>
      </w:r>
      <w:r w:rsidR="008E74D0" w:rsidRPr="00DD1932">
        <w:rPr>
          <w:rFonts w:ascii="Traditional Arabic" w:eastAsia="Calibri" w:hAnsi="Traditional Arabic" w:hint="cs"/>
          <w:b w:val="0"/>
          <w:bCs w:val="0"/>
          <w:noProof w:val="0"/>
          <w:color w:val="0000FF"/>
          <w:sz w:val="28"/>
          <w:rtl/>
        </w:rPr>
        <w:t>»</w:t>
      </w:r>
      <w:r w:rsidR="00654EB9" w:rsidRPr="008E74D0">
        <w:rPr>
          <w:rFonts w:ascii="Traditional Arabic" w:eastAsia="Calibri" w:hAnsi="Traditional Arabic" w:hint="cs"/>
          <w:b w:val="0"/>
          <w:bCs w:val="0"/>
          <w:noProof w:val="0"/>
          <w:sz w:val="28"/>
          <w:rtl/>
        </w:rPr>
        <w:t xml:space="preserve"> وهنا قال </w:t>
      </w:r>
      <w:r w:rsidR="008E74D0" w:rsidRPr="00DD1932">
        <w:rPr>
          <w:rFonts w:ascii="Traditional Arabic" w:eastAsia="Calibri" w:hAnsi="Traditional Arabic" w:hint="cs"/>
          <w:b w:val="0"/>
          <w:bCs w:val="0"/>
          <w:noProof w:val="0"/>
          <w:color w:val="0000FF"/>
          <w:sz w:val="28"/>
          <w:rtl/>
        </w:rPr>
        <w:t>«</w:t>
      </w:r>
      <w:r w:rsidR="00654EB9" w:rsidRPr="00DD1932">
        <w:rPr>
          <w:rFonts w:ascii="Traditional Arabic" w:eastAsia="Calibri" w:hAnsi="Traditional Arabic" w:hint="cs"/>
          <w:b w:val="0"/>
          <w:bCs w:val="0"/>
          <w:noProof w:val="0"/>
          <w:color w:val="0000FF"/>
          <w:sz w:val="28"/>
          <w:rtl/>
        </w:rPr>
        <w:t>المسجد الحرام</w:t>
      </w:r>
      <w:r w:rsidR="008E74D0" w:rsidRPr="00DD1932">
        <w:rPr>
          <w:rFonts w:ascii="Traditional Arabic" w:eastAsia="Calibri" w:hAnsi="Traditional Arabic" w:hint="cs"/>
          <w:b w:val="0"/>
          <w:bCs w:val="0"/>
          <w:noProof w:val="0"/>
          <w:color w:val="0000FF"/>
          <w:sz w:val="28"/>
          <w:rtl/>
        </w:rPr>
        <w:t>»</w:t>
      </w:r>
      <w:r w:rsidR="000E41B2">
        <w:rPr>
          <w:rFonts w:ascii="Traditional Arabic" w:eastAsia="Calibri" w:hAnsi="Traditional Arabic" w:hint="cs"/>
          <w:b w:val="0"/>
          <w:bCs w:val="0"/>
          <w:noProof w:val="0"/>
          <w:sz w:val="28"/>
          <w:rtl/>
        </w:rPr>
        <w:t>؛</w:t>
      </w:r>
      <w:r w:rsidR="00654EB9" w:rsidRPr="008E74D0">
        <w:rPr>
          <w:rFonts w:ascii="Traditional Arabic" w:eastAsia="Calibri" w:hAnsi="Traditional Arabic" w:hint="cs"/>
          <w:b w:val="0"/>
          <w:bCs w:val="0"/>
          <w:noProof w:val="0"/>
          <w:sz w:val="28"/>
          <w:rtl/>
        </w:rPr>
        <w:t xml:space="preserve"> ولذا المرجح عند الجمهور أن مكة كلها مسجد حرام </w:t>
      </w:r>
      <w:r w:rsidR="00654EB9" w:rsidRPr="00DD1932">
        <w:rPr>
          <w:rFonts w:ascii="Traditional Arabic" w:eastAsia="Calibri" w:hAnsi="Traditional Arabic" w:cs="ATraditional Arabic" w:hint="cs"/>
          <w:b w:val="0"/>
          <w:bCs w:val="0"/>
          <w:noProof w:val="0"/>
          <w:color w:val="FF0000"/>
          <w:sz w:val="28"/>
          <w:rtl/>
        </w:rPr>
        <w:t>{</w:t>
      </w:r>
      <w:r w:rsidR="008E74D0" w:rsidRPr="00DD1932">
        <w:rPr>
          <w:rStyle w:val="-"/>
          <w:rFonts w:hint="cs"/>
          <w:color w:val="FF0000"/>
          <w:sz w:val="28"/>
          <w:szCs w:val="28"/>
          <w:rtl/>
        </w:rPr>
        <w:t>وَإِخْرَاجُ</w:t>
      </w:r>
      <w:r w:rsidR="008E74D0" w:rsidRPr="00DD1932">
        <w:rPr>
          <w:rStyle w:val="-"/>
          <w:color w:val="FF0000"/>
          <w:sz w:val="28"/>
          <w:szCs w:val="28"/>
          <w:rtl/>
        </w:rPr>
        <w:t xml:space="preserve"> أَهْلِهِ مِنْهُ</w:t>
      </w:r>
      <w:r w:rsidR="00654EB9" w:rsidRPr="00DD1932">
        <w:rPr>
          <w:rFonts w:ascii="Traditional Arabic" w:eastAsia="Calibri" w:hAnsi="Traditional Arabic" w:cs="ATraditional Arabic" w:hint="cs"/>
          <w:b w:val="0"/>
          <w:bCs w:val="0"/>
          <w:noProof w:val="0"/>
          <w:color w:val="FF0000"/>
          <w:sz w:val="28"/>
          <w:rtl/>
        </w:rPr>
        <w:t>}</w:t>
      </w:r>
      <w:r w:rsidR="008E74D0">
        <w:rPr>
          <w:rFonts w:ascii="Traditional Arabic" w:eastAsia="Calibri" w:hAnsi="Traditional Arabic"/>
          <w:b w:val="0"/>
          <w:bCs w:val="0"/>
          <w:noProof w:val="0"/>
          <w:sz w:val="28"/>
          <w:rtl/>
        </w:rPr>
        <w:t xml:space="preserve"> [سورة البقرة:</w:t>
      </w:r>
      <w:r w:rsidR="008E74D0" w:rsidRPr="008E74D0">
        <w:rPr>
          <w:rFonts w:ascii="Traditional Arabic" w:eastAsia="Calibri" w:hAnsi="Traditional Arabic"/>
          <w:b w:val="0"/>
          <w:bCs w:val="0"/>
          <w:noProof w:val="0"/>
          <w:sz w:val="28"/>
          <w:rtl/>
        </w:rPr>
        <w:t>217]</w:t>
      </w:r>
      <w:r w:rsidR="00654EB9" w:rsidRPr="008E74D0">
        <w:rPr>
          <w:rFonts w:ascii="Traditional Arabic" w:eastAsia="Calibri" w:hAnsi="Traditional Arabic" w:hint="cs"/>
          <w:b w:val="0"/>
          <w:bCs w:val="0"/>
          <w:noProof w:val="0"/>
          <w:sz w:val="28"/>
          <w:rtl/>
        </w:rPr>
        <w:t xml:space="preserve"> أخرجوه من مكة ما أخرجوه من المسجد</w:t>
      </w:r>
      <w:r w:rsidR="000E41B2">
        <w:rPr>
          <w:rFonts w:ascii="Traditional Arabic" w:eastAsia="Calibri" w:hAnsi="Traditional Arabic" w:hint="cs"/>
          <w:b w:val="0"/>
          <w:bCs w:val="0"/>
          <w:noProof w:val="0"/>
          <w:sz w:val="28"/>
          <w:rtl/>
        </w:rPr>
        <w:t>،</w:t>
      </w:r>
      <w:r w:rsidR="00654EB9" w:rsidRPr="008E74D0">
        <w:rPr>
          <w:rFonts w:ascii="Traditional Arabic" w:eastAsia="Calibri" w:hAnsi="Traditional Arabic" w:hint="cs"/>
          <w:b w:val="0"/>
          <w:bCs w:val="0"/>
          <w:noProof w:val="0"/>
          <w:sz w:val="28"/>
          <w:rtl/>
        </w:rPr>
        <w:t xml:space="preserve"> فالمرجح أن مكة كلها المسجد الحرام وفيها مضاعفة لكن بالنسبة للمدينة فيها مضاعفة</w:t>
      </w:r>
      <w:r w:rsidR="006C5E9B">
        <w:rPr>
          <w:rFonts w:ascii="Traditional Arabic" w:eastAsia="Calibri" w:hAnsi="Traditional Arabic" w:hint="cs"/>
          <w:b w:val="0"/>
          <w:bCs w:val="0"/>
          <w:noProof w:val="0"/>
          <w:sz w:val="28"/>
          <w:rtl/>
        </w:rPr>
        <w:t>؟</w:t>
      </w:r>
      <w:r w:rsidR="00654EB9" w:rsidRPr="008E74D0">
        <w:rPr>
          <w:rFonts w:ascii="Traditional Arabic" w:eastAsia="Calibri" w:hAnsi="Traditional Arabic" w:hint="cs"/>
          <w:b w:val="0"/>
          <w:bCs w:val="0"/>
          <w:noProof w:val="0"/>
          <w:sz w:val="28"/>
          <w:rtl/>
        </w:rPr>
        <w:t xml:space="preserve"> </w:t>
      </w:r>
      <w:r w:rsidR="000E41B2">
        <w:rPr>
          <w:rFonts w:ascii="Traditional Arabic" w:eastAsia="Calibri" w:hAnsi="Traditional Arabic" w:hint="cs"/>
          <w:b w:val="0"/>
          <w:bCs w:val="0"/>
          <w:noProof w:val="0"/>
          <w:sz w:val="28"/>
          <w:rtl/>
        </w:rPr>
        <w:t>ليس</w:t>
      </w:r>
      <w:r w:rsidR="00654EB9" w:rsidRPr="008E74D0">
        <w:rPr>
          <w:rFonts w:ascii="Traditional Arabic" w:eastAsia="Calibri" w:hAnsi="Traditional Arabic" w:hint="cs"/>
          <w:b w:val="0"/>
          <w:bCs w:val="0"/>
          <w:noProof w:val="0"/>
          <w:sz w:val="28"/>
          <w:rtl/>
        </w:rPr>
        <w:t xml:space="preserve"> فيها إلا المسجد وهل </w:t>
      </w:r>
      <w:r w:rsidR="00654EB9" w:rsidRPr="008E74D0">
        <w:rPr>
          <w:rFonts w:ascii="Traditional Arabic" w:eastAsia="Calibri" w:hAnsi="Traditional Arabic" w:hint="cs"/>
          <w:b w:val="0"/>
          <w:bCs w:val="0"/>
          <w:noProof w:val="0"/>
          <w:sz w:val="28"/>
          <w:rtl/>
        </w:rPr>
        <w:lastRenderedPageBreak/>
        <w:t xml:space="preserve">المسجد يشمل جميع ما أحاط به سوره بما في ذلك الزيادات أو يختص بمسجده -عليه الصلاة والسلام- لمقتضى الإشارة؟ لأنه قال وهي تعم مسجده -عليه الصلاة والسلام- وغيره </w:t>
      </w:r>
      <w:r>
        <w:rPr>
          <w:rFonts w:ascii="Traditional Arabic" w:eastAsia="Calibri" w:hAnsi="Traditional Arabic" w:hint="cs"/>
          <w:b w:val="0"/>
          <w:bCs w:val="0"/>
          <w:noProof w:val="0"/>
          <w:sz w:val="28"/>
          <w:rtl/>
        </w:rPr>
        <w:t>"</w:t>
      </w:r>
      <w:r w:rsidR="00654EB9" w:rsidRPr="006C5E9B">
        <w:rPr>
          <w:rFonts w:ascii="Traditional Arabic" w:eastAsia="Calibri" w:hAnsi="Traditional Arabic" w:hint="cs"/>
          <w:noProof w:val="0"/>
          <w:sz w:val="28"/>
          <w:rtl/>
        </w:rPr>
        <w:t>قبل الزيادة وبعدها وقد صح عن النبي -عليه الصلاة والسلام- أنه كان يحث أصحابه على ما ميامن الصفوف</w:t>
      </w:r>
      <w:r>
        <w:rPr>
          <w:rFonts w:ascii="Traditional Arabic" w:eastAsia="Calibri" w:hAnsi="Traditional Arabic" w:hint="cs"/>
          <w:noProof w:val="0"/>
          <w:sz w:val="28"/>
          <w:rtl/>
        </w:rPr>
        <w:t>"</w:t>
      </w:r>
      <w:r w:rsidR="00654EB9" w:rsidRPr="006C5E9B">
        <w:rPr>
          <w:rFonts w:ascii="Traditional Arabic" w:eastAsia="Calibri" w:hAnsi="Traditional Arabic" w:hint="cs"/>
          <w:noProof w:val="0"/>
          <w:sz w:val="28"/>
          <w:rtl/>
        </w:rPr>
        <w:t xml:space="preserve"> </w:t>
      </w:r>
      <w:r w:rsidR="00654EB9" w:rsidRPr="008E74D0">
        <w:rPr>
          <w:rFonts w:ascii="Traditional Arabic" w:eastAsia="Calibri" w:hAnsi="Traditional Arabic" w:hint="cs"/>
          <w:b w:val="0"/>
          <w:bCs w:val="0"/>
          <w:noProof w:val="0"/>
          <w:sz w:val="28"/>
          <w:rtl/>
        </w:rPr>
        <w:t>يعني الذين يحرصون على أن يصلوا حتى الفريضة في مسجده -عليه الصلاة والسلام- وفيه علامات هذا حد مسجد رسول الله -صلى الله عليه وسلم- على الاسطوانات</w:t>
      </w:r>
      <w:r w:rsidR="000E41B2">
        <w:rPr>
          <w:rFonts w:ascii="Traditional Arabic" w:eastAsia="Calibri" w:hAnsi="Traditional Arabic" w:hint="cs"/>
          <w:b w:val="0"/>
          <w:bCs w:val="0"/>
          <w:noProof w:val="0"/>
          <w:sz w:val="28"/>
          <w:rtl/>
        </w:rPr>
        <w:t>،</w:t>
      </w:r>
      <w:r w:rsidR="00654EB9" w:rsidRPr="008E74D0">
        <w:rPr>
          <w:rFonts w:ascii="Traditional Arabic" w:eastAsia="Calibri" w:hAnsi="Traditional Arabic" w:hint="cs"/>
          <w:b w:val="0"/>
          <w:bCs w:val="0"/>
          <w:noProof w:val="0"/>
          <w:sz w:val="28"/>
          <w:rtl/>
        </w:rPr>
        <w:t xml:space="preserve"> يحرصون على أن يصلوا في مسجده ويترك</w:t>
      </w:r>
      <w:r w:rsidR="006C5E9B">
        <w:rPr>
          <w:rFonts w:ascii="Traditional Arabic" w:eastAsia="Calibri" w:hAnsi="Traditional Arabic" w:hint="cs"/>
          <w:b w:val="0"/>
          <w:bCs w:val="0"/>
          <w:noProof w:val="0"/>
          <w:sz w:val="28"/>
          <w:rtl/>
        </w:rPr>
        <w:t>وا</w:t>
      </w:r>
      <w:r w:rsidR="00654EB9" w:rsidRPr="008E74D0">
        <w:rPr>
          <w:rFonts w:ascii="Traditional Arabic" w:eastAsia="Calibri" w:hAnsi="Traditional Arabic" w:hint="cs"/>
          <w:b w:val="0"/>
          <w:bCs w:val="0"/>
          <w:noProof w:val="0"/>
          <w:sz w:val="28"/>
          <w:rtl/>
        </w:rPr>
        <w:t xml:space="preserve"> يمين الصف ويتركوا الصفوف الأول طمعًا في المضاعفة ألف صلاة</w:t>
      </w:r>
      <w:r w:rsidR="000E41B2">
        <w:rPr>
          <w:rFonts w:ascii="Traditional Arabic" w:eastAsia="Calibri" w:hAnsi="Traditional Arabic" w:hint="cs"/>
          <w:b w:val="0"/>
          <w:bCs w:val="0"/>
          <w:noProof w:val="0"/>
          <w:sz w:val="28"/>
          <w:rtl/>
        </w:rPr>
        <w:t>،</w:t>
      </w:r>
      <w:r w:rsidR="00654EB9" w:rsidRPr="008E74D0">
        <w:rPr>
          <w:rFonts w:ascii="Traditional Arabic" w:eastAsia="Calibri" w:hAnsi="Traditional Arabic" w:hint="cs"/>
          <w:b w:val="0"/>
          <w:bCs w:val="0"/>
          <w:noProof w:val="0"/>
          <w:sz w:val="28"/>
          <w:rtl/>
        </w:rPr>
        <w:t xml:space="preserve"> وأما الزيادات بمقتضى الإشارة مسجدي هذا لا تشمل الزيادات لكن الجمهور على أن الزيادات داخلة في مسمى المسجد.</w:t>
      </w:r>
    </w:p>
    <w:p w:rsidR="00654EB9" w:rsidRPr="008E74D0" w:rsidRDefault="00654EB9" w:rsidP="00654EB9">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654EB9" w:rsidRPr="008E74D0" w:rsidRDefault="000E41B2" w:rsidP="00654EB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654EB9" w:rsidRPr="008E74D0">
        <w:rPr>
          <w:rFonts w:ascii="Traditional Arabic" w:eastAsia="Calibri" w:hAnsi="Traditional Arabic" w:hint="cs"/>
          <w:b w:val="0"/>
          <w:bCs w:val="0"/>
          <w:noProof w:val="0"/>
          <w:sz w:val="28"/>
          <w:rtl/>
        </w:rPr>
        <w:t>ين؟</w:t>
      </w:r>
    </w:p>
    <w:p w:rsidR="00654EB9" w:rsidRPr="008E74D0" w:rsidRDefault="00654EB9" w:rsidP="00654EB9">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0E41B2" w:rsidRDefault="00654EB9" w:rsidP="00561F94">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لا، الشيخ يقرِّر</w:t>
      </w:r>
      <w:r w:rsidR="000E41B2">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ومعلوم أن يمين الصف في مسجده الأول خارج الروضة حتى مسجده الأول</w:t>
      </w:r>
      <w:r w:rsidR="000E41B2">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مسجد الرسول -عليه الصلاة والسلام- </w:t>
      </w:r>
      <w:r w:rsidR="000E41B2">
        <w:rPr>
          <w:rFonts w:ascii="Traditional Arabic" w:eastAsia="Calibri" w:hAnsi="Traditional Arabic" w:hint="cs"/>
          <w:b w:val="0"/>
          <w:bCs w:val="0"/>
          <w:noProof w:val="0"/>
          <w:sz w:val="28"/>
          <w:rtl/>
        </w:rPr>
        <w:t>لأن</w:t>
      </w:r>
      <w:r w:rsidR="00561F94" w:rsidRPr="008E74D0">
        <w:rPr>
          <w:rFonts w:ascii="Traditional Arabic" w:eastAsia="Calibri" w:hAnsi="Traditional Arabic" w:hint="cs"/>
          <w:b w:val="0"/>
          <w:bCs w:val="0"/>
          <w:noProof w:val="0"/>
          <w:sz w:val="28"/>
          <w:rtl/>
        </w:rPr>
        <w:t xml:space="preserve"> المنبر في نصف المسجد والروضة في يساره ويمين الصف في يمينه خارج الروضة</w:t>
      </w:r>
      <w:r w:rsidR="000E41B2">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ويمين الصف أفضل من الصلاة في الروضة</w:t>
      </w:r>
      <w:r w:rsidR="000E41B2">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إذًا الصف الأول أفضل من الصلاة في الروضة لاسيما الفريضة </w:t>
      </w:r>
      <w:r w:rsidR="00D530E8">
        <w:rPr>
          <w:rFonts w:ascii="Traditional Arabic" w:eastAsia="Calibri" w:hAnsi="Traditional Arabic" w:hint="cs"/>
          <w:b w:val="0"/>
          <w:bCs w:val="0"/>
          <w:noProof w:val="0"/>
          <w:sz w:val="28"/>
          <w:rtl/>
        </w:rPr>
        <w:t>"</w:t>
      </w:r>
      <w:r w:rsidR="00561F94" w:rsidRPr="006C5E9B">
        <w:rPr>
          <w:rFonts w:ascii="Traditional Arabic" w:eastAsia="Calibri" w:hAnsi="Traditional Arabic" w:hint="cs"/>
          <w:noProof w:val="0"/>
          <w:sz w:val="28"/>
          <w:rtl/>
        </w:rPr>
        <w:t>ومعلوم أن يمين الصف في مسجده الأول خارج الروضة فعلم بذلك أن العناية بالصفوف الأول وميامن الصفوف مقدَّمة على العناية بالروضة الشريفة</w:t>
      </w:r>
      <w:r w:rsidR="000E41B2">
        <w:rPr>
          <w:rFonts w:ascii="Traditional Arabic" w:eastAsia="Calibri" w:hAnsi="Traditional Arabic" w:hint="cs"/>
          <w:noProof w:val="0"/>
          <w:sz w:val="28"/>
          <w:rtl/>
        </w:rPr>
        <w:t>،</w:t>
      </w:r>
      <w:r w:rsidR="00561F94" w:rsidRPr="006C5E9B">
        <w:rPr>
          <w:rFonts w:ascii="Traditional Arabic" w:eastAsia="Calibri" w:hAnsi="Traditional Arabic" w:hint="cs"/>
          <w:noProof w:val="0"/>
          <w:sz w:val="28"/>
          <w:rtl/>
        </w:rPr>
        <w:t xml:space="preserve"> وأن المحافظة عليهما أولى من المحافظة على الصلاة في الروضة وهذا بيِّن واضح لمن تأمل الأحاديث الواردة في هذا الباب والله الموفِّق</w:t>
      </w:r>
      <w:r w:rsidR="000E41B2">
        <w:rPr>
          <w:rFonts w:ascii="Traditional Arabic" w:eastAsia="Calibri" w:hAnsi="Traditional Arabic" w:hint="cs"/>
          <w:noProof w:val="0"/>
          <w:sz w:val="28"/>
          <w:rtl/>
        </w:rPr>
        <w:t>.</w:t>
      </w:r>
      <w:r w:rsidR="00561F94" w:rsidRPr="008E74D0">
        <w:rPr>
          <w:rFonts w:ascii="Traditional Arabic" w:eastAsia="Calibri" w:hAnsi="Traditional Arabic" w:hint="cs"/>
          <w:b w:val="0"/>
          <w:bCs w:val="0"/>
          <w:noProof w:val="0"/>
          <w:sz w:val="28"/>
          <w:rtl/>
        </w:rPr>
        <w:t xml:space="preserve"> </w:t>
      </w:r>
      <w:r w:rsidR="00561F94" w:rsidRPr="006C5E9B">
        <w:rPr>
          <w:rFonts w:ascii="Traditional Arabic" w:eastAsia="Calibri" w:hAnsi="Traditional Arabic" w:hint="cs"/>
          <w:noProof w:val="0"/>
          <w:sz w:val="28"/>
          <w:rtl/>
        </w:rPr>
        <w:t>ولا يجوز لأحد أن يتمسح بالحجرة أو يقبلها أو يطوف بها لأن ذلك لم ينقَل عن السلف الصالح بل هو بدعة منكرة</w:t>
      </w:r>
      <w:r w:rsidR="00D530E8">
        <w:rPr>
          <w:rFonts w:ascii="Traditional Arabic" w:eastAsia="Calibri" w:hAnsi="Traditional Arabic" w:hint="cs"/>
          <w:noProof w:val="0"/>
          <w:sz w:val="28"/>
          <w:rtl/>
        </w:rPr>
        <w:t>"</w:t>
      </w:r>
      <w:r w:rsidR="00561F94" w:rsidRPr="006C5E9B">
        <w:rPr>
          <w:rFonts w:ascii="Traditional Arabic" w:eastAsia="Calibri" w:hAnsi="Traditional Arabic" w:hint="cs"/>
          <w:noProof w:val="0"/>
          <w:sz w:val="28"/>
          <w:rtl/>
        </w:rPr>
        <w:t xml:space="preserve"> </w:t>
      </w:r>
      <w:r w:rsidR="00561F94" w:rsidRPr="008E74D0">
        <w:rPr>
          <w:rFonts w:ascii="Traditional Arabic" w:eastAsia="Calibri" w:hAnsi="Traditional Arabic" w:hint="cs"/>
          <w:b w:val="0"/>
          <w:bCs w:val="0"/>
          <w:noProof w:val="0"/>
          <w:sz w:val="28"/>
          <w:rtl/>
        </w:rPr>
        <w:t>يعني ما وُجِد ما يمسح مما فيه نص إلا الحجر الأسود والركن اليماني</w:t>
      </w:r>
      <w:r w:rsidR="000E41B2">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ولا التقبيل إلا للحجر الأسود فقط </w:t>
      </w:r>
      <w:r w:rsidR="00D530E8">
        <w:rPr>
          <w:rFonts w:ascii="Traditional Arabic" w:eastAsia="Calibri" w:hAnsi="Traditional Arabic" w:hint="cs"/>
          <w:noProof w:val="0"/>
          <w:sz w:val="28"/>
          <w:rtl/>
        </w:rPr>
        <w:t>"</w:t>
      </w:r>
      <w:r w:rsidR="00561F94" w:rsidRPr="006C5E9B">
        <w:rPr>
          <w:rFonts w:ascii="Traditional Arabic" w:eastAsia="Calibri" w:hAnsi="Traditional Arabic" w:hint="cs"/>
          <w:noProof w:val="0"/>
          <w:sz w:val="28"/>
          <w:rtl/>
        </w:rPr>
        <w:t>ولا يجوز لأحد أن يتمسح بالحجرة أو يقبلها أو يطوف بها</w:t>
      </w:r>
      <w:r w:rsidR="000E41B2">
        <w:rPr>
          <w:rFonts w:ascii="Traditional Arabic" w:eastAsia="Calibri" w:hAnsi="Traditional Arabic" w:hint="cs"/>
          <w:noProof w:val="0"/>
          <w:sz w:val="28"/>
          <w:rtl/>
        </w:rPr>
        <w:t>؛</w:t>
      </w:r>
      <w:r w:rsidR="00561F94" w:rsidRPr="006C5E9B">
        <w:rPr>
          <w:rFonts w:ascii="Traditional Arabic" w:eastAsia="Calibri" w:hAnsi="Traditional Arabic" w:hint="cs"/>
          <w:noProof w:val="0"/>
          <w:sz w:val="28"/>
          <w:rtl/>
        </w:rPr>
        <w:t xml:space="preserve"> لأن ذلك لم يُنقَل عن السلف الصالح بل هو بدعة منكرة</w:t>
      </w:r>
      <w:r w:rsidR="000E41B2">
        <w:rPr>
          <w:rFonts w:ascii="Traditional Arabic" w:eastAsia="Calibri" w:hAnsi="Traditional Arabic" w:hint="cs"/>
          <w:noProof w:val="0"/>
          <w:sz w:val="28"/>
          <w:rtl/>
        </w:rPr>
        <w:t>،</w:t>
      </w:r>
      <w:r w:rsidR="00561F94" w:rsidRPr="006C5E9B">
        <w:rPr>
          <w:rFonts w:ascii="Traditional Arabic" w:eastAsia="Calibri" w:hAnsi="Traditional Arabic" w:hint="cs"/>
          <w:noProof w:val="0"/>
          <w:sz w:val="28"/>
          <w:rtl/>
        </w:rPr>
        <w:t xml:space="preserve"> ولا يجوز لأحد أن يسأل الرسول -صلى الله عليه وسلم- قضاء حاجة أو تفريج كربة أو شفاء مريض أو نحو ذلك</w:t>
      </w:r>
      <w:r w:rsidR="000E41B2">
        <w:rPr>
          <w:rFonts w:ascii="Traditional Arabic" w:eastAsia="Calibri" w:hAnsi="Traditional Arabic" w:hint="cs"/>
          <w:noProof w:val="0"/>
          <w:sz w:val="28"/>
          <w:rtl/>
        </w:rPr>
        <w:t>؛</w:t>
      </w:r>
      <w:r w:rsidR="00561F94" w:rsidRPr="006C5E9B">
        <w:rPr>
          <w:rFonts w:ascii="Traditional Arabic" w:eastAsia="Calibri" w:hAnsi="Traditional Arabic" w:hint="cs"/>
          <w:noProof w:val="0"/>
          <w:sz w:val="28"/>
          <w:rtl/>
        </w:rPr>
        <w:t xml:space="preserve"> لأن ذلك كله لا يُطلَب إلا من الله سبحانه وتعالى وطلبه من الأموات شرك بالله وعبادة لغيره</w:t>
      </w:r>
      <w:r w:rsidR="00D530E8">
        <w:rPr>
          <w:rFonts w:ascii="Traditional Arabic" w:eastAsia="Calibri" w:hAnsi="Traditional Arabic" w:hint="cs"/>
          <w:noProof w:val="0"/>
          <w:sz w:val="28"/>
          <w:rtl/>
        </w:rPr>
        <w:t>"</w:t>
      </w:r>
      <w:r w:rsidR="00561F94" w:rsidRPr="008E74D0">
        <w:rPr>
          <w:rFonts w:ascii="Traditional Arabic" w:eastAsia="Calibri" w:hAnsi="Traditional Arabic" w:hint="cs"/>
          <w:b w:val="0"/>
          <w:bCs w:val="0"/>
          <w:noProof w:val="0"/>
          <w:sz w:val="28"/>
          <w:rtl/>
        </w:rPr>
        <w:t xml:space="preserve"> ونسمع من يطوف بالبيت ويقول</w:t>
      </w:r>
      <w:r w:rsidR="000E41B2">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يا رسول الله</w:t>
      </w:r>
      <w:r w:rsidR="000E41B2">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أو يا علي</w:t>
      </w:r>
      <w:r w:rsidR="000E41B2">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أو يا حسن</w:t>
      </w:r>
      <w:r w:rsidR="000E41B2">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يطوف بقبر ويقول لا إله إلا الله هل مثل هذا يفهم معنى لا إله إلا الله</w:t>
      </w:r>
      <w:r w:rsidR="006C5E9B">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والإمام المجدد</w:t>
      </w:r>
      <w:r w:rsidR="000E41B2">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رحمه الله</w:t>
      </w:r>
      <w:r w:rsidR="000E41B2">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يقول تب</w:t>
      </w:r>
      <w:r w:rsidR="00DD1932">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ا لمن كان أبو جهل أعرف منه بلا إله  إل</w:t>
      </w:r>
      <w:r w:rsidR="000E41B2">
        <w:rPr>
          <w:rFonts w:ascii="Traditional Arabic" w:eastAsia="Calibri" w:hAnsi="Traditional Arabic" w:hint="cs"/>
          <w:b w:val="0"/>
          <w:bCs w:val="0"/>
          <w:noProof w:val="0"/>
          <w:sz w:val="28"/>
          <w:rtl/>
        </w:rPr>
        <w:t xml:space="preserve">ا الله أو بمعنى لا إله إلا الله، </w:t>
      </w:r>
      <w:r w:rsidR="00561F94" w:rsidRPr="008E74D0">
        <w:rPr>
          <w:rFonts w:ascii="Traditional Arabic" w:eastAsia="Calibri" w:hAnsi="Traditional Arabic" w:hint="cs"/>
          <w:b w:val="0"/>
          <w:bCs w:val="0"/>
          <w:noProof w:val="0"/>
          <w:sz w:val="28"/>
          <w:rtl/>
        </w:rPr>
        <w:t>يطوف بقبر ويسأل صاحبه المدد والغوث ويقول</w:t>
      </w:r>
    </w:p>
    <w:p w:rsidR="00654EB9" w:rsidRPr="008E74D0" w:rsidRDefault="00561F94" w:rsidP="00561F94">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 xml:space="preserve"> لا إله إلا الله.</w:t>
      </w:r>
    </w:p>
    <w:p w:rsidR="00561F94" w:rsidRPr="008E74D0" w:rsidRDefault="00561F94" w:rsidP="00561F94">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lastRenderedPageBreak/>
        <w:t>طالب: .............</w:t>
      </w:r>
    </w:p>
    <w:p w:rsidR="00561F94" w:rsidRPr="008E74D0" w:rsidRDefault="00561F94" w:rsidP="00561F94">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والله يُنكَر</w:t>
      </w:r>
      <w:r w:rsidR="000E41B2">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المنكَر لا بد من إنكاره.</w:t>
      </w:r>
    </w:p>
    <w:p w:rsidR="00561F94" w:rsidRPr="008E74D0" w:rsidRDefault="00561F94" w:rsidP="00561F94">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561F94" w:rsidRPr="008E74D0" w:rsidRDefault="00561F94" w:rsidP="00561F94">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 xml:space="preserve">الإنكار كما تقدم الإشارة إلى أنه إذا ترتَّب عليه منكر أعظم منه لا شك أنه يؤجِّل </w:t>
      </w:r>
      <w:r w:rsidR="000E41B2">
        <w:rPr>
          <w:rFonts w:ascii="Traditional Arabic" w:eastAsia="Calibri" w:hAnsi="Traditional Arabic" w:hint="cs"/>
          <w:b w:val="0"/>
          <w:bCs w:val="0"/>
          <w:noProof w:val="0"/>
          <w:sz w:val="28"/>
          <w:rtl/>
        </w:rPr>
        <w:t>ال</w:t>
      </w:r>
      <w:r w:rsidRPr="008E74D0">
        <w:rPr>
          <w:rFonts w:ascii="Traditional Arabic" w:eastAsia="Calibri" w:hAnsi="Traditional Arabic" w:hint="cs"/>
          <w:b w:val="0"/>
          <w:bCs w:val="0"/>
          <w:noProof w:val="0"/>
          <w:sz w:val="28"/>
          <w:rtl/>
        </w:rPr>
        <w:t>إنكار</w:t>
      </w:r>
      <w:r w:rsidR="000E41B2">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لكن يبقى أنه بالأسلوب والكلمة الليِّنَة تتحقق المصالح إن شاء الله.</w:t>
      </w:r>
    </w:p>
    <w:p w:rsidR="00561F94" w:rsidRPr="0007758D" w:rsidRDefault="00D530E8" w:rsidP="0047314E">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w:t>
      </w:r>
      <w:r w:rsidR="00561F94" w:rsidRPr="00B72328">
        <w:rPr>
          <w:rFonts w:ascii="Traditional Arabic" w:eastAsia="Calibri" w:hAnsi="Traditional Arabic" w:hint="cs"/>
          <w:noProof w:val="0"/>
          <w:sz w:val="28"/>
          <w:rtl/>
        </w:rPr>
        <w:t>لأن ذلك كله لا يُطلَب إلا من الله سبحان</w:t>
      </w:r>
      <w:r w:rsidR="000E41B2">
        <w:rPr>
          <w:rFonts w:ascii="Traditional Arabic" w:eastAsia="Calibri" w:hAnsi="Traditional Arabic" w:hint="cs"/>
          <w:noProof w:val="0"/>
          <w:sz w:val="28"/>
          <w:rtl/>
        </w:rPr>
        <w:t>ه</w:t>
      </w:r>
      <w:r w:rsidR="00561F94" w:rsidRPr="00B72328">
        <w:rPr>
          <w:rFonts w:ascii="Traditional Arabic" w:eastAsia="Calibri" w:hAnsi="Traditional Arabic" w:hint="cs"/>
          <w:noProof w:val="0"/>
          <w:sz w:val="28"/>
          <w:rtl/>
        </w:rPr>
        <w:t xml:space="preserve"> وطلبه من الأموات شرك بالله وعبادة لغيره</w:t>
      </w:r>
      <w:r w:rsidR="00561F94" w:rsidRPr="008E74D0">
        <w:rPr>
          <w:rFonts w:ascii="Traditional Arabic" w:eastAsia="Calibri" w:hAnsi="Traditional Arabic" w:hint="cs"/>
          <w:b w:val="0"/>
          <w:bCs w:val="0"/>
          <w:noProof w:val="0"/>
          <w:sz w:val="28"/>
          <w:rtl/>
        </w:rPr>
        <w:t xml:space="preserve"> </w:t>
      </w:r>
      <w:r w:rsidR="00561F94" w:rsidRPr="00B72328">
        <w:rPr>
          <w:rFonts w:ascii="Traditional Arabic" w:eastAsia="Calibri" w:hAnsi="Traditional Arabic" w:hint="cs"/>
          <w:noProof w:val="0"/>
          <w:sz w:val="28"/>
          <w:rtl/>
        </w:rPr>
        <w:t>ودين الإسلام مبني على أصلين أحدهما ألا يُعبَد إلا الله وحده</w:t>
      </w:r>
      <w:r>
        <w:rPr>
          <w:rFonts w:ascii="Traditional Arabic" w:eastAsia="Calibri" w:hAnsi="Traditional Arabic" w:hint="cs"/>
          <w:noProof w:val="0"/>
          <w:sz w:val="28"/>
          <w:rtl/>
        </w:rPr>
        <w:t>"</w:t>
      </w:r>
      <w:r w:rsidR="00561F94" w:rsidRPr="00B72328">
        <w:rPr>
          <w:rFonts w:ascii="Traditional Arabic" w:eastAsia="Calibri" w:hAnsi="Traditional Arabic" w:hint="cs"/>
          <w:noProof w:val="0"/>
          <w:sz w:val="28"/>
          <w:rtl/>
        </w:rPr>
        <w:t xml:space="preserve"> </w:t>
      </w:r>
      <w:r w:rsidR="00561F94" w:rsidRPr="00B72328">
        <w:rPr>
          <w:rFonts w:ascii="Traditional Arabic" w:eastAsia="Calibri" w:hAnsi="Traditional Arabic" w:cs="ATraditional Arabic" w:hint="cs"/>
          <w:b w:val="0"/>
          <w:bCs w:val="0"/>
          <w:noProof w:val="0"/>
          <w:color w:val="FF0000"/>
          <w:sz w:val="28"/>
          <w:rtl/>
        </w:rPr>
        <w:t>{</w:t>
      </w:r>
      <w:r w:rsidR="008E74D0" w:rsidRPr="00B72328">
        <w:rPr>
          <w:rStyle w:val="-"/>
          <w:rFonts w:hint="cs"/>
          <w:b w:val="0"/>
          <w:bCs w:val="0"/>
          <w:color w:val="FF0000"/>
          <w:sz w:val="28"/>
          <w:szCs w:val="28"/>
          <w:rtl/>
        </w:rPr>
        <w:t>وَمَا</w:t>
      </w:r>
      <w:r w:rsidR="008E74D0" w:rsidRPr="00B72328">
        <w:rPr>
          <w:rStyle w:val="-"/>
          <w:b w:val="0"/>
          <w:bCs w:val="0"/>
          <w:color w:val="FF0000"/>
          <w:sz w:val="28"/>
          <w:szCs w:val="28"/>
          <w:rtl/>
        </w:rPr>
        <w:t xml:space="preserve"> أُمِرُوا إِلاَّ لِيَعْبُدُوا اللَّهَ مُخْلِصِينَ لَهُ الدِّينَ</w:t>
      </w:r>
      <w:r w:rsidR="00561F94" w:rsidRPr="00B72328">
        <w:rPr>
          <w:rFonts w:ascii="Traditional Arabic" w:eastAsia="Calibri" w:hAnsi="Traditional Arabic" w:cs="ATraditional Arabic" w:hint="cs"/>
          <w:b w:val="0"/>
          <w:bCs w:val="0"/>
          <w:noProof w:val="0"/>
          <w:color w:val="FF0000"/>
          <w:sz w:val="28"/>
          <w:rtl/>
        </w:rPr>
        <w:t>}</w:t>
      </w:r>
      <w:r w:rsidR="008E74D0">
        <w:rPr>
          <w:rFonts w:ascii="Traditional Arabic" w:eastAsia="Calibri" w:hAnsi="Traditional Arabic"/>
          <w:b w:val="0"/>
          <w:bCs w:val="0"/>
          <w:noProof w:val="0"/>
          <w:sz w:val="28"/>
          <w:rtl/>
        </w:rPr>
        <w:t xml:space="preserve"> [سورة البينة:</w:t>
      </w:r>
      <w:r w:rsidR="008E74D0" w:rsidRPr="008E74D0">
        <w:rPr>
          <w:rFonts w:ascii="Traditional Arabic" w:eastAsia="Calibri" w:hAnsi="Traditional Arabic"/>
          <w:b w:val="0"/>
          <w:bCs w:val="0"/>
          <w:noProof w:val="0"/>
          <w:sz w:val="28"/>
          <w:rtl/>
        </w:rPr>
        <w:t>5]</w:t>
      </w:r>
      <w:r w:rsidR="00561F94" w:rsidRPr="008E74D0">
        <w:rPr>
          <w:rFonts w:ascii="Traditional Arabic" w:eastAsia="Calibri" w:hAnsi="Traditional Arabic" w:hint="cs"/>
          <w:b w:val="0"/>
          <w:bCs w:val="0"/>
          <w:noProof w:val="0"/>
          <w:sz w:val="28"/>
          <w:rtl/>
        </w:rPr>
        <w:t xml:space="preserve"> من غير إشراك أحد غير الله</w:t>
      </w:r>
      <w:r w:rsidR="000E41B2">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جل وعلا</w:t>
      </w:r>
      <w:r w:rsidR="000E41B2">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لا نبي مرسل</w:t>
      </w:r>
      <w:r w:rsidR="000E41B2">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ولا ملك مقرَّب</w:t>
      </w:r>
      <w:r w:rsidR="000E41B2">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ولا أي أحد</w:t>
      </w:r>
      <w:r w:rsidR="000E41B2">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ولا ولي ولا أي مخلوق كائن</w:t>
      </w:r>
      <w:r w:rsidR="00B72328">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ا من كان</w:t>
      </w:r>
      <w:r w:rsidR="000E41B2">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الثاني</w:t>
      </w:r>
      <w:r w:rsidR="000E41B2">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w:t>
      </w:r>
      <w:r w:rsidR="00561F94" w:rsidRPr="00B72328">
        <w:rPr>
          <w:rFonts w:ascii="Traditional Arabic" w:eastAsia="Calibri" w:hAnsi="Traditional Arabic" w:hint="cs"/>
          <w:noProof w:val="0"/>
          <w:sz w:val="28"/>
          <w:rtl/>
        </w:rPr>
        <w:t>أل</w:t>
      </w:r>
      <w:r w:rsidR="00B72328">
        <w:rPr>
          <w:rFonts w:ascii="Traditional Arabic" w:eastAsia="Calibri" w:hAnsi="Traditional Arabic" w:hint="cs"/>
          <w:noProof w:val="0"/>
          <w:sz w:val="28"/>
          <w:rtl/>
        </w:rPr>
        <w:t>ّ</w:t>
      </w:r>
      <w:r w:rsidR="00561F94" w:rsidRPr="00B72328">
        <w:rPr>
          <w:rFonts w:ascii="Traditional Arabic" w:eastAsia="Calibri" w:hAnsi="Traditional Arabic" w:hint="cs"/>
          <w:noProof w:val="0"/>
          <w:sz w:val="28"/>
          <w:rtl/>
        </w:rPr>
        <w:t>ا يُعبَد إلا بما شرعه الله والرسول -عليه الصلاة والسلام- وهذا معنى شهادة أن لا إله إلا الله وأن محمد</w:t>
      </w:r>
      <w:r w:rsidR="00B72328">
        <w:rPr>
          <w:rFonts w:ascii="Traditional Arabic" w:eastAsia="Calibri" w:hAnsi="Traditional Arabic" w:hint="cs"/>
          <w:noProof w:val="0"/>
          <w:sz w:val="28"/>
          <w:rtl/>
        </w:rPr>
        <w:t>ً</w:t>
      </w:r>
      <w:r w:rsidR="00561F94" w:rsidRPr="00B72328">
        <w:rPr>
          <w:rFonts w:ascii="Traditional Arabic" w:eastAsia="Calibri" w:hAnsi="Traditional Arabic" w:hint="cs"/>
          <w:noProof w:val="0"/>
          <w:sz w:val="28"/>
          <w:rtl/>
        </w:rPr>
        <w:t>ا رسول الله</w:t>
      </w:r>
      <w:r w:rsidR="00561F94" w:rsidRPr="008E74D0">
        <w:rPr>
          <w:rFonts w:ascii="Traditional Arabic" w:eastAsia="Calibri" w:hAnsi="Traditional Arabic" w:hint="cs"/>
          <w:b w:val="0"/>
          <w:bCs w:val="0"/>
          <w:noProof w:val="0"/>
          <w:sz w:val="28"/>
          <w:rtl/>
        </w:rPr>
        <w:t xml:space="preserve"> وهكذا </w:t>
      </w:r>
      <w:r w:rsidR="00561F94" w:rsidRPr="00B72328">
        <w:rPr>
          <w:rFonts w:ascii="Traditional Arabic" w:eastAsia="Calibri" w:hAnsi="Traditional Arabic" w:hint="cs"/>
          <w:noProof w:val="0"/>
          <w:sz w:val="28"/>
          <w:rtl/>
        </w:rPr>
        <w:t>لا يجوز لأحد أن يطلب من الرسول -صلى الله عليه وسلم- الشفاعة</w:t>
      </w:r>
      <w:r>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يعني </w:t>
      </w:r>
      <w:r w:rsidR="000E41B2">
        <w:rPr>
          <w:rFonts w:ascii="Traditional Arabic" w:eastAsia="Calibri" w:hAnsi="Traditional Arabic" w:hint="cs"/>
          <w:b w:val="0"/>
          <w:bCs w:val="0"/>
          <w:noProof w:val="0"/>
          <w:sz w:val="28"/>
          <w:rtl/>
        </w:rPr>
        <w:t xml:space="preserve">بعد </w:t>
      </w:r>
      <w:r w:rsidR="00561F94" w:rsidRPr="008E74D0">
        <w:rPr>
          <w:rFonts w:ascii="Traditional Arabic" w:eastAsia="Calibri" w:hAnsi="Traditional Arabic" w:hint="cs"/>
          <w:b w:val="0"/>
          <w:bCs w:val="0"/>
          <w:noProof w:val="0"/>
          <w:sz w:val="28"/>
          <w:rtl/>
        </w:rPr>
        <w:t xml:space="preserve">وفاته -عليه الصلاة والسلام- أما في حال حياته فهو قادر على أن يشفع -عليه الصلاة والسلام- كما ستأتي الإشارة إليه </w:t>
      </w:r>
      <w:r>
        <w:rPr>
          <w:rFonts w:ascii="Traditional Arabic" w:eastAsia="Calibri" w:hAnsi="Traditional Arabic" w:hint="cs"/>
          <w:noProof w:val="0"/>
          <w:sz w:val="28"/>
          <w:rtl/>
        </w:rPr>
        <w:t>"</w:t>
      </w:r>
      <w:r w:rsidR="00561F94" w:rsidRPr="00B72328">
        <w:rPr>
          <w:rFonts w:ascii="Traditional Arabic" w:eastAsia="Calibri" w:hAnsi="Traditional Arabic" w:hint="cs"/>
          <w:noProof w:val="0"/>
          <w:sz w:val="28"/>
          <w:rtl/>
        </w:rPr>
        <w:t xml:space="preserve">لأنها ملك الله سبحانه وتعالى فلا تُطلَب إلا منه كما قال جل وعلا </w:t>
      </w:r>
      <w:r w:rsidR="00561F94" w:rsidRPr="00B72328">
        <w:rPr>
          <w:rFonts w:ascii="Traditional Arabic" w:eastAsia="Calibri" w:hAnsi="Traditional Arabic" w:cs="ATraditional Arabic" w:hint="cs"/>
          <w:noProof w:val="0"/>
          <w:color w:val="FF0000"/>
          <w:sz w:val="28"/>
          <w:rtl/>
        </w:rPr>
        <w:t>{</w:t>
      </w:r>
      <w:r w:rsidR="008E74D0" w:rsidRPr="00B72328">
        <w:rPr>
          <w:rStyle w:val="-"/>
          <w:rFonts w:hint="cs"/>
          <w:color w:val="FF0000"/>
          <w:sz w:val="28"/>
          <w:szCs w:val="28"/>
          <w:rtl/>
        </w:rPr>
        <w:t>قُل</w:t>
      </w:r>
      <w:r w:rsidR="008E74D0" w:rsidRPr="00B72328">
        <w:rPr>
          <w:rStyle w:val="-"/>
          <w:color w:val="FF0000"/>
          <w:sz w:val="28"/>
          <w:szCs w:val="28"/>
          <w:rtl/>
        </w:rPr>
        <w:t xml:space="preserve"> لِّلَّهِ الشَّفَاعَةُ جَمِيعاً</w:t>
      </w:r>
      <w:r w:rsidR="00561F94" w:rsidRPr="00B72328">
        <w:rPr>
          <w:rFonts w:ascii="Traditional Arabic" w:eastAsia="Calibri" w:hAnsi="Traditional Arabic" w:cs="ATraditional Arabic" w:hint="cs"/>
          <w:noProof w:val="0"/>
          <w:color w:val="FF0000"/>
          <w:sz w:val="28"/>
          <w:rtl/>
        </w:rPr>
        <w:t>}</w:t>
      </w:r>
      <w:r w:rsidR="008E74D0">
        <w:rPr>
          <w:rFonts w:ascii="Traditional Arabic" w:eastAsia="Calibri" w:hAnsi="Traditional Arabic"/>
          <w:b w:val="0"/>
          <w:bCs w:val="0"/>
          <w:noProof w:val="0"/>
          <w:sz w:val="28"/>
          <w:rtl/>
        </w:rPr>
        <w:t xml:space="preserve"> [سورة الزمر:</w:t>
      </w:r>
      <w:r w:rsidR="008E74D0" w:rsidRPr="008E74D0">
        <w:rPr>
          <w:rFonts w:ascii="Traditional Arabic" w:eastAsia="Calibri" w:hAnsi="Traditional Arabic"/>
          <w:b w:val="0"/>
          <w:bCs w:val="0"/>
          <w:noProof w:val="0"/>
          <w:sz w:val="28"/>
          <w:rtl/>
        </w:rPr>
        <w:t>44]</w:t>
      </w:r>
      <w:r w:rsidR="00561F94" w:rsidRPr="008E74D0">
        <w:rPr>
          <w:rFonts w:ascii="Traditional Arabic" w:eastAsia="Calibri" w:hAnsi="Traditional Arabic" w:hint="cs"/>
          <w:b w:val="0"/>
          <w:bCs w:val="0"/>
          <w:noProof w:val="0"/>
          <w:sz w:val="28"/>
          <w:rtl/>
        </w:rPr>
        <w:t xml:space="preserve"> </w:t>
      </w:r>
      <w:r w:rsidR="00561F94" w:rsidRPr="00B72328">
        <w:rPr>
          <w:rFonts w:ascii="Traditional Arabic" w:eastAsia="Calibri" w:hAnsi="Traditional Arabic" w:hint="cs"/>
          <w:noProof w:val="0"/>
          <w:sz w:val="28"/>
          <w:rtl/>
        </w:rPr>
        <w:t>فتقول اللهم شفِّع فيَّ نبيك اللهم شفع في ملائكتك وعبادك المؤمنين</w:t>
      </w:r>
      <w:r>
        <w:rPr>
          <w:rFonts w:ascii="Traditional Arabic" w:eastAsia="Calibri" w:hAnsi="Traditional Arabic" w:hint="cs"/>
          <w:noProof w:val="0"/>
          <w:sz w:val="28"/>
          <w:rtl/>
        </w:rPr>
        <w:t>"</w:t>
      </w:r>
      <w:r w:rsidR="00561F94" w:rsidRPr="008E74D0">
        <w:rPr>
          <w:rFonts w:ascii="Traditional Arabic" w:eastAsia="Calibri" w:hAnsi="Traditional Arabic" w:hint="cs"/>
          <w:b w:val="0"/>
          <w:bCs w:val="0"/>
          <w:noProof w:val="0"/>
          <w:sz w:val="28"/>
          <w:rtl/>
        </w:rPr>
        <w:t xml:space="preserve"> فتطلبها من الله</w:t>
      </w:r>
      <w:r w:rsidR="000E41B2">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جل وعلا</w:t>
      </w:r>
      <w:r w:rsidR="000E41B2">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لأنها ملكه </w:t>
      </w:r>
      <w:r>
        <w:rPr>
          <w:rFonts w:ascii="Traditional Arabic" w:eastAsia="Calibri" w:hAnsi="Traditional Arabic" w:hint="cs"/>
          <w:noProof w:val="0"/>
          <w:sz w:val="28"/>
          <w:rtl/>
        </w:rPr>
        <w:t>"</w:t>
      </w:r>
      <w:r w:rsidR="00561F94" w:rsidRPr="00B72328">
        <w:rPr>
          <w:rFonts w:ascii="Traditional Arabic" w:eastAsia="Calibri" w:hAnsi="Traditional Arabic" w:hint="cs"/>
          <w:noProof w:val="0"/>
          <w:sz w:val="28"/>
          <w:rtl/>
        </w:rPr>
        <w:t>اللهم شف</w:t>
      </w:r>
      <w:r w:rsidR="000E41B2">
        <w:rPr>
          <w:rFonts w:ascii="Traditional Arabic" w:eastAsia="Calibri" w:hAnsi="Traditional Arabic" w:hint="cs"/>
          <w:noProof w:val="0"/>
          <w:sz w:val="28"/>
          <w:rtl/>
        </w:rPr>
        <w:t>ع</w:t>
      </w:r>
      <w:r w:rsidR="00561F94" w:rsidRPr="00B72328">
        <w:rPr>
          <w:rFonts w:ascii="Traditional Arabic" w:eastAsia="Calibri" w:hAnsi="Traditional Arabic" w:hint="cs"/>
          <w:noProof w:val="0"/>
          <w:sz w:val="28"/>
          <w:rtl/>
        </w:rPr>
        <w:t xml:space="preserve"> في أفراطي</w:t>
      </w:r>
      <w:r>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وهؤلاء كلهم يشفعون</w:t>
      </w:r>
      <w:r w:rsidR="000E41B2">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لكن متى</w:t>
      </w:r>
      <w:r w:rsidR="000E41B2">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إذا أذن الله لهم بالشفاعة ورضي عن المشفوع له </w:t>
      </w:r>
      <w:r>
        <w:rPr>
          <w:rFonts w:ascii="Traditional Arabic" w:eastAsia="Calibri" w:hAnsi="Traditional Arabic" w:hint="cs"/>
          <w:noProof w:val="0"/>
          <w:sz w:val="28"/>
          <w:rtl/>
        </w:rPr>
        <w:t>"</w:t>
      </w:r>
      <w:r w:rsidR="0047314E">
        <w:rPr>
          <w:rFonts w:ascii="Traditional Arabic" w:eastAsia="Calibri" w:hAnsi="Traditional Arabic" w:hint="cs"/>
          <w:noProof w:val="0"/>
          <w:sz w:val="28"/>
          <w:rtl/>
        </w:rPr>
        <w:t>ونحو ذلك، وأما الأموات</w:t>
      </w:r>
      <w:r w:rsidR="00561F94" w:rsidRPr="00B72328">
        <w:rPr>
          <w:rFonts w:ascii="Traditional Arabic" w:eastAsia="Calibri" w:hAnsi="Traditional Arabic" w:hint="cs"/>
          <w:noProof w:val="0"/>
          <w:sz w:val="28"/>
          <w:rtl/>
        </w:rPr>
        <w:t xml:space="preserve"> فلا يُطلَب منهم شيء لا الشفاعة ولا غيرها سواء كانوا أنبياء أو غير أنبياء</w:t>
      </w:r>
      <w:r w:rsidR="0047314E">
        <w:rPr>
          <w:rFonts w:ascii="Traditional Arabic" w:eastAsia="Calibri" w:hAnsi="Traditional Arabic" w:hint="cs"/>
          <w:noProof w:val="0"/>
          <w:sz w:val="28"/>
          <w:rtl/>
        </w:rPr>
        <w:t>؛</w:t>
      </w:r>
      <w:r w:rsidR="00561F94" w:rsidRPr="00B72328">
        <w:rPr>
          <w:rFonts w:ascii="Traditional Arabic" w:eastAsia="Calibri" w:hAnsi="Traditional Arabic" w:hint="cs"/>
          <w:noProof w:val="0"/>
          <w:sz w:val="28"/>
          <w:rtl/>
        </w:rPr>
        <w:t xml:space="preserve"> لأن ذلك لم يشرع ولأن الميت قد انقطع عمله إلا مما استثناه الشارع</w:t>
      </w:r>
      <w:r w:rsidR="0047314E">
        <w:rPr>
          <w:rFonts w:ascii="Traditional Arabic" w:eastAsia="Calibri" w:hAnsi="Traditional Arabic" w:hint="cs"/>
          <w:noProof w:val="0"/>
          <w:sz w:val="28"/>
          <w:rtl/>
        </w:rPr>
        <w:t>،</w:t>
      </w:r>
      <w:r w:rsidR="00561F94" w:rsidRPr="008E74D0">
        <w:rPr>
          <w:rFonts w:ascii="Traditional Arabic" w:eastAsia="Calibri" w:hAnsi="Traditional Arabic" w:hint="cs"/>
          <w:b w:val="0"/>
          <w:bCs w:val="0"/>
          <w:noProof w:val="0"/>
          <w:sz w:val="28"/>
          <w:rtl/>
        </w:rPr>
        <w:t xml:space="preserve"> </w:t>
      </w:r>
      <w:r w:rsidR="00561F94" w:rsidRPr="00B72328">
        <w:rPr>
          <w:rFonts w:ascii="Traditional Arabic" w:eastAsia="Calibri" w:hAnsi="Traditional Arabic" w:hint="cs"/>
          <w:noProof w:val="0"/>
          <w:sz w:val="28"/>
          <w:rtl/>
        </w:rPr>
        <w:t xml:space="preserve">وفي صحيح مسلم عن أبي هريرة رضي الله عنه قال قال رسول الله -صلى الله عليه وسلم- </w:t>
      </w:r>
      <w:r w:rsidR="008E74D0" w:rsidRPr="00B72328">
        <w:rPr>
          <w:rFonts w:ascii="Traditional Arabic" w:eastAsia="Calibri" w:hAnsi="Traditional Arabic" w:hint="cs"/>
          <w:noProof w:val="0"/>
          <w:color w:val="0000FF"/>
          <w:sz w:val="28"/>
          <w:rtl/>
        </w:rPr>
        <w:t>«</w:t>
      </w:r>
      <w:r w:rsidR="00561F94" w:rsidRPr="00B72328">
        <w:rPr>
          <w:rFonts w:ascii="Traditional Arabic" w:eastAsia="Calibri" w:hAnsi="Traditional Arabic" w:hint="cs"/>
          <w:noProof w:val="0"/>
          <w:color w:val="0000FF"/>
          <w:sz w:val="28"/>
          <w:rtl/>
        </w:rPr>
        <w:t>إذا مات الإنسان</w:t>
      </w:r>
      <w:r w:rsidR="008E74D0" w:rsidRPr="00B72328">
        <w:rPr>
          <w:rFonts w:ascii="Traditional Arabic" w:eastAsia="Calibri" w:hAnsi="Traditional Arabic" w:hint="cs"/>
          <w:noProof w:val="0"/>
          <w:color w:val="0000FF"/>
          <w:sz w:val="28"/>
          <w:rtl/>
        </w:rPr>
        <w:t>»</w:t>
      </w:r>
      <w:r>
        <w:rPr>
          <w:rFonts w:ascii="Traditional Arabic" w:eastAsia="Calibri" w:hAnsi="Traditional Arabic" w:hint="cs"/>
          <w:noProof w:val="0"/>
          <w:color w:val="0000FF"/>
          <w:sz w:val="28"/>
          <w:rtl/>
        </w:rPr>
        <w:t>"</w:t>
      </w:r>
      <w:r w:rsidR="00561F94" w:rsidRPr="008E74D0">
        <w:rPr>
          <w:rFonts w:ascii="Traditional Arabic" w:eastAsia="Calibri" w:hAnsi="Traditional Arabic" w:hint="cs"/>
          <w:b w:val="0"/>
          <w:bCs w:val="0"/>
          <w:noProof w:val="0"/>
          <w:sz w:val="28"/>
          <w:rtl/>
        </w:rPr>
        <w:t xml:space="preserve"> بهذا اللفظ</w:t>
      </w:r>
      <w:r w:rsidR="0047314E">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الحديث يتداوله الناس وهو موجود في بعض المؤلفات الفرعية لا الأصلية </w:t>
      </w:r>
      <w:r w:rsidR="0047314E">
        <w:rPr>
          <w:rFonts w:ascii="Traditional Arabic" w:eastAsia="Calibri" w:hAnsi="Traditional Arabic" w:hint="cs"/>
          <w:b w:val="0"/>
          <w:bCs w:val="0"/>
          <w:noProof w:val="0"/>
          <w:sz w:val="28"/>
          <w:rtl/>
        </w:rPr>
        <w:t>بلفظ</w:t>
      </w:r>
      <w:r w:rsidR="00561F94" w:rsidRPr="008E74D0">
        <w:rPr>
          <w:rFonts w:ascii="Traditional Arabic" w:eastAsia="Calibri" w:hAnsi="Traditional Arabic" w:hint="cs"/>
          <w:b w:val="0"/>
          <w:bCs w:val="0"/>
          <w:noProof w:val="0"/>
          <w:sz w:val="28"/>
          <w:rtl/>
        </w:rPr>
        <w:t xml:space="preserve"> </w:t>
      </w:r>
      <w:r w:rsidR="008E74D0" w:rsidRPr="00DD1932">
        <w:rPr>
          <w:rFonts w:ascii="Traditional Arabic" w:eastAsia="Calibri" w:hAnsi="Traditional Arabic" w:hint="cs"/>
          <w:b w:val="0"/>
          <w:bCs w:val="0"/>
          <w:noProof w:val="0"/>
          <w:color w:val="0000FF"/>
          <w:sz w:val="28"/>
          <w:rtl/>
        </w:rPr>
        <w:t>«</w:t>
      </w:r>
      <w:r w:rsidR="00561F94" w:rsidRPr="00DD1932">
        <w:rPr>
          <w:rFonts w:ascii="Traditional Arabic" w:eastAsia="Calibri" w:hAnsi="Traditional Arabic" w:hint="cs"/>
          <w:b w:val="0"/>
          <w:bCs w:val="0"/>
          <w:noProof w:val="0"/>
          <w:color w:val="0000FF"/>
          <w:sz w:val="28"/>
          <w:rtl/>
        </w:rPr>
        <w:t>إذا مات ابن آدم</w:t>
      </w:r>
      <w:r w:rsidR="008E74D0" w:rsidRPr="00DD1932">
        <w:rPr>
          <w:rFonts w:ascii="Traditional Arabic" w:eastAsia="Calibri" w:hAnsi="Traditional Arabic" w:hint="cs"/>
          <w:b w:val="0"/>
          <w:bCs w:val="0"/>
          <w:noProof w:val="0"/>
          <w:color w:val="0000FF"/>
          <w:sz w:val="28"/>
          <w:rtl/>
        </w:rPr>
        <w:t>»</w:t>
      </w:r>
      <w:r w:rsidR="00561F94" w:rsidRPr="008E74D0">
        <w:rPr>
          <w:rFonts w:ascii="Traditional Arabic" w:eastAsia="Calibri" w:hAnsi="Traditional Arabic" w:hint="cs"/>
          <w:b w:val="0"/>
          <w:bCs w:val="0"/>
          <w:noProof w:val="0"/>
          <w:sz w:val="28"/>
          <w:rtl/>
        </w:rPr>
        <w:t xml:space="preserve"> لكن لفظه في الصحيح في صحيح مسلم </w:t>
      </w:r>
      <w:r w:rsidR="008E74D0" w:rsidRPr="00B72328">
        <w:rPr>
          <w:rFonts w:ascii="Traditional Arabic" w:eastAsia="Calibri" w:hAnsi="Traditional Arabic" w:hint="cs"/>
          <w:noProof w:val="0"/>
          <w:color w:val="0000FF"/>
          <w:sz w:val="28"/>
          <w:rtl/>
        </w:rPr>
        <w:t>«</w:t>
      </w:r>
      <w:r w:rsidR="00561F94" w:rsidRPr="00B72328">
        <w:rPr>
          <w:rFonts w:ascii="Traditional Arabic" w:eastAsia="Calibri" w:hAnsi="Traditional Arabic" w:hint="cs"/>
          <w:noProof w:val="0"/>
          <w:color w:val="0000FF"/>
          <w:sz w:val="28"/>
          <w:rtl/>
        </w:rPr>
        <w:t>إذا مات الإنسان انقطع عمله إلا من ثلاثة</w:t>
      </w:r>
      <w:r w:rsidR="008E74D0" w:rsidRPr="00B72328">
        <w:rPr>
          <w:rFonts w:ascii="Traditional Arabic" w:eastAsia="Calibri" w:hAnsi="Traditional Arabic" w:hint="cs"/>
          <w:noProof w:val="0"/>
          <w:color w:val="0000FF"/>
          <w:sz w:val="28"/>
          <w:rtl/>
        </w:rPr>
        <w:t>»</w:t>
      </w:r>
      <w:r w:rsidR="00561F94" w:rsidRPr="008E74D0">
        <w:rPr>
          <w:rFonts w:ascii="Traditional Arabic" w:eastAsia="Calibri" w:hAnsi="Traditional Arabic" w:hint="cs"/>
          <w:b w:val="0"/>
          <w:bCs w:val="0"/>
          <w:noProof w:val="0"/>
          <w:sz w:val="28"/>
          <w:rtl/>
        </w:rPr>
        <w:t xml:space="preserve"> من ثلاث أو من ثلاثة كما جاء في بعض الروايات من ثلاث خصال أو ثلاثة أشياء </w:t>
      </w:r>
      <w:r w:rsidR="00561F94" w:rsidRPr="00B72328">
        <w:rPr>
          <w:rFonts w:ascii="Traditional Arabic" w:eastAsia="Calibri" w:hAnsi="Traditional Arabic" w:hint="cs"/>
          <w:b w:val="0"/>
          <w:bCs w:val="0"/>
          <w:noProof w:val="0"/>
          <w:color w:val="000000" w:themeColor="text1"/>
          <w:sz w:val="28"/>
          <w:rtl/>
        </w:rPr>
        <w:t>إلا من</w:t>
      </w:r>
      <w:r w:rsidR="00561F94" w:rsidRPr="00DD1932">
        <w:rPr>
          <w:rFonts w:ascii="Traditional Arabic" w:eastAsia="Calibri" w:hAnsi="Traditional Arabic" w:hint="cs"/>
          <w:b w:val="0"/>
          <w:bCs w:val="0"/>
          <w:noProof w:val="0"/>
          <w:color w:val="0000FF"/>
          <w:sz w:val="28"/>
          <w:rtl/>
        </w:rPr>
        <w:t xml:space="preserve"> </w:t>
      </w:r>
      <w:r w:rsidR="00B72328">
        <w:rPr>
          <w:rFonts w:ascii="Traditional Arabic" w:eastAsia="Calibri" w:hAnsi="Traditional Arabic" w:hint="cs"/>
          <w:noProof w:val="0"/>
          <w:color w:val="0000FF"/>
          <w:sz w:val="28"/>
          <w:rtl/>
        </w:rPr>
        <w:t>"</w:t>
      </w:r>
      <w:r w:rsidR="00B72328" w:rsidRPr="00DD1932">
        <w:rPr>
          <w:rFonts w:ascii="Traditional Arabic" w:eastAsia="Calibri" w:hAnsi="Traditional Arabic" w:hint="cs"/>
          <w:b w:val="0"/>
          <w:bCs w:val="0"/>
          <w:noProof w:val="0"/>
          <w:color w:val="0000FF"/>
          <w:sz w:val="28"/>
          <w:rtl/>
        </w:rPr>
        <w:t>«</w:t>
      </w:r>
      <w:r w:rsidR="00561F94" w:rsidRPr="00B72328">
        <w:rPr>
          <w:rFonts w:ascii="Traditional Arabic" w:eastAsia="Calibri" w:hAnsi="Traditional Arabic" w:hint="cs"/>
          <w:noProof w:val="0"/>
          <w:color w:val="0000FF"/>
          <w:sz w:val="28"/>
          <w:rtl/>
        </w:rPr>
        <w:t>صدقة جارية أو علم ينتفع به أو ولد صالح يدعو له</w:t>
      </w:r>
      <w:r w:rsidR="00B72328">
        <w:rPr>
          <w:rFonts w:ascii="Traditional Arabic" w:eastAsia="Calibri" w:hAnsi="Traditional Arabic" w:hint="cs"/>
          <w:noProof w:val="0"/>
          <w:color w:val="0000FF"/>
          <w:sz w:val="28"/>
          <w:rtl/>
        </w:rPr>
        <w:t>"</w:t>
      </w:r>
      <w:r w:rsidR="008E74D0" w:rsidRPr="00B72328">
        <w:rPr>
          <w:rFonts w:ascii="Traditional Arabic" w:eastAsia="Calibri" w:hAnsi="Traditional Arabic" w:hint="cs"/>
          <w:noProof w:val="0"/>
          <w:color w:val="0000FF"/>
          <w:sz w:val="28"/>
          <w:rtl/>
        </w:rPr>
        <w:t>»</w:t>
      </w:r>
      <w:r w:rsidR="00561F94" w:rsidRPr="00DD1932">
        <w:rPr>
          <w:rFonts w:ascii="Traditional Arabic" w:eastAsia="Calibri" w:hAnsi="Traditional Arabic" w:hint="cs"/>
          <w:b w:val="0"/>
          <w:bCs w:val="0"/>
          <w:noProof w:val="0"/>
          <w:color w:val="0000FF"/>
          <w:sz w:val="28"/>
          <w:rtl/>
        </w:rPr>
        <w:t xml:space="preserve"> </w:t>
      </w:r>
      <w:r w:rsidR="00561F94" w:rsidRPr="00B72328">
        <w:rPr>
          <w:rFonts w:ascii="Traditional Arabic" w:eastAsia="Calibri" w:hAnsi="Traditional Arabic" w:hint="cs"/>
          <w:noProof w:val="0"/>
          <w:sz w:val="28"/>
          <w:rtl/>
        </w:rPr>
        <w:t>وإنما جاز طلب الشفاعة من النبي -صلى الله عليه وسلم- في حياته ويوم القيامة لقدرته على ذلك فإنه يستطيع أن يتقدم فيسأل ربه للطالب</w:t>
      </w:r>
      <w:r w:rsidR="0047314E">
        <w:rPr>
          <w:rFonts w:ascii="Traditional Arabic" w:eastAsia="Calibri" w:hAnsi="Traditional Arabic" w:hint="cs"/>
          <w:noProof w:val="0"/>
          <w:sz w:val="28"/>
          <w:rtl/>
        </w:rPr>
        <w:t>،</w:t>
      </w:r>
      <w:r w:rsidR="00561F94" w:rsidRPr="00B72328">
        <w:rPr>
          <w:rFonts w:ascii="Traditional Arabic" w:eastAsia="Calibri" w:hAnsi="Traditional Arabic" w:hint="cs"/>
          <w:noProof w:val="0"/>
          <w:sz w:val="28"/>
          <w:rtl/>
        </w:rPr>
        <w:t xml:space="preserve"> أما في الدنيا فمعلوم وليس ذلك خاص</w:t>
      </w:r>
      <w:r w:rsidR="00B72328" w:rsidRPr="00B72328">
        <w:rPr>
          <w:rFonts w:ascii="Traditional Arabic" w:eastAsia="Calibri" w:hAnsi="Traditional Arabic" w:hint="cs"/>
          <w:noProof w:val="0"/>
          <w:sz w:val="28"/>
          <w:rtl/>
        </w:rPr>
        <w:t>ً</w:t>
      </w:r>
      <w:r w:rsidR="00561F94" w:rsidRPr="00B72328">
        <w:rPr>
          <w:rFonts w:ascii="Traditional Arabic" w:eastAsia="Calibri" w:hAnsi="Traditional Arabic" w:hint="cs"/>
          <w:noProof w:val="0"/>
          <w:sz w:val="28"/>
          <w:rtl/>
        </w:rPr>
        <w:t>ا به بل هو عام له ولغيره فيجوز للمسلم أن يقول لأخيه اشفع لي إلى ربي في كذا وكذا وهذا بمعنى ادع الله لي</w:t>
      </w:r>
      <w:r>
        <w:rPr>
          <w:rFonts w:ascii="Traditional Arabic" w:eastAsia="Calibri" w:hAnsi="Traditional Arabic" w:hint="cs"/>
          <w:noProof w:val="0"/>
          <w:sz w:val="28"/>
          <w:rtl/>
        </w:rPr>
        <w:t>"</w:t>
      </w:r>
      <w:r w:rsidR="00561F94" w:rsidRPr="00B72328">
        <w:rPr>
          <w:rFonts w:ascii="Traditional Arabic" w:eastAsia="Calibri" w:hAnsi="Traditional Arabic" w:hint="cs"/>
          <w:noProof w:val="0"/>
          <w:sz w:val="28"/>
          <w:rtl/>
        </w:rPr>
        <w:t xml:space="preserve"> </w:t>
      </w:r>
      <w:r w:rsidR="00561F94" w:rsidRPr="00B72328">
        <w:rPr>
          <w:rFonts w:ascii="Traditional Arabic" w:eastAsia="Calibri" w:hAnsi="Traditional Arabic" w:hint="cs"/>
          <w:b w:val="0"/>
          <w:bCs w:val="0"/>
          <w:noProof w:val="0"/>
          <w:sz w:val="28"/>
          <w:rtl/>
        </w:rPr>
        <w:t>يعني تطلب من أخيك</w:t>
      </w:r>
      <w:r w:rsidR="00561F94" w:rsidRPr="008E74D0">
        <w:rPr>
          <w:rFonts w:ascii="Traditional Arabic" w:eastAsia="Calibri" w:hAnsi="Traditional Arabic" w:hint="cs"/>
          <w:b w:val="0"/>
          <w:bCs w:val="0"/>
          <w:noProof w:val="0"/>
          <w:sz w:val="28"/>
          <w:rtl/>
        </w:rPr>
        <w:t xml:space="preserve"> لاسيما إذا غلب على نفسك أنه مستجاب الدعوة أو مظنة لأن تستجاب دعوته</w:t>
      </w:r>
      <w:r w:rsidR="0047314E">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تطلب منه أن يدعو الله لك</w:t>
      </w:r>
      <w:r w:rsidR="0047314E">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ادع الله لي </w:t>
      </w:r>
      <w:r w:rsidR="006D0022">
        <w:rPr>
          <w:rFonts w:ascii="Traditional Arabic" w:eastAsia="Calibri" w:hAnsi="Traditional Arabic" w:hint="cs"/>
          <w:b w:val="0"/>
          <w:bCs w:val="0"/>
          <w:noProof w:val="0"/>
          <w:sz w:val="28"/>
          <w:rtl/>
        </w:rPr>
        <w:t>"</w:t>
      </w:r>
      <w:r w:rsidR="00561F94" w:rsidRPr="0007758D">
        <w:rPr>
          <w:rFonts w:ascii="Traditional Arabic" w:eastAsia="Calibri" w:hAnsi="Traditional Arabic" w:hint="cs"/>
          <w:noProof w:val="0"/>
          <w:sz w:val="28"/>
          <w:rtl/>
        </w:rPr>
        <w:t xml:space="preserve">ويجوز للمقول له ذلك أن يسأل الله ويشفع لأخيه إذا كان ذلك </w:t>
      </w:r>
      <w:r w:rsidR="00561F94" w:rsidRPr="0007758D">
        <w:rPr>
          <w:rFonts w:ascii="Traditional Arabic" w:eastAsia="Calibri" w:hAnsi="Traditional Arabic" w:hint="cs"/>
          <w:noProof w:val="0"/>
          <w:sz w:val="28"/>
          <w:rtl/>
        </w:rPr>
        <w:lastRenderedPageBreak/>
        <w:t>المطلوب مما أباح الله طلبه</w:t>
      </w:r>
      <w:r w:rsidR="0047314E">
        <w:rPr>
          <w:rFonts w:ascii="Traditional Arabic" w:eastAsia="Calibri" w:hAnsi="Traditional Arabic" w:hint="cs"/>
          <w:noProof w:val="0"/>
          <w:sz w:val="28"/>
          <w:rtl/>
        </w:rPr>
        <w:t>،</w:t>
      </w:r>
      <w:r w:rsidR="00561F94" w:rsidRPr="0007758D">
        <w:rPr>
          <w:rFonts w:ascii="Traditional Arabic" w:eastAsia="Calibri" w:hAnsi="Traditional Arabic" w:hint="cs"/>
          <w:noProof w:val="0"/>
          <w:sz w:val="28"/>
          <w:rtl/>
        </w:rPr>
        <w:t xml:space="preserve"> وأما يوم القيامة فليس لأحد أن يشفع إلا بعد إذن الله سبحانه وتعالى كما قال تعالى </w:t>
      </w:r>
      <w:r w:rsidR="00561F94" w:rsidRPr="0007758D">
        <w:rPr>
          <w:rFonts w:ascii="Traditional Arabic" w:eastAsia="Calibri" w:hAnsi="Traditional Arabic" w:cs="ATraditional Arabic" w:hint="cs"/>
          <w:noProof w:val="0"/>
          <w:color w:val="FF0000"/>
          <w:sz w:val="28"/>
          <w:rtl/>
        </w:rPr>
        <w:t>{</w:t>
      </w:r>
      <w:r w:rsidR="008E74D0" w:rsidRPr="0007758D">
        <w:rPr>
          <w:rStyle w:val="-"/>
          <w:rFonts w:hint="cs"/>
          <w:color w:val="FF0000"/>
          <w:sz w:val="28"/>
          <w:szCs w:val="28"/>
          <w:rtl/>
        </w:rPr>
        <w:t>مَن</w:t>
      </w:r>
      <w:r w:rsidR="008E74D0" w:rsidRPr="0007758D">
        <w:rPr>
          <w:rStyle w:val="-"/>
          <w:color w:val="FF0000"/>
          <w:sz w:val="28"/>
          <w:szCs w:val="28"/>
          <w:rtl/>
        </w:rPr>
        <w:t xml:space="preserve"> ذَا الَّذِي يَشْفَعُ عِنْدَهُ إِلاَّ بِإِذْنِهِ</w:t>
      </w:r>
      <w:r w:rsidR="00561F94" w:rsidRPr="0007758D">
        <w:rPr>
          <w:rFonts w:ascii="Traditional Arabic" w:eastAsia="Calibri" w:hAnsi="Traditional Arabic" w:cs="ATraditional Arabic" w:hint="cs"/>
          <w:noProof w:val="0"/>
          <w:color w:val="FF0000"/>
          <w:sz w:val="28"/>
          <w:rtl/>
        </w:rPr>
        <w:t>}</w:t>
      </w:r>
      <w:r w:rsidR="008E74D0">
        <w:rPr>
          <w:rFonts w:ascii="Traditional Arabic" w:eastAsia="Calibri" w:hAnsi="Traditional Arabic"/>
          <w:b w:val="0"/>
          <w:bCs w:val="0"/>
          <w:noProof w:val="0"/>
          <w:sz w:val="28"/>
          <w:rtl/>
        </w:rPr>
        <w:t xml:space="preserve"> [سورة البقرة:</w:t>
      </w:r>
      <w:r w:rsidR="008E74D0" w:rsidRPr="008E74D0">
        <w:rPr>
          <w:rFonts w:ascii="Traditional Arabic" w:eastAsia="Calibri" w:hAnsi="Traditional Arabic"/>
          <w:b w:val="0"/>
          <w:bCs w:val="0"/>
          <w:noProof w:val="0"/>
          <w:sz w:val="28"/>
          <w:rtl/>
        </w:rPr>
        <w:t>255]</w:t>
      </w:r>
      <w:r w:rsidR="006D0022">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يطلبون من النبي -عليه الصلاة والسلام- يطلبون من الأنبياء قبله أن يشفعوا وكلهم يعتذرون ثم يطلبون منه -عليه الصلاة والسلام- أن يشفع في أهل الموقف فيقول أنا لها</w:t>
      </w:r>
      <w:r w:rsidR="0047314E">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فيسجد تحت العرش يستأذن ربه</w:t>
      </w:r>
      <w:r w:rsidR="0047314E">
        <w:rPr>
          <w:rFonts w:ascii="Traditional Arabic" w:eastAsia="Calibri" w:hAnsi="Traditional Arabic" w:hint="cs"/>
          <w:b w:val="0"/>
          <w:bCs w:val="0"/>
          <w:noProof w:val="0"/>
          <w:sz w:val="28"/>
          <w:rtl/>
        </w:rPr>
        <w:t>،</w:t>
      </w:r>
      <w:r w:rsidR="00561F94" w:rsidRPr="008E74D0">
        <w:rPr>
          <w:rFonts w:ascii="Traditional Arabic" w:eastAsia="Calibri" w:hAnsi="Traditional Arabic" w:hint="cs"/>
          <w:b w:val="0"/>
          <w:bCs w:val="0"/>
          <w:noProof w:val="0"/>
          <w:sz w:val="28"/>
          <w:rtl/>
        </w:rPr>
        <w:t xml:space="preserve"> </w:t>
      </w:r>
      <w:r w:rsidR="0047314E">
        <w:rPr>
          <w:rFonts w:ascii="Traditional Arabic" w:eastAsia="Calibri" w:hAnsi="Traditional Arabic" w:hint="cs"/>
          <w:b w:val="0"/>
          <w:bCs w:val="0"/>
          <w:noProof w:val="0"/>
          <w:sz w:val="28"/>
          <w:rtl/>
        </w:rPr>
        <w:t>لا</w:t>
      </w:r>
      <w:r w:rsidR="00561F94" w:rsidRPr="008E74D0">
        <w:rPr>
          <w:rFonts w:ascii="Traditional Arabic" w:eastAsia="Calibri" w:hAnsi="Traditional Arabic" w:hint="cs"/>
          <w:b w:val="0"/>
          <w:bCs w:val="0"/>
          <w:noProof w:val="0"/>
          <w:sz w:val="28"/>
          <w:rtl/>
        </w:rPr>
        <w:t xml:space="preserve"> يشفع مباشرة حتى يستأذن في الشفاعة </w:t>
      </w:r>
      <w:r w:rsidR="006D0022">
        <w:rPr>
          <w:rFonts w:ascii="Traditional Arabic" w:eastAsia="Calibri" w:hAnsi="Traditional Arabic" w:cs="ATraditional Arabic" w:hint="cs"/>
          <w:b w:val="0"/>
          <w:bCs w:val="0"/>
          <w:noProof w:val="0"/>
          <w:color w:val="FF0000"/>
          <w:sz w:val="28"/>
          <w:rtl/>
        </w:rPr>
        <w:t>"</w:t>
      </w:r>
      <w:r w:rsidR="00561F94" w:rsidRPr="00DD1932">
        <w:rPr>
          <w:rFonts w:ascii="Traditional Arabic" w:eastAsia="Calibri" w:hAnsi="Traditional Arabic" w:cs="ATraditional Arabic" w:hint="cs"/>
          <w:b w:val="0"/>
          <w:bCs w:val="0"/>
          <w:noProof w:val="0"/>
          <w:color w:val="FF0000"/>
          <w:sz w:val="28"/>
          <w:rtl/>
        </w:rPr>
        <w:t>{</w:t>
      </w:r>
      <w:r w:rsidR="008E74D0" w:rsidRPr="00DD1932">
        <w:rPr>
          <w:rStyle w:val="-"/>
          <w:rFonts w:hint="cs"/>
          <w:color w:val="FF0000"/>
          <w:sz w:val="28"/>
          <w:szCs w:val="28"/>
          <w:rtl/>
        </w:rPr>
        <w:t>مَن</w:t>
      </w:r>
      <w:r w:rsidR="008E74D0" w:rsidRPr="00DD1932">
        <w:rPr>
          <w:rStyle w:val="-"/>
          <w:color w:val="FF0000"/>
          <w:sz w:val="28"/>
          <w:szCs w:val="28"/>
          <w:rtl/>
        </w:rPr>
        <w:t xml:space="preserve"> ذَا الَّذِي يَشْفَعُ عِنْدَهُ إِلاَّ بِإِذْنِهِ</w:t>
      </w:r>
      <w:r w:rsidR="00561F94" w:rsidRPr="00DD1932">
        <w:rPr>
          <w:rFonts w:ascii="Traditional Arabic" w:eastAsia="Calibri" w:hAnsi="Traditional Arabic" w:cs="ATraditional Arabic" w:hint="cs"/>
          <w:b w:val="0"/>
          <w:bCs w:val="0"/>
          <w:noProof w:val="0"/>
          <w:color w:val="FF0000"/>
          <w:sz w:val="28"/>
          <w:rtl/>
        </w:rPr>
        <w:t>}</w:t>
      </w:r>
      <w:r w:rsidR="008E74D0">
        <w:rPr>
          <w:rFonts w:ascii="Traditional Arabic" w:eastAsia="Calibri" w:hAnsi="Traditional Arabic"/>
          <w:b w:val="0"/>
          <w:bCs w:val="0"/>
          <w:noProof w:val="0"/>
          <w:sz w:val="28"/>
          <w:rtl/>
        </w:rPr>
        <w:t xml:space="preserve"> [سورة البقرة:</w:t>
      </w:r>
      <w:r w:rsidR="008E74D0" w:rsidRPr="008E74D0">
        <w:rPr>
          <w:rFonts w:ascii="Traditional Arabic" w:eastAsia="Calibri" w:hAnsi="Traditional Arabic"/>
          <w:b w:val="0"/>
          <w:bCs w:val="0"/>
          <w:noProof w:val="0"/>
          <w:sz w:val="28"/>
          <w:rtl/>
        </w:rPr>
        <w:t>255]</w:t>
      </w:r>
      <w:r w:rsidR="00561F94" w:rsidRPr="008E74D0">
        <w:rPr>
          <w:rFonts w:ascii="Traditional Arabic" w:eastAsia="Calibri" w:hAnsi="Traditional Arabic" w:hint="cs"/>
          <w:b w:val="0"/>
          <w:bCs w:val="0"/>
          <w:noProof w:val="0"/>
          <w:sz w:val="28"/>
          <w:rtl/>
        </w:rPr>
        <w:t xml:space="preserve"> </w:t>
      </w:r>
      <w:r w:rsidR="00561F94" w:rsidRPr="0007758D">
        <w:rPr>
          <w:rFonts w:ascii="Traditional Arabic" w:eastAsia="Calibri" w:hAnsi="Traditional Arabic" w:hint="cs"/>
          <w:noProof w:val="0"/>
          <w:sz w:val="28"/>
          <w:rtl/>
        </w:rPr>
        <w:t>وأما حالة الموت فهي حالة خاصة لا يجوز إلحاقها بحال الإنسان قبل الموت</w:t>
      </w:r>
      <w:r w:rsidR="0007758D">
        <w:rPr>
          <w:rFonts w:ascii="Traditional Arabic" w:eastAsia="Calibri" w:hAnsi="Traditional Arabic" w:hint="cs"/>
          <w:noProof w:val="0"/>
          <w:sz w:val="28"/>
          <w:rtl/>
        </w:rPr>
        <w:t xml:space="preserve"> ولا بحاله بعد البعث والنشور لان</w:t>
      </w:r>
      <w:r w:rsidR="00561F94" w:rsidRPr="0007758D">
        <w:rPr>
          <w:rFonts w:ascii="Traditional Arabic" w:eastAsia="Calibri" w:hAnsi="Traditional Arabic" w:hint="cs"/>
          <w:noProof w:val="0"/>
          <w:sz w:val="28"/>
          <w:rtl/>
        </w:rPr>
        <w:t>قطاع عمل الميت وارتهانه بكسبه إلا ما استثناه الشارع</w:t>
      </w:r>
      <w:r w:rsidR="006D0022">
        <w:rPr>
          <w:rFonts w:ascii="Traditional Arabic" w:eastAsia="Calibri" w:hAnsi="Traditional Arabic" w:hint="cs"/>
          <w:noProof w:val="0"/>
          <w:sz w:val="28"/>
          <w:rtl/>
        </w:rPr>
        <w:t>"</w:t>
      </w:r>
      <w:r w:rsidR="00561F94" w:rsidRPr="0007758D">
        <w:rPr>
          <w:rFonts w:ascii="Traditional Arabic" w:eastAsia="Calibri" w:hAnsi="Traditional Arabic" w:hint="cs"/>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8E74D0" w:rsidRPr="008E74D0" w:rsidTr="008E74D0">
        <w:trPr>
          <w:trHeight w:hRule="exact" w:val="510"/>
          <w:jc w:val="center"/>
        </w:trPr>
        <w:tc>
          <w:tcPr>
            <w:tcW w:w="3685" w:type="dxa"/>
            <w:shd w:val="clear" w:color="auto" w:fill="auto"/>
          </w:tcPr>
          <w:p w:rsidR="008E74D0" w:rsidRPr="008E74D0" w:rsidRDefault="008E74D0" w:rsidP="008E74D0">
            <w:pPr>
              <w:pStyle w:val="a"/>
              <w:rPr>
                <w:rFonts w:eastAsia="Calibri" w:cs="Simplified Arabic"/>
                <w:b/>
                <w:bCs/>
                <w:sz w:val="28"/>
                <w:szCs w:val="28"/>
                <w:rtl/>
              </w:rPr>
            </w:pPr>
            <w:r w:rsidRPr="008E74D0">
              <w:rPr>
                <w:rFonts w:eastAsia="Calibri" w:cs="Simplified Arabic" w:hint="cs"/>
                <w:sz w:val="28"/>
                <w:szCs w:val="28"/>
                <w:rtl/>
              </w:rPr>
              <w:t>إذا مات ابن آدم ليس يجري</w:t>
            </w:r>
            <w:r w:rsidRPr="008E74D0">
              <w:rPr>
                <w:rFonts w:eastAsia="Calibri" w:cs="Simplified Arabic"/>
                <w:b/>
                <w:bCs/>
                <w:sz w:val="28"/>
                <w:szCs w:val="28"/>
                <w:rtl/>
              </w:rPr>
              <w:br/>
            </w:r>
          </w:p>
        </w:tc>
        <w:tc>
          <w:tcPr>
            <w:tcW w:w="567" w:type="dxa"/>
          </w:tcPr>
          <w:p w:rsidR="008E74D0" w:rsidRPr="008E74D0" w:rsidRDefault="008E74D0" w:rsidP="008E74D0">
            <w:pPr>
              <w:pStyle w:val="a"/>
              <w:rPr>
                <w:rFonts w:eastAsia="Calibri" w:cs="Simplified Arabic"/>
                <w:sz w:val="28"/>
                <w:szCs w:val="28"/>
                <w:rtl/>
              </w:rPr>
            </w:pPr>
          </w:p>
        </w:tc>
        <w:tc>
          <w:tcPr>
            <w:tcW w:w="3685" w:type="dxa"/>
            <w:shd w:val="clear" w:color="auto" w:fill="auto"/>
          </w:tcPr>
          <w:p w:rsidR="008E74D0" w:rsidRPr="008E74D0" w:rsidRDefault="00DE2203" w:rsidP="008E74D0">
            <w:pPr>
              <w:pStyle w:val="a"/>
              <w:rPr>
                <w:rFonts w:eastAsia="Calibri" w:cs="Simplified Arabic"/>
                <w:b/>
                <w:bCs/>
                <w:sz w:val="28"/>
                <w:szCs w:val="28"/>
                <w:rtl/>
              </w:rPr>
            </w:pPr>
            <w:r w:rsidRPr="008E74D0">
              <w:rPr>
                <w:rFonts w:eastAsia="Calibri" w:cs="Simplified Arabic"/>
                <w:color w:val="808000"/>
                <w:sz w:val="28"/>
                <w:szCs w:val="28"/>
                <w:rtl/>
              </w:rPr>
              <w:fldChar w:fldCharType="begin"/>
            </w:r>
            <w:r w:rsidR="008E74D0" w:rsidRPr="008E74D0">
              <w:rPr>
                <w:rFonts w:cs="Simplified Arabic"/>
                <w:color w:val="808000"/>
                <w:sz w:val="28"/>
                <w:szCs w:val="28"/>
              </w:rPr>
              <w:instrText xml:space="preserve"> XE "08-</w:instrText>
            </w:r>
            <w:r w:rsidR="008E74D0" w:rsidRPr="008E74D0">
              <w:rPr>
                <w:rFonts w:cs="Simplified Arabic"/>
                <w:color w:val="808000"/>
                <w:sz w:val="28"/>
                <w:szCs w:val="28"/>
                <w:rtl/>
              </w:rPr>
              <w:instrText xml:space="preserve">فهرس القصائد العامة:إذا مات ابن آدم ليس يجري *عليه خصال غير عشري </w:instrText>
            </w:r>
            <w:r w:rsidR="008E74D0" w:rsidRPr="008E74D0">
              <w:rPr>
                <w:rFonts w:cs="Simplified Arabic"/>
                <w:color w:val="808000"/>
                <w:sz w:val="28"/>
                <w:szCs w:val="28"/>
              </w:rPr>
              <w:cr/>
              <w:instrText xml:space="preserve">" </w:instrText>
            </w:r>
            <w:r w:rsidRPr="008E74D0">
              <w:rPr>
                <w:rFonts w:eastAsia="Calibri" w:cs="Simplified Arabic"/>
                <w:color w:val="808000"/>
                <w:sz w:val="28"/>
                <w:szCs w:val="28"/>
                <w:rtl/>
              </w:rPr>
              <w:fldChar w:fldCharType="end"/>
            </w:r>
            <w:r w:rsidR="008E74D0" w:rsidRPr="008E74D0">
              <w:rPr>
                <w:rFonts w:eastAsia="Calibri" w:cs="Simplified Arabic" w:hint="cs"/>
                <w:sz w:val="28"/>
                <w:szCs w:val="28"/>
                <w:rtl/>
              </w:rPr>
              <w:t>عليه خصال غير عشري</w:t>
            </w:r>
            <w:r w:rsidR="008E74D0" w:rsidRPr="008E74D0">
              <w:rPr>
                <w:rFonts w:eastAsia="Calibri" w:cs="Simplified Arabic"/>
                <w:sz w:val="28"/>
                <w:szCs w:val="28"/>
                <w:rtl/>
              </w:rPr>
              <w:br/>
            </w:r>
          </w:p>
        </w:tc>
      </w:tr>
    </w:tbl>
    <w:p w:rsidR="00561F94" w:rsidRPr="008E74D0" w:rsidRDefault="00561F94" w:rsidP="00561F94">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أحد يحفظها؟</w:t>
      </w:r>
    </w:p>
    <w:p w:rsidR="00561F94" w:rsidRPr="008E74D0" w:rsidRDefault="00561F94" w:rsidP="00561F94">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561F94" w:rsidRPr="008E74D0" w:rsidRDefault="00561F94" w:rsidP="00561F94">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عشر</w:t>
      </w:r>
      <w:r w:rsidR="002E344C" w:rsidRPr="008E74D0">
        <w:rPr>
          <w:rFonts w:ascii="Traditional Arabic" w:eastAsia="Calibri" w:hAnsi="Traditional Arabic" w:hint="cs"/>
          <w:b w:val="0"/>
          <w:bCs w:val="0"/>
          <w:noProof w:val="0"/>
          <w:sz w:val="28"/>
          <w:rtl/>
        </w:rPr>
        <w:t xml:space="preserve">.. منها هذه الثلاث.. ما تحفظ هذا البيت؟ أحد يقدر يطلعها لنا؟ </w:t>
      </w:r>
    </w:p>
    <w:p w:rsidR="002E344C" w:rsidRPr="008E74D0" w:rsidRDefault="002E344C" w:rsidP="002E344C">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2E344C" w:rsidRPr="008E74D0" w:rsidRDefault="002E344C" w:rsidP="0047314E">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 xml:space="preserve">أحد يقدر يطلعه لنا بجهاز </w:t>
      </w:r>
      <w:r w:rsidR="0047314E">
        <w:rPr>
          <w:rFonts w:ascii="Traditional Arabic" w:eastAsia="Calibri" w:hAnsi="Traditional Arabic" w:hint="cs"/>
          <w:b w:val="0"/>
          <w:bCs w:val="0"/>
          <w:noProof w:val="0"/>
          <w:sz w:val="28"/>
          <w:rtl/>
        </w:rPr>
        <w:t>أو</w:t>
      </w:r>
      <w:r w:rsidRPr="008E74D0">
        <w:rPr>
          <w:rFonts w:ascii="Traditional Arabic" w:eastAsia="Calibri" w:hAnsi="Traditional Arabic" w:hint="cs"/>
          <w:b w:val="0"/>
          <w:bCs w:val="0"/>
          <w:noProof w:val="0"/>
          <w:sz w:val="28"/>
          <w:rtl/>
        </w:rPr>
        <w:t xml:space="preserve"> بشيء؟ </w:t>
      </w:r>
    </w:p>
    <w:p w:rsidR="002E344C" w:rsidRPr="008E74D0" w:rsidRDefault="002E344C" w:rsidP="002E344C">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2E344C" w:rsidRPr="008E74D0" w:rsidRDefault="0047314E" w:rsidP="0047314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لابأس،</w:t>
      </w:r>
      <w:r w:rsidR="002E344C" w:rsidRPr="008E74D0">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ن</w:t>
      </w:r>
      <w:r w:rsidR="002E344C" w:rsidRPr="008E74D0">
        <w:rPr>
          <w:rFonts w:ascii="Traditional Arabic" w:eastAsia="Calibri" w:hAnsi="Traditional Arabic" w:hint="cs"/>
          <w:b w:val="0"/>
          <w:bCs w:val="0"/>
          <w:noProof w:val="0"/>
          <w:sz w:val="28"/>
          <w:rtl/>
        </w:rPr>
        <w:t xml:space="preserve">حنا </w:t>
      </w:r>
      <w:r>
        <w:rPr>
          <w:rFonts w:ascii="Traditional Arabic" w:eastAsia="Calibri" w:hAnsi="Traditional Arabic" w:hint="cs"/>
          <w:b w:val="0"/>
          <w:bCs w:val="0"/>
          <w:noProof w:val="0"/>
          <w:sz w:val="28"/>
          <w:rtl/>
        </w:rPr>
        <w:t>نستطيع أن</w:t>
      </w:r>
      <w:r w:rsidR="002E344C" w:rsidRPr="008E74D0">
        <w:rPr>
          <w:rFonts w:ascii="Traditional Arabic" w:eastAsia="Calibri" w:hAnsi="Traditional Arabic" w:hint="cs"/>
          <w:b w:val="0"/>
          <w:bCs w:val="0"/>
          <w:noProof w:val="0"/>
          <w:sz w:val="28"/>
          <w:rtl/>
        </w:rPr>
        <w:t xml:space="preserve"> نعددهن مفردات لكن في الشعر.</w:t>
      </w:r>
    </w:p>
    <w:p w:rsidR="002E344C" w:rsidRPr="008E74D0" w:rsidRDefault="006D0022" w:rsidP="0047314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noProof w:val="0"/>
          <w:sz w:val="28"/>
          <w:rtl/>
        </w:rPr>
        <w:t>"</w:t>
      </w:r>
      <w:r w:rsidR="002E344C" w:rsidRPr="0007758D">
        <w:rPr>
          <w:rFonts w:ascii="Traditional Arabic" w:eastAsia="Calibri" w:hAnsi="Traditional Arabic" w:hint="cs"/>
          <w:noProof w:val="0"/>
          <w:sz w:val="28"/>
          <w:rtl/>
        </w:rPr>
        <w:t>إلا ما استثناه الشارع وليس طلب الشفاعة من الأموات مما استثناه الشارع فلا يجوز إلحاقه بذلك</w:t>
      </w:r>
      <w:r w:rsidR="0047314E">
        <w:rPr>
          <w:rFonts w:ascii="Traditional Arabic" w:eastAsia="Calibri" w:hAnsi="Traditional Arabic" w:hint="cs"/>
          <w:b w:val="0"/>
          <w:bCs w:val="0"/>
          <w:noProof w:val="0"/>
          <w:sz w:val="28"/>
          <w:rtl/>
        </w:rPr>
        <w:t>،</w:t>
      </w:r>
      <w:r w:rsidR="002E344C" w:rsidRPr="008E74D0">
        <w:rPr>
          <w:rFonts w:ascii="Traditional Arabic" w:eastAsia="Calibri" w:hAnsi="Traditional Arabic" w:hint="cs"/>
          <w:b w:val="0"/>
          <w:bCs w:val="0"/>
          <w:noProof w:val="0"/>
          <w:sz w:val="28"/>
          <w:rtl/>
        </w:rPr>
        <w:t xml:space="preserve"> </w:t>
      </w:r>
      <w:r w:rsidR="002E344C" w:rsidRPr="0007758D">
        <w:rPr>
          <w:rFonts w:ascii="Traditional Arabic" w:eastAsia="Calibri" w:hAnsi="Traditional Arabic" w:hint="cs"/>
          <w:noProof w:val="0"/>
          <w:sz w:val="28"/>
          <w:rtl/>
        </w:rPr>
        <w:t>لا شك أن النبي -صلى الله عليه وسلم- بعد وفاته</w:t>
      </w:r>
      <w:r w:rsidR="002E344C" w:rsidRPr="008E74D0">
        <w:rPr>
          <w:rFonts w:ascii="Traditional Arabic" w:eastAsia="Calibri" w:hAnsi="Traditional Arabic" w:hint="cs"/>
          <w:b w:val="0"/>
          <w:bCs w:val="0"/>
          <w:noProof w:val="0"/>
          <w:sz w:val="28"/>
          <w:rtl/>
        </w:rPr>
        <w:t xml:space="preserve"> </w:t>
      </w:r>
      <w:r w:rsidR="002E344C" w:rsidRPr="0007758D">
        <w:rPr>
          <w:rFonts w:ascii="Traditional Arabic" w:eastAsia="Calibri" w:hAnsi="Traditional Arabic" w:hint="cs"/>
          <w:noProof w:val="0"/>
          <w:sz w:val="28"/>
          <w:rtl/>
        </w:rPr>
        <w:t>حي</w:t>
      </w:r>
      <w:r>
        <w:rPr>
          <w:rFonts w:ascii="Traditional Arabic" w:eastAsia="Calibri" w:hAnsi="Traditional Arabic" w:hint="cs"/>
          <w:noProof w:val="0"/>
          <w:sz w:val="28"/>
          <w:rtl/>
        </w:rPr>
        <w:t>ٌ</w:t>
      </w:r>
      <w:r w:rsidR="002E344C" w:rsidRPr="0007758D">
        <w:rPr>
          <w:rFonts w:ascii="Traditional Arabic" w:eastAsia="Calibri" w:hAnsi="Traditional Arabic" w:hint="cs"/>
          <w:noProof w:val="0"/>
          <w:sz w:val="28"/>
          <w:rtl/>
        </w:rPr>
        <w:t xml:space="preserve"> حياة برزخية أكمل من حياة الشهداء ولكنها ليست من جنس حياته قبل الموت ولا من جنس حياته يوم القيامة بل حياة لا يُعلَم حقيقتها أو لا يَعلَم حقيقتها ولا كيفيتها إلا الله</w:t>
      </w:r>
      <w:r w:rsidR="002E344C" w:rsidRPr="008E74D0">
        <w:rPr>
          <w:rFonts w:ascii="Traditional Arabic" w:eastAsia="Calibri" w:hAnsi="Traditional Arabic" w:hint="cs"/>
          <w:b w:val="0"/>
          <w:bCs w:val="0"/>
          <w:noProof w:val="0"/>
          <w:sz w:val="28"/>
          <w:rtl/>
        </w:rPr>
        <w:t xml:space="preserve"> </w:t>
      </w:r>
      <w:r w:rsidR="002E344C" w:rsidRPr="0007758D">
        <w:rPr>
          <w:rFonts w:ascii="Traditional Arabic" w:eastAsia="Calibri" w:hAnsi="Traditional Arabic" w:hint="cs"/>
          <w:noProof w:val="0"/>
          <w:sz w:val="28"/>
          <w:rtl/>
        </w:rPr>
        <w:t xml:space="preserve">سبحانه وتعالى ولهذا تقدم في الحديث الشريف قوله -عليه الصلاة والسلام- </w:t>
      </w:r>
      <w:r w:rsidR="008E74D0" w:rsidRPr="0007758D">
        <w:rPr>
          <w:rFonts w:ascii="Traditional Arabic" w:eastAsia="Calibri" w:hAnsi="Traditional Arabic" w:hint="cs"/>
          <w:noProof w:val="0"/>
          <w:color w:val="0000FF"/>
          <w:sz w:val="28"/>
          <w:rtl/>
        </w:rPr>
        <w:t>«</w:t>
      </w:r>
      <w:r w:rsidR="002E344C" w:rsidRPr="0007758D">
        <w:rPr>
          <w:rFonts w:ascii="Traditional Arabic" w:eastAsia="Calibri" w:hAnsi="Traditional Arabic" w:hint="cs"/>
          <w:noProof w:val="0"/>
          <w:color w:val="0000FF"/>
          <w:sz w:val="28"/>
          <w:rtl/>
        </w:rPr>
        <w:t>ما من أحد يسلم عليَّ إلا رد الله عليَّ روحي حتى أرد عليه</w:t>
      </w:r>
      <w:r w:rsidR="008E74D0" w:rsidRPr="0007758D">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w:t>
      </w:r>
      <w:r w:rsidR="002E344C" w:rsidRPr="0007758D">
        <w:rPr>
          <w:rFonts w:ascii="Traditional Arabic" w:eastAsia="Calibri" w:hAnsi="Traditional Arabic" w:hint="cs"/>
          <w:noProof w:val="0"/>
          <w:sz w:val="28"/>
          <w:rtl/>
        </w:rPr>
        <w:t xml:space="preserve"> </w:t>
      </w:r>
      <w:r w:rsidR="002E344C" w:rsidRPr="008E74D0">
        <w:rPr>
          <w:rFonts w:ascii="Traditional Arabic" w:eastAsia="Calibri" w:hAnsi="Traditional Arabic" w:hint="cs"/>
          <w:b w:val="0"/>
          <w:bCs w:val="0"/>
          <w:noProof w:val="0"/>
          <w:sz w:val="28"/>
          <w:rtl/>
        </w:rPr>
        <w:t>رد اللهُ عليَّ</w:t>
      </w:r>
      <w:r>
        <w:rPr>
          <w:rFonts w:ascii="Traditional Arabic" w:eastAsia="Calibri" w:hAnsi="Traditional Arabic" w:hint="cs"/>
          <w:b w:val="0"/>
          <w:bCs w:val="0"/>
          <w:noProof w:val="0"/>
          <w:sz w:val="28"/>
          <w:rtl/>
        </w:rPr>
        <w:t xml:space="preserve"> روحي</w:t>
      </w:r>
      <w:r w:rsidR="002E344C" w:rsidRPr="008E74D0">
        <w:rPr>
          <w:rFonts w:ascii="Traditional Arabic" w:eastAsia="Calibri" w:hAnsi="Traditional Arabic" w:hint="cs"/>
          <w:b w:val="0"/>
          <w:bCs w:val="0"/>
          <w:noProof w:val="0"/>
          <w:sz w:val="28"/>
          <w:rtl/>
        </w:rPr>
        <w:t xml:space="preserve"> معناه أن روحه فارقت جسده -عليه الصلاة والسلام- </w:t>
      </w:r>
      <w:r>
        <w:rPr>
          <w:rFonts w:ascii="Traditional Arabic" w:eastAsia="Calibri" w:hAnsi="Traditional Arabic" w:hint="cs"/>
          <w:b w:val="0"/>
          <w:bCs w:val="0"/>
          <w:noProof w:val="0"/>
          <w:sz w:val="28"/>
          <w:rtl/>
        </w:rPr>
        <w:t>"</w:t>
      </w:r>
      <w:r w:rsidR="002E344C" w:rsidRPr="0007758D">
        <w:rPr>
          <w:rFonts w:ascii="Traditional Arabic" w:eastAsia="Calibri" w:hAnsi="Traditional Arabic" w:hint="cs"/>
          <w:noProof w:val="0"/>
          <w:sz w:val="28"/>
          <w:rtl/>
        </w:rPr>
        <w:t>فدل ذلك على أنه ميِّت وعلى أن روحه قد فارقت جسده</w:t>
      </w:r>
      <w:r w:rsidR="002E344C" w:rsidRPr="008E74D0">
        <w:rPr>
          <w:rFonts w:ascii="Traditional Arabic" w:eastAsia="Calibri" w:hAnsi="Traditional Arabic" w:hint="cs"/>
          <w:b w:val="0"/>
          <w:bCs w:val="0"/>
          <w:noProof w:val="0"/>
          <w:sz w:val="28"/>
          <w:rtl/>
        </w:rPr>
        <w:t xml:space="preserve"> </w:t>
      </w:r>
      <w:r w:rsidR="002E344C" w:rsidRPr="0007758D">
        <w:rPr>
          <w:rFonts w:ascii="Traditional Arabic" w:eastAsia="Calibri" w:hAnsi="Traditional Arabic" w:hint="cs"/>
          <w:noProof w:val="0"/>
          <w:sz w:val="28"/>
          <w:rtl/>
        </w:rPr>
        <w:t>لكنها ترد عليه عند السلام</w:t>
      </w:r>
      <w:r w:rsidR="0047314E">
        <w:rPr>
          <w:rFonts w:ascii="Traditional Arabic" w:eastAsia="Calibri" w:hAnsi="Traditional Arabic" w:hint="cs"/>
          <w:noProof w:val="0"/>
          <w:sz w:val="28"/>
          <w:rtl/>
        </w:rPr>
        <w:t>،</w:t>
      </w:r>
      <w:r w:rsidR="002E344C" w:rsidRPr="0007758D">
        <w:rPr>
          <w:rFonts w:ascii="Traditional Arabic" w:eastAsia="Calibri" w:hAnsi="Traditional Arabic" w:hint="cs"/>
          <w:noProof w:val="0"/>
          <w:sz w:val="28"/>
          <w:rtl/>
        </w:rPr>
        <w:t xml:space="preserve"> والنصوص الدالة على موته من القرآن والسنة معلومة وهذا أمر متفق عليه بين أهل العلم</w:t>
      </w:r>
      <w:r w:rsidR="0047314E">
        <w:rPr>
          <w:rFonts w:ascii="Traditional Arabic" w:eastAsia="Calibri" w:hAnsi="Traditional Arabic" w:hint="cs"/>
          <w:noProof w:val="0"/>
          <w:sz w:val="28"/>
          <w:rtl/>
        </w:rPr>
        <w:t>،</w:t>
      </w:r>
      <w:r w:rsidR="002E344C" w:rsidRPr="0007758D">
        <w:rPr>
          <w:rFonts w:ascii="Traditional Arabic" w:eastAsia="Calibri" w:hAnsi="Traditional Arabic" w:hint="cs"/>
          <w:noProof w:val="0"/>
          <w:sz w:val="28"/>
          <w:rtl/>
        </w:rPr>
        <w:t xml:space="preserve"> ولكن ذلك لا يمنع حياته البرزخية كما أن موت الشهداء لم يمنع حياتهم البرزخية المذكورة في قوله تعالى </w:t>
      </w:r>
      <w:r w:rsidR="002E344C" w:rsidRPr="0007758D">
        <w:rPr>
          <w:rFonts w:ascii="Traditional Arabic" w:eastAsia="Calibri" w:hAnsi="Traditional Arabic" w:cs="ATraditional Arabic" w:hint="cs"/>
          <w:noProof w:val="0"/>
          <w:color w:val="FF0000"/>
          <w:sz w:val="28"/>
          <w:rtl/>
        </w:rPr>
        <w:t>{</w:t>
      </w:r>
      <w:r w:rsidR="008E74D0" w:rsidRPr="0007758D">
        <w:rPr>
          <w:rStyle w:val="-"/>
          <w:rFonts w:hint="cs"/>
          <w:color w:val="FF0000"/>
          <w:sz w:val="28"/>
          <w:szCs w:val="28"/>
          <w:rtl/>
        </w:rPr>
        <w:t>وَلاَ</w:t>
      </w:r>
      <w:r w:rsidR="008E74D0" w:rsidRPr="0007758D">
        <w:rPr>
          <w:rStyle w:val="-"/>
          <w:color w:val="FF0000"/>
          <w:sz w:val="28"/>
          <w:szCs w:val="28"/>
          <w:rtl/>
        </w:rPr>
        <w:t xml:space="preserve"> تَحْسَبَنَّ الَّذِينَ قُتِلُواْ فِي سَبِيلِ اللَّهِ أَمْوَاتاً بَلْ أَحْيَاءٌ عِندَ رَبِّهِمْ يُرْزَقُونَ</w:t>
      </w:r>
      <w:r w:rsidR="002E344C" w:rsidRPr="0007758D">
        <w:rPr>
          <w:rFonts w:ascii="Traditional Arabic" w:eastAsia="Calibri" w:hAnsi="Traditional Arabic" w:cs="ATraditional Arabic" w:hint="cs"/>
          <w:noProof w:val="0"/>
          <w:color w:val="FF0000"/>
          <w:sz w:val="28"/>
          <w:rtl/>
        </w:rPr>
        <w:t>}</w:t>
      </w:r>
      <w:r w:rsidR="008E74D0" w:rsidRPr="0007758D">
        <w:rPr>
          <w:rFonts w:ascii="Traditional Arabic" w:eastAsia="Calibri" w:hAnsi="Traditional Arabic"/>
          <w:noProof w:val="0"/>
          <w:sz w:val="28"/>
          <w:rtl/>
        </w:rPr>
        <w:t xml:space="preserve"> </w:t>
      </w:r>
      <w:r w:rsidR="008E74D0">
        <w:rPr>
          <w:rFonts w:ascii="Traditional Arabic" w:eastAsia="Calibri" w:hAnsi="Traditional Arabic"/>
          <w:b w:val="0"/>
          <w:bCs w:val="0"/>
          <w:noProof w:val="0"/>
          <w:sz w:val="28"/>
          <w:rtl/>
        </w:rPr>
        <w:t>[سورة آل عمران:</w:t>
      </w:r>
      <w:r w:rsidR="008E74D0" w:rsidRPr="008E74D0">
        <w:rPr>
          <w:rFonts w:ascii="Traditional Arabic" w:eastAsia="Calibri" w:hAnsi="Traditional Arabic"/>
          <w:b w:val="0"/>
          <w:bCs w:val="0"/>
          <w:noProof w:val="0"/>
          <w:sz w:val="28"/>
          <w:rtl/>
        </w:rPr>
        <w:t>169]</w:t>
      </w:r>
      <w:r w:rsidR="002E344C" w:rsidRPr="008E74D0">
        <w:rPr>
          <w:rFonts w:ascii="Traditional Arabic" w:eastAsia="Calibri" w:hAnsi="Traditional Arabic" w:hint="cs"/>
          <w:b w:val="0"/>
          <w:bCs w:val="0"/>
          <w:noProof w:val="0"/>
          <w:sz w:val="28"/>
          <w:rtl/>
        </w:rPr>
        <w:t xml:space="preserve"> قال رحمه الله</w:t>
      </w:r>
      <w:r>
        <w:rPr>
          <w:rFonts w:ascii="Traditional Arabic" w:eastAsia="Calibri" w:hAnsi="Traditional Arabic" w:hint="cs"/>
          <w:b w:val="0"/>
          <w:bCs w:val="0"/>
          <w:noProof w:val="0"/>
          <w:sz w:val="28"/>
          <w:rtl/>
        </w:rPr>
        <w:t>"</w:t>
      </w:r>
      <w:r w:rsidR="002E344C" w:rsidRPr="008E74D0">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w:t>
      </w:r>
      <w:r w:rsidR="002E344C" w:rsidRPr="0007758D">
        <w:rPr>
          <w:rFonts w:ascii="Traditional Arabic" w:eastAsia="Calibri" w:hAnsi="Traditional Arabic" w:hint="cs"/>
          <w:noProof w:val="0"/>
          <w:sz w:val="28"/>
          <w:rtl/>
        </w:rPr>
        <w:t>وإنما بسطنا الكلام في هذه المسألة لدعاء الحاجة إليه بسبب كثرة من يشبه في هذا الباب ويدعو إلى الشرك وعبادة الأموات من دون الله</w:t>
      </w:r>
      <w:r w:rsidR="0047314E">
        <w:rPr>
          <w:rFonts w:ascii="Traditional Arabic" w:eastAsia="Calibri" w:hAnsi="Traditional Arabic" w:hint="cs"/>
          <w:noProof w:val="0"/>
          <w:sz w:val="28"/>
          <w:rtl/>
        </w:rPr>
        <w:t>،</w:t>
      </w:r>
      <w:r w:rsidR="002E344C" w:rsidRPr="0007758D">
        <w:rPr>
          <w:rFonts w:ascii="Traditional Arabic" w:eastAsia="Calibri" w:hAnsi="Traditional Arabic" w:hint="cs"/>
          <w:noProof w:val="0"/>
          <w:sz w:val="28"/>
          <w:rtl/>
        </w:rPr>
        <w:t xml:space="preserve"> فنسأل الله لنا ولجميع المسلمين </w:t>
      </w:r>
      <w:r w:rsidR="002E344C" w:rsidRPr="0007758D">
        <w:rPr>
          <w:rFonts w:ascii="Traditional Arabic" w:eastAsia="Calibri" w:hAnsi="Traditional Arabic" w:hint="cs"/>
          <w:noProof w:val="0"/>
          <w:sz w:val="28"/>
          <w:rtl/>
        </w:rPr>
        <w:lastRenderedPageBreak/>
        <w:t>السلامة من كل ما يخالف شرعه والله أعلم</w:t>
      </w:r>
      <w:r w:rsidR="0047314E">
        <w:rPr>
          <w:rFonts w:ascii="Traditional Arabic" w:eastAsia="Calibri" w:hAnsi="Traditional Arabic" w:hint="cs"/>
          <w:noProof w:val="0"/>
          <w:sz w:val="28"/>
          <w:rtl/>
        </w:rPr>
        <w:t>.</w:t>
      </w:r>
      <w:r w:rsidR="002E344C" w:rsidRPr="008E74D0">
        <w:rPr>
          <w:rFonts w:ascii="Traditional Arabic" w:eastAsia="Calibri" w:hAnsi="Traditional Arabic" w:hint="cs"/>
          <w:b w:val="0"/>
          <w:bCs w:val="0"/>
          <w:noProof w:val="0"/>
          <w:sz w:val="28"/>
          <w:rtl/>
        </w:rPr>
        <w:t xml:space="preserve"> </w:t>
      </w:r>
      <w:r w:rsidR="002E344C" w:rsidRPr="00C12E72">
        <w:rPr>
          <w:rFonts w:ascii="Traditional Arabic" w:eastAsia="Calibri" w:hAnsi="Traditional Arabic" w:hint="cs"/>
          <w:noProof w:val="0"/>
          <w:sz w:val="28"/>
          <w:rtl/>
        </w:rPr>
        <w:t>وأما ما يفعله بعض الزوار من رفع الصوت عند قبره -صلى الله عليه وسلم- وطول القيام هناك فهو خلاف المشروع</w:t>
      </w:r>
      <w:r>
        <w:rPr>
          <w:rFonts w:ascii="Traditional Arabic" w:eastAsia="Calibri" w:hAnsi="Traditional Arabic" w:hint="cs"/>
          <w:b w:val="0"/>
          <w:bCs w:val="0"/>
          <w:noProof w:val="0"/>
          <w:sz w:val="28"/>
          <w:rtl/>
        </w:rPr>
        <w:t>"</w:t>
      </w:r>
      <w:r w:rsidR="002E344C" w:rsidRPr="008E74D0">
        <w:rPr>
          <w:rFonts w:ascii="Traditional Arabic" w:eastAsia="Calibri" w:hAnsi="Traditional Arabic" w:hint="cs"/>
          <w:b w:val="0"/>
          <w:bCs w:val="0"/>
          <w:noProof w:val="0"/>
          <w:sz w:val="28"/>
          <w:rtl/>
        </w:rPr>
        <w:t xml:space="preserve"> من رفع الصوت عند قبره -عليه الصلاة والسلام- وطول القيام هنالك فهو خلاف المشروع</w:t>
      </w:r>
      <w:r>
        <w:rPr>
          <w:rFonts w:ascii="Traditional Arabic" w:eastAsia="Calibri" w:hAnsi="Traditional Arabic" w:hint="cs"/>
          <w:b w:val="0"/>
          <w:bCs w:val="0"/>
          <w:noProof w:val="0"/>
          <w:sz w:val="28"/>
          <w:rtl/>
        </w:rPr>
        <w:t>؛</w:t>
      </w:r>
      <w:r w:rsidR="002E344C" w:rsidRPr="008E74D0">
        <w:rPr>
          <w:rFonts w:ascii="Traditional Arabic" w:eastAsia="Calibri" w:hAnsi="Traditional Arabic" w:hint="cs"/>
          <w:b w:val="0"/>
          <w:bCs w:val="0"/>
          <w:noProof w:val="0"/>
          <w:sz w:val="28"/>
          <w:rtl/>
        </w:rPr>
        <w:t xml:space="preserve"> لأنه داخل في عموم النهي عن رفع الصوت عنده </w:t>
      </w:r>
      <w:r w:rsidR="002E344C" w:rsidRPr="00DD1932">
        <w:rPr>
          <w:rFonts w:ascii="Traditional Arabic" w:eastAsia="Calibri" w:hAnsi="Traditional Arabic" w:cs="ATraditional Arabic" w:hint="cs"/>
          <w:b w:val="0"/>
          <w:bCs w:val="0"/>
          <w:noProof w:val="0"/>
          <w:color w:val="FF0000"/>
          <w:sz w:val="28"/>
          <w:rtl/>
        </w:rPr>
        <w:t>{</w:t>
      </w:r>
      <w:r w:rsidR="008E74D0" w:rsidRPr="00DD1932">
        <w:rPr>
          <w:rStyle w:val="-"/>
          <w:rFonts w:hint="cs"/>
          <w:color w:val="FF0000"/>
          <w:sz w:val="28"/>
          <w:szCs w:val="28"/>
          <w:rtl/>
        </w:rPr>
        <w:t>لا</w:t>
      </w:r>
      <w:r w:rsidR="008E74D0" w:rsidRPr="00DD1932">
        <w:rPr>
          <w:rStyle w:val="-"/>
          <w:color w:val="FF0000"/>
          <w:sz w:val="28"/>
          <w:szCs w:val="28"/>
          <w:rtl/>
        </w:rPr>
        <w:t xml:space="preserve"> تَرْفَعُوا أَصْوَاتَكُمْ</w:t>
      </w:r>
      <w:r w:rsidR="002E344C" w:rsidRPr="00DD1932">
        <w:rPr>
          <w:rFonts w:ascii="Traditional Arabic" w:eastAsia="Calibri" w:hAnsi="Traditional Arabic" w:cs="ATraditional Arabic" w:hint="cs"/>
          <w:b w:val="0"/>
          <w:bCs w:val="0"/>
          <w:noProof w:val="0"/>
          <w:color w:val="FF0000"/>
          <w:sz w:val="28"/>
          <w:rtl/>
        </w:rPr>
        <w:t>}</w:t>
      </w:r>
      <w:r w:rsidR="008E74D0">
        <w:rPr>
          <w:rFonts w:ascii="Traditional Arabic" w:eastAsia="Calibri" w:hAnsi="Traditional Arabic"/>
          <w:b w:val="0"/>
          <w:bCs w:val="0"/>
          <w:noProof w:val="0"/>
          <w:sz w:val="28"/>
          <w:rtl/>
        </w:rPr>
        <w:t xml:space="preserve"> [سورة الحجرات:</w:t>
      </w:r>
      <w:r w:rsidR="008E74D0" w:rsidRPr="008E74D0">
        <w:rPr>
          <w:rFonts w:ascii="Traditional Arabic" w:eastAsia="Calibri" w:hAnsi="Traditional Arabic"/>
          <w:b w:val="0"/>
          <w:bCs w:val="0"/>
          <w:noProof w:val="0"/>
          <w:sz w:val="28"/>
          <w:rtl/>
        </w:rPr>
        <w:t>2]</w:t>
      </w:r>
      <w:r w:rsidR="002E344C" w:rsidRPr="008E74D0">
        <w:rPr>
          <w:rFonts w:ascii="Traditional Arabic" w:eastAsia="Calibri" w:hAnsi="Traditional Arabic" w:hint="cs"/>
          <w:b w:val="0"/>
          <w:bCs w:val="0"/>
          <w:noProof w:val="0"/>
          <w:sz w:val="28"/>
          <w:rtl/>
        </w:rPr>
        <w:t xml:space="preserve"> إلى آخره كما سيأتي </w:t>
      </w:r>
      <w:r>
        <w:rPr>
          <w:rFonts w:ascii="Traditional Arabic" w:eastAsia="Calibri" w:hAnsi="Traditional Arabic" w:hint="cs"/>
          <w:b w:val="0"/>
          <w:bCs w:val="0"/>
          <w:noProof w:val="0"/>
          <w:sz w:val="28"/>
          <w:rtl/>
        </w:rPr>
        <w:t>"</w:t>
      </w:r>
      <w:r w:rsidR="002E344C" w:rsidRPr="00C12E72">
        <w:rPr>
          <w:rFonts w:ascii="Traditional Arabic" w:eastAsia="Calibri" w:hAnsi="Traditional Arabic" w:hint="cs"/>
          <w:noProof w:val="0"/>
          <w:sz w:val="28"/>
          <w:rtl/>
        </w:rPr>
        <w:t xml:space="preserve">لأن الله سبحانه نهى الأمة عن رفع أصواتهم فوق صوت النبي -صلى الله عليه وسلم- وعن الجهر له بالقول كجهر بعضهم لبعض وحثهم على غض الصوت عنده في قوله تعالى </w:t>
      </w:r>
      <w:r w:rsidR="002E344C" w:rsidRPr="00C12E72">
        <w:rPr>
          <w:rFonts w:ascii="Traditional Arabic" w:eastAsia="Calibri" w:hAnsi="Traditional Arabic" w:cs="ATraditional Arabic" w:hint="cs"/>
          <w:noProof w:val="0"/>
          <w:color w:val="FF0000"/>
          <w:sz w:val="28"/>
          <w:rtl/>
        </w:rPr>
        <w:t>{</w:t>
      </w:r>
      <w:r w:rsidR="008E74D0" w:rsidRPr="00C12E72">
        <w:rPr>
          <w:rStyle w:val="-"/>
          <w:rFonts w:hint="cs"/>
          <w:color w:val="FF0000"/>
          <w:sz w:val="28"/>
          <w:szCs w:val="28"/>
          <w:rtl/>
        </w:rPr>
        <w:t>يَا</w:t>
      </w:r>
      <w:r w:rsidR="008E74D0" w:rsidRPr="00C12E72">
        <w:rPr>
          <w:rStyle w:val="-"/>
          <w:color w:val="FF0000"/>
          <w:sz w:val="28"/>
          <w:szCs w:val="28"/>
          <w:rtl/>
        </w:rPr>
        <w:t xml:space="preserve"> أَيُّهَا الَّذِينَ آمَنُوا لا تَرْفَعُوا أَصْوَاتَكُمْ فَوْقَ صَوْتِ النَّبِيِّ وَلا تَجْهَرُوا لَهُ بِالْقَوْلِ كَجَهْرِ بَعْضِكُمْ لِبَعْضٍ أَن تَحْبَطَ أَعْمَالُكُمْ وَأَنتُمْ لا تَشْعُرُونَ</w:t>
      </w:r>
      <w:r w:rsidR="002E344C" w:rsidRPr="00C12E72">
        <w:rPr>
          <w:rFonts w:ascii="Traditional Arabic" w:eastAsia="Calibri" w:hAnsi="Traditional Arabic" w:cs="ATraditional Arabic" w:hint="cs"/>
          <w:noProof w:val="0"/>
          <w:color w:val="FF0000"/>
          <w:sz w:val="28"/>
          <w:rtl/>
        </w:rPr>
        <w:t>}</w:t>
      </w:r>
      <w:r w:rsidR="008E74D0">
        <w:rPr>
          <w:rFonts w:ascii="Traditional Arabic" w:eastAsia="Calibri" w:hAnsi="Traditional Arabic"/>
          <w:b w:val="0"/>
          <w:bCs w:val="0"/>
          <w:noProof w:val="0"/>
          <w:sz w:val="28"/>
          <w:rtl/>
        </w:rPr>
        <w:t xml:space="preserve"> [سورة الحجرات:</w:t>
      </w:r>
      <w:r w:rsidR="008E74D0" w:rsidRPr="008E74D0">
        <w:rPr>
          <w:rFonts w:ascii="Traditional Arabic" w:eastAsia="Calibri" w:hAnsi="Traditional Arabic"/>
          <w:b w:val="0"/>
          <w:bCs w:val="0"/>
          <w:noProof w:val="0"/>
          <w:sz w:val="28"/>
          <w:rtl/>
        </w:rPr>
        <w:t>2]</w:t>
      </w:r>
      <w:r w:rsidR="002E344C" w:rsidRPr="008E74D0">
        <w:rPr>
          <w:rFonts w:ascii="Traditional Arabic" w:eastAsia="Calibri" w:hAnsi="Traditional Arabic" w:hint="cs"/>
          <w:b w:val="0"/>
          <w:bCs w:val="0"/>
          <w:noProof w:val="0"/>
          <w:sz w:val="28"/>
          <w:rtl/>
        </w:rPr>
        <w:t xml:space="preserve"> </w:t>
      </w:r>
      <w:r w:rsidR="002E344C" w:rsidRPr="00DD1932">
        <w:rPr>
          <w:rFonts w:ascii="Traditional Arabic" w:eastAsia="Calibri" w:hAnsi="Traditional Arabic" w:cs="ATraditional Arabic" w:hint="cs"/>
          <w:b w:val="0"/>
          <w:bCs w:val="0"/>
          <w:noProof w:val="0"/>
          <w:color w:val="FF0000"/>
          <w:sz w:val="28"/>
          <w:rtl/>
        </w:rPr>
        <w:t>{</w:t>
      </w:r>
      <w:r w:rsidR="008E74D0" w:rsidRPr="00DD1932">
        <w:rPr>
          <w:rStyle w:val="-"/>
          <w:rFonts w:hint="cs"/>
          <w:color w:val="FF0000"/>
          <w:sz w:val="28"/>
          <w:szCs w:val="28"/>
          <w:rtl/>
        </w:rPr>
        <w:t>لا</w:t>
      </w:r>
      <w:r w:rsidR="008E74D0" w:rsidRPr="00DD1932">
        <w:rPr>
          <w:rStyle w:val="-"/>
          <w:color w:val="FF0000"/>
          <w:sz w:val="28"/>
          <w:szCs w:val="28"/>
          <w:rtl/>
        </w:rPr>
        <w:t xml:space="preserve"> تَرْفَعُوا أَصْوَاتَكُمْ فَوْقَ صَوْتِ النَّبِيِّ</w:t>
      </w:r>
      <w:r w:rsidR="002E344C" w:rsidRPr="00DD1932">
        <w:rPr>
          <w:rFonts w:ascii="Traditional Arabic" w:eastAsia="Calibri" w:hAnsi="Traditional Arabic" w:cs="ATraditional Arabic" w:hint="cs"/>
          <w:b w:val="0"/>
          <w:bCs w:val="0"/>
          <w:noProof w:val="0"/>
          <w:color w:val="FF0000"/>
          <w:sz w:val="28"/>
          <w:rtl/>
        </w:rPr>
        <w:t>}</w:t>
      </w:r>
      <w:r w:rsidR="008E74D0">
        <w:rPr>
          <w:rFonts w:ascii="Traditional Arabic" w:eastAsia="Calibri" w:hAnsi="Traditional Arabic"/>
          <w:b w:val="0"/>
          <w:bCs w:val="0"/>
          <w:noProof w:val="0"/>
          <w:sz w:val="28"/>
          <w:rtl/>
        </w:rPr>
        <w:t xml:space="preserve"> [سورة الحجرات:</w:t>
      </w:r>
      <w:r w:rsidR="008E74D0" w:rsidRPr="008E74D0">
        <w:rPr>
          <w:rFonts w:ascii="Traditional Arabic" w:eastAsia="Calibri" w:hAnsi="Traditional Arabic"/>
          <w:b w:val="0"/>
          <w:bCs w:val="0"/>
          <w:noProof w:val="0"/>
          <w:sz w:val="28"/>
          <w:rtl/>
        </w:rPr>
        <w:t>2]</w:t>
      </w:r>
      <w:r w:rsidR="00D530E8">
        <w:rPr>
          <w:rFonts w:ascii="Traditional Arabic" w:eastAsia="Calibri" w:hAnsi="Traditional Arabic" w:hint="cs"/>
          <w:b w:val="0"/>
          <w:bCs w:val="0"/>
          <w:noProof w:val="0"/>
          <w:sz w:val="28"/>
          <w:rtl/>
        </w:rPr>
        <w:t>"</w:t>
      </w:r>
      <w:r w:rsidR="002E344C" w:rsidRPr="008E74D0">
        <w:rPr>
          <w:rFonts w:ascii="Traditional Arabic" w:eastAsia="Calibri" w:hAnsi="Traditional Arabic" w:hint="cs"/>
          <w:b w:val="0"/>
          <w:bCs w:val="0"/>
          <w:noProof w:val="0"/>
          <w:sz w:val="28"/>
          <w:rtl/>
        </w:rPr>
        <w:t xml:space="preserve"> بعضهم استنبط أن من كان بحضرة قارئ لحديث رسول الله -صلى الله عليه وسلم- أل</w:t>
      </w:r>
      <w:r>
        <w:rPr>
          <w:rFonts w:ascii="Traditional Arabic" w:eastAsia="Calibri" w:hAnsi="Traditional Arabic" w:hint="cs"/>
          <w:b w:val="0"/>
          <w:bCs w:val="0"/>
          <w:noProof w:val="0"/>
          <w:sz w:val="28"/>
          <w:rtl/>
        </w:rPr>
        <w:t>ّ</w:t>
      </w:r>
      <w:r w:rsidR="002E344C" w:rsidRPr="008E74D0">
        <w:rPr>
          <w:rFonts w:ascii="Traditional Arabic" w:eastAsia="Calibri" w:hAnsi="Traditional Arabic" w:hint="cs"/>
          <w:b w:val="0"/>
          <w:bCs w:val="0"/>
          <w:noProof w:val="0"/>
          <w:sz w:val="28"/>
          <w:rtl/>
        </w:rPr>
        <w:t>ا يكون صوته فوق صوت القارئ</w:t>
      </w:r>
      <w:r w:rsidR="0047314E">
        <w:rPr>
          <w:rFonts w:ascii="Traditional Arabic" w:eastAsia="Calibri" w:hAnsi="Traditional Arabic" w:hint="cs"/>
          <w:b w:val="0"/>
          <w:bCs w:val="0"/>
          <w:noProof w:val="0"/>
          <w:sz w:val="28"/>
          <w:rtl/>
        </w:rPr>
        <w:t>؛</w:t>
      </w:r>
      <w:r w:rsidR="002E344C" w:rsidRPr="008E74D0">
        <w:rPr>
          <w:rFonts w:ascii="Traditional Arabic" w:eastAsia="Calibri" w:hAnsi="Traditional Arabic" w:hint="cs"/>
          <w:b w:val="0"/>
          <w:bCs w:val="0"/>
          <w:noProof w:val="0"/>
          <w:sz w:val="28"/>
          <w:rtl/>
        </w:rPr>
        <w:t xml:space="preserve"> لأن القارئ صوته بكلامه -عليه الصلاة والسلام- فهل مثل هذا الاستنباط صحيح </w:t>
      </w:r>
      <w:r w:rsidR="0047314E">
        <w:rPr>
          <w:rFonts w:ascii="Traditional Arabic" w:eastAsia="Calibri" w:hAnsi="Traditional Arabic" w:hint="cs"/>
          <w:b w:val="0"/>
          <w:bCs w:val="0"/>
          <w:noProof w:val="0"/>
          <w:sz w:val="28"/>
          <w:rtl/>
        </w:rPr>
        <w:t>أو</w:t>
      </w:r>
      <w:r w:rsidR="002E344C" w:rsidRPr="008E74D0">
        <w:rPr>
          <w:rFonts w:ascii="Traditional Arabic" w:eastAsia="Calibri" w:hAnsi="Traditional Arabic" w:hint="cs"/>
          <w:b w:val="0"/>
          <w:bCs w:val="0"/>
          <w:noProof w:val="0"/>
          <w:sz w:val="28"/>
          <w:rtl/>
        </w:rPr>
        <w:t xml:space="preserve"> لا؟ شخص يقرأ حديث</w:t>
      </w:r>
      <w:r w:rsidR="0047314E">
        <w:rPr>
          <w:rFonts w:ascii="Traditional Arabic" w:eastAsia="Calibri" w:hAnsi="Traditional Arabic" w:hint="cs"/>
          <w:b w:val="0"/>
          <w:bCs w:val="0"/>
          <w:noProof w:val="0"/>
          <w:sz w:val="28"/>
          <w:rtl/>
        </w:rPr>
        <w:t>ا،</w:t>
      </w:r>
      <w:r w:rsidR="002E344C" w:rsidRPr="008E74D0">
        <w:rPr>
          <w:rFonts w:ascii="Traditional Arabic" w:eastAsia="Calibri" w:hAnsi="Traditional Arabic" w:hint="cs"/>
          <w:b w:val="0"/>
          <w:bCs w:val="0"/>
          <w:noProof w:val="0"/>
          <w:sz w:val="28"/>
          <w:rtl/>
        </w:rPr>
        <w:t xml:space="preserve"> القارئ يقرأ والمعلم يشرح هل نقول للمعلم اخفض صوتك أقل من صوت القارئ</w:t>
      </w:r>
      <w:r w:rsidR="0047314E">
        <w:rPr>
          <w:rFonts w:ascii="Traditional Arabic" w:eastAsia="Calibri" w:hAnsi="Traditional Arabic" w:hint="cs"/>
          <w:b w:val="0"/>
          <w:bCs w:val="0"/>
          <w:noProof w:val="0"/>
          <w:sz w:val="28"/>
          <w:rtl/>
        </w:rPr>
        <w:t>،</w:t>
      </w:r>
      <w:r w:rsidR="002E344C" w:rsidRPr="008E74D0">
        <w:rPr>
          <w:rFonts w:ascii="Traditional Arabic" w:eastAsia="Calibri" w:hAnsi="Traditional Arabic" w:hint="cs"/>
          <w:b w:val="0"/>
          <w:bCs w:val="0"/>
          <w:noProof w:val="0"/>
          <w:sz w:val="28"/>
          <w:rtl/>
        </w:rPr>
        <w:t xml:space="preserve"> أو </w:t>
      </w:r>
      <w:r w:rsidR="0047314E">
        <w:rPr>
          <w:rFonts w:ascii="Traditional Arabic" w:eastAsia="Calibri" w:hAnsi="Traditional Arabic" w:hint="cs"/>
          <w:b w:val="0"/>
          <w:bCs w:val="0"/>
          <w:noProof w:val="0"/>
          <w:sz w:val="28"/>
          <w:rtl/>
        </w:rPr>
        <w:t>شخص</w:t>
      </w:r>
      <w:r w:rsidR="002E344C" w:rsidRPr="008E74D0">
        <w:rPr>
          <w:rFonts w:ascii="Traditional Arabic" w:eastAsia="Calibri" w:hAnsi="Traditional Arabic" w:hint="cs"/>
          <w:b w:val="0"/>
          <w:bCs w:val="0"/>
          <w:noProof w:val="0"/>
          <w:sz w:val="28"/>
          <w:rtl/>
        </w:rPr>
        <w:t xml:space="preserve"> يسأل من بعيد نقول اخفض صوتك.. بعضهم استنبط هذا</w:t>
      </w:r>
      <w:r w:rsidR="0047314E">
        <w:rPr>
          <w:rFonts w:ascii="Traditional Arabic" w:eastAsia="Calibri" w:hAnsi="Traditional Arabic" w:hint="cs"/>
          <w:b w:val="0"/>
          <w:bCs w:val="0"/>
          <w:noProof w:val="0"/>
          <w:sz w:val="28"/>
          <w:rtl/>
        </w:rPr>
        <w:t>؛</w:t>
      </w:r>
      <w:r w:rsidR="002E344C" w:rsidRPr="008E74D0">
        <w:rPr>
          <w:rFonts w:ascii="Traditional Arabic" w:eastAsia="Calibri" w:hAnsi="Traditional Arabic" w:hint="cs"/>
          <w:b w:val="0"/>
          <w:bCs w:val="0"/>
          <w:noProof w:val="0"/>
          <w:sz w:val="28"/>
          <w:rtl/>
        </w:rPr>
        <w:t xml:space="preserve"> لأن القارئ صوته نائب عن النبي -عليه الصلاة والسلام- وهو يبلِّغ عنه فلا يرفع صوته فوق صوت القارئ الذي هو يصوِّت بكلامه -عليه الصلاة والسلام- لكن استنباطه فيه ب</w:t>
      </w:r>
      <w:r w:rsidR="0047314E">
        <w:rPr>
          <w:rFonts w:ascii="Traditional Arabic" w:eastAsia="Calibri" w:hAnsi="Traditional Arabic" w:hint="cs"/>
          <w:b w:val="0"/>
          <w:bCs w:val="0"/>
          <w:noProof w:val="0"/>
          <w:sz w:val="28"/>
          <w:rtl/>
        </w:rPr>
        <w:t>ُ</w:t>
      </w:r>
      <w:r w:rsidR="002E344C" w:rsidRPr="008E74D0">
        <w:rPr>
          <w:rFonts w:ascii="Traditional Arabic" w:eastAsia="Calibri" w:hAnsi="Traditional Arabic" w:hint="cs"/>
          <w:b w:val="0"/>
          <w:bCs w:val="0"/>
          <w:noProof w:val="0"/>
          <w:sz w:val="28"/>
          <w:rtl/>
        </w:rPr>
        <w:t>عد</w:t>
      </w:r>
      <w:r w:rsidR="0047314E">
        <w:rPr>
          <w:rFonts w:ascii="Traditional Arabic" w:eastAsia="Calibri" w:hAnsi="Traditional Arabic" w:hint="cs"/>
          <w:b w:val="0"/>
          <w:bCs w:val="0"/>
          <w:noProof w:val="0"/>
          <w:sz w:val="28"/>
          <w:rtl/>
        </w:rPr>
        <w:t>،</w:t>
      </w:r>
      <w:r w:rsidR="002E344C" w:rsidRPr="008E74D0">
        <w:rPr>
          <w:rFonts w:ascii="Traditional Arabic" w:eastAsia="Calibri" w:hAnsi="Traditional Arabic" w:hint="cs"/>
          <w:b w:val="0"/>
          <w:bCs w:val="0"/>
          <w:noProof w:val="0"/>
          <w:sz w:val="28"/>
          <w:rtl/>
        </w:rPr>
        <w:t xml:space="preserve"> ورفع الصوت بغير حضرته -عليه الصلاة والسلام- التي جاء النص على النهي عنها لا شك أنه يقدَّر بقدر الحاجة</w:t>
      </w:r>
      <w:r w:rsidR="0047314E">
        <w:rPr>
          <w:rFonts w:ascii="Traditional Arabic" w:eastAsia="Calibri" w:hAnsi="Traditional Arabic" w:hint="cs"/>
          <w:b w:val="0"/>
          <w:bCs w:val="0"/>
          <w:noProof w:val="0"/>
          <w:sz w:val="28"/>
          <w:rtl/>
        </w:rPr>
        <w:t>،</w:t>
      </w:r>
      <w:r w:rsidR="002E344C" w:rsidRPr="008E74D0">
        <w:rPr>
          <w:rFonts w:ascii="Traditional Arabic" w:eastAsia="Calibri" w:hAnsi="Traditional Arabic" w:hint="cs"/>
          <w:b w:val="0"/>
          <w:bCs w:val="0"/>
          <w:noProof w:val="0"/>
          <w:sz w:val="28"/>
          <w:rtl/>
        </w:rPr>
        <w:t xml:space="preserve"> الحاجة هي التي تحدد الصوت </w:t>
      </w:r>
      <w:r w:rsidR="002E344C" w:rsidRPr="00DD1932">
        <w:rPr>
          <w:rFonts w:ascii="Traditional Arabic" w:eastAsia="Calibri" w:hAnsi="Traditional Arabic" w:cs="ATraditional Arabic" w:hint="cs"/>
          <w:b w:val="0"/>
          <w:bCs w:val="0"/>
          <w:noProof w:val="0"/>
          <w:color w:val="FF0000"/>
          <w:sz w:val="28"/>
          <w:rtl/>
        </w:rPr>
        <w:t>{</w:t>
      </w:r>
      <w:r w:rsidR="008E74D0" w:rsidRPr="00DD1932">
        <w:rPr>
          <w:rStyle w:val="-"/>
          <w:rFonts w:hint="cs"/>
          <w:color w:val="FF0000"/>
          <w:sz w:val="28"/>
          <w:szCs w:val="28"/>
          <w:rtl/>
        </w:rPr>
        <w:t>وَلا</w:t>
      </w:r>
      <w:r w:rsidR="008E74D0" w:rsidRPr="00DD1932">
        <w:rPr>
          <w:rStyle w:val="-"/>
          <w:color w:val="FF0000"/>
          <w:sz w:val="28"/>
          <w:szCs w:val="28"/>
          <w:rtl/>
        </w:rPr>
        <w:t xml:space="preserve"> تَجْهَرُوا لَهُ بِالْقَوْلِ كَجَهْرِ بَعْضِكُمْ لِبَعْضٍ أَن تَحْبَطَ أَعْمَالُكُمْ</w:t>
      </w:r>
      <w:r w:rsidR="002E344C" w:rsidRPr="00DD1932">
        <w:rPr>
          <w:rFonts w:ascii="Traditional Arabic" w:eastAsia="Calibri" w:hAnsi="Traditional Arabic" w:cs="ATraditional Arabic" w:hint="cs"/>
          <w:b w:val="0"/>
          <w:bCs w:val="0"/>
          <w:noProof w:val="0"/>
          <w:color w:val="FF0000"/>
          <w:sz w:val="28"/>
          <w:rtl/>
        </w:rPr>
        <w:t>}</w:t>
      </w:r>
      <w:r w:rsidR="008E74D0">
        <w:rPr>
          <w:rFonts w:ascii="Traditional Arabic" w:eastAsia="Calibri" w:hAnsi="Traditional Arabic"/>
          <w:b w:val="0"/>
          <w:bCs w:val="0"/>
          <w:noProof w:val="0"/>
          <w:sz w:val="28"/>
          <w:rtl/>
        </w:rPr>
        <w:t xml:space="preserve"> [سورة الحجرات:</w:t>
      </w:r>
      <w:r w:rsidR="008E74D0" w:rsidRPr="008E74D0">
        <w:rPr>
          <w:rFonts w:ascii="Traditional Arabic" w:eastAsia="Calibri" w:hAnsi="Traditional Arabic"/>
          <w:b w:val="0"/>
          <w:bCs w:val="0"/>
          <w:noProof w:val="0"/>
          <w:sz w:val="28"/>
          <w:rtl/>
        </w:rPr>
        <w:t>2]</w:t>
      </w:r>
      <w:r w:rsidR="002E344C" w:rsidRPr="008E74D0">
        <w:rPr>
          <w:rFonts w:ascii="Traditional Arabic" w:eastAsia="Calibri" w:hAnsi="Traditional Arabic" w:hint="cs"/>
          <w:b w:val="0"/>
          <w:bCs w:val="0"/>
          <w:noProof w:val="0"/>
          <w:sz w:val="28"/>
          <w:rtl/>
        </w:rPr>
        <w:t xml:space="preserve"> خشية أن تحبط أو لئلا تحبط أعمالكم </w:t>
      </w:r>
      <w:r w:rsidR="002E344C" w:rsidRPr="00DD1932">
        <w:rPr>
          <w:rFonts w:ascii="Traditional Arabic" w:eastAsia="Calibri" w:hAnsi="Traditional Arabic" w:cs="ATraditional Arabic" w:hint="cs"/>
          <w:b w:val="0"/>
          <w:bCs w:val="0"/>
          <w:noProof w:val="0"/>
          <w:color w:val="FF0000"/>
          <w:sz w:val="28"/>
          <w:rtl/>
        </w:rPr>
        <w:t>{</w:t>
      </w:r>
      <w:r w:rsidR="008E74D0" w:rsidRPr="00DD1932">
        <w:rPr>
          <w:rStyle w:val="-"/>
          <w:rFonts w:hint="cs"/>
          <w:color w:val="FF0000"/>
          <w:sz w:val="28"/>
          <w:szCs w:val="28"/>
          <w:rtl/>
        </w:rPr>
        <w:t>وَأَنتُمْ</w:t>
      </w:r>
      <w:r w:rsidR="008E74D0" w:rsidRPr="00DD1932">
        <w:rPr>
          <w:rStyle w:val="-"/>
          <w:color w:val="FF0000"/>
          <w:sz w:val="28"/>
          <w:szCs w:val="28"/>
          <w:rtl/>
        </w:rPr>
        <w:t xml:space="preserve"> لا تَشْعُرُونَ</w:t>
      </w:r>
      <w:r w:rsidR="002E344C" w:rsidRPr="00DD1932">
        <w:rPr>
          <w:rFonts w:ascii="Traditional Arabic" w:eastAsia="Calibri" w:hAnsi="Traditional Arabic" w:cs="ATraditional Arabic" w:hint="cs"/>
          <w:b w:val="0"/>
          <w:bCs w:val="0"/>
          <w:noProof w:val="0"/>
          <w:color w:val="FF0000"/>
          <w:sz w:val="28"/>
          <w:rtl/>
        </w:rPr>
        <w:t>}</w:t>
      </w:r>
      <w:r w:rsidR="008E74D0">
        <w:rPr>
          <w:rFonts w:ascii="Traditional Arabic" w:eastAsia="Calibri" w:hAnsi="Traditional Arabic"/>
          <w:b w:val="0"/>
          <w:bCs w:val="0"/>
          <w:noProof w:val="0"/>
          <w:sz w:val="28"/>
          <w:rtl/>
        </w:rPr>
        <w:t xml:space="preserve"> [سورة الزمر:</w:t>
      </w:r>
      <w:r w:rsidR="008E74D0" w:rsidRPr="008E74D0">
        <w:rPr>
          <w:rFonts w:ascii="Traditional Arabic" w:eastAsia="Calibri" w:hAnsi="Traditional Arabic"/>
          <w:b w:val="0"/>
          <w:bCs w:val="0"/>
          <w:noProof w:val="0"/>
          <w:sz w:val="28"/>
          <w:rtl/>
        </w:rPr>
        <w:t>55]</w:t>
      </w:r>
      <w:r w:rsidR="002E344C" w:rsidRPr="008E74D0">
        <w:rPr>
          <w:rFonts w:ascii="Traditional Arabic" w:eastAsia="Calibri" w:hAnsi="Traditional Arabic" w:hint="cs"/>
          <w:b w:val="0"/>
          <w:bCs w:val="0"/>
          <w:noProof w:val="0"/>
          <w:sz w:val="28"/>
          <w:rtl/>
        </w:rPr>
        <w:t xml:space="preserve"> يعني يمكن أن يحبط العمل والإنسان ما قصد</w:t>
      </w:r>
      <w:r w:rsidR="0047314E">
        <w:rPr>
          <w:rFonts w:ascii="Traditional Arabic" w:eastAsia="Calibri" w:hAnsi="Traditional Arabic" w:hint="cs"/>
          <w:b w:val="0"/>
          <w:bCs w:val="0"/>
          <w:noProof w:val="0"/>
          <w:sz w:val="28"/>
          <w:rtl/>
        </w:rPr>
        <w:t xml:space="preserve"> شيئا</w:t>
      </w:r>
      <w:r w:rsidR="00BA67CC" w:rsidRPr="008E74D0">
        <w:rPr>
          <w:rFonts w:ascii="Traditional Arabic" w:eastAsia="Calibri" w:hAnsi="Traditional Arabic" w:hint="cs"/>
          <w:b w:val="0"/>
          <w:bCs w:val="0"/>
          <w:noProof w:val="0"/>
          <w:sz w:val="28"/>
          <w:rtl/>
        </w:rPr>
        <w:t>.</w:t>
      </w:r>
    </w:p>
    <w:p w:rsidR="00BA67CC" w:rsidRPr="008E74D0" w:rsidRDefault="00BA67CC" w:rsidP="00BA67CC">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BA67CC" w:rsidRPr="008E74D0" w:rsidRDefault="00BA67CC" w:rsidP="006F2932">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 xml:space="preserve">لأنه قال </w:t>
      </w:r>
      <w:r w:rsidRPr="00DD1932">
        <w:rPr>
          <w:rFonts w:ascii="Traditional Arabic" w:eastAsia="Calibri" w:hAnsi="Traditional Arabic" w:cs="ATraditional Arabic" w:hint="cs"/>
          <w:b w:val="0"/>
          <w:bCs w:val="0"/>
          <w:noProof w:val="0"/>
          <w:color w:val="FF0000"/>
          <w:sz w:val="28"/>
          <w:rtl/>
        </w:rPr>
        <w:t>{</w:t>
      </w:r>
      <w:r w:rsidR="008E74D0" w:rsidRPr="00DD1932">
        <w:rPr>
          <w:rStyle w:val="-"/>
          <w:rFonts w:hint="cs"/>
          <w:color w:val="FF0000"/>
          <w:sz w:val="28"/>
          <w:szCs w:val="28"/>
          <w:rtl/>
        </w:rPr>
        <w:t>وَأَنتُمْ</w:t>
      </w:r>
      <w:r w:rsidR="008E74D0" w:rsidRPr="00DD1932">
        <w:rPr>
          <w:rStyle w:val="-"/>
          <w:color w:val="FF0000"/>
          <w:sz w:val="28"/>
          <w:szCs w:val="28"/>
          <w:rtl/>
        </w:rPr>
        <w:t xml:space="preserve"> لا تَشْعُرُونَ</w:t>
      </w:r>
      <w:r w:rsidRPr="00DD1932">
        <w:rPr>
          <w:rFonts w:ascii="Traditional Arabic" w:eastAsia="Calibri" w:hAnsi="Traditional Arabic" w:cs="ATraditional Arabic" w:hint="cs"/>
          <w:b w:val="0"/>
          <w:bCs w:val="0"/>
          <w:noProof w:val="0"/>
          <w:color w:val="FF0000"/>
          <w:sz w:val="28"/>
          <w:rtl/>
        </w:rPr>
        <w:t>}</w:t>
      </w:r>
      <w:r w:rsidR="008E74D0">
        <w:rPr>
          <w:rFonts w:ascii="Traditional Arabic" w:eastAsia="Calibri" w:hAnsi="Traditional Arabic"/>
          <w:b w:val="0"/>
          <w:bCs w:val="0"/>
          <w:noProof w:val="0"/>
          <w:sz w:val="28"/>
          <w:rtl/>
        </w:rPr>
        <w:t xml:space="preserve"> [سورة الزمر:</w:t>
      </w:r>
      <w:r w:rsidR="008E74D0" w:rsidRPr="008E74D0">
        <w:rPr>
          <w:rFonts w:ascii="Traditional Arabic" w:eastAsia="Calibri" w:hAnsi="Traditional Arabic"/>
          <w:b w:val="0"/>
          <w:bCs w:val="0"/>
          <w:noProof w:val="0"/>
          <w:sz w:val="28"/>
          <w:rtl/>
        </w:rPr>
        <w:t>55]</w:t>
      </w:r>
      <w:r w:rsidRPr="008E74D0">
        <w:rPr>
          <w:rFonts w:ascii="Traditional Arabic" w:eastAsia="Calibri" w:hAnsi="Traditional Arabic" w:hint="cs"/>
          <w:b w:val="0"/>
          <w:bCs w:val="0"/>
          <w:noProof w:val="0"/>
          <w:sz w:val="28"/>
          <w:rtl/>
        </w:rPr>
        <w:t xml:space="preserve"> </w:t>
      </w:r>
      <w:r w:rsidR="008E74D0" w:rsidRPr="00DD1932">
        <w:rPr>
          <w:rFonts w:ascii="Traditional Arabic" w:eastAsia="Calibri" w:hAnsi="Traditional Arabic" w:hint="cs"/>
          <w:b w:val="0"/>
          <w:bCs w:val="0"/>
          <w:noProof w:val="0"/>
          <w:color w:val="0000FF"/>
          <w:sz w:val="28"/>
          <w:rtl/>
        </w:rPr>
        <w:t>«</w:t>
      </w:r>
      <w:r w:rsidRPr="00DD1932">
        <w:rPr>
          <w:rFonts w:ascii="Traditional Arabic" w:eastAsia="Calibri" w:hAnsi="Traditional Arabic" w:hint="cs"/>
          <w:b w:val="0"/>
          <w:bCs w:val="0"/>
          <w:noProof w:val="0"/>
          <w:color w:val="0000FF"/>
          <w:sz w:val="28"/>
          <w:rtl/>
        </w:rPr>
        <w:t>وإن الرجل ليتكلم بالكلمة من سخط الله لا يلقي لها بالا</w:t>
      </w:r>
      <w:r w:rsidR="006D0022">
        <w:rPr>
          <w:rFonts w:ascii="Traditional Arabic" w:eastAsia="Calibri" w:hAnsi="Traditional Arabic" w:hint="cs"/>
          <w:b w:val="0"/>
          <w:bCs w:val="0"/>
          <w:noProof w:val="0"/>
          <w:color w:val="0000FF"/>
          <w:sz w:val="28"/>
          <w:rtl/>
        </w:rPr>
        <w:t>ً</w:t>
      </w:r>
      <w:r w:rsidRPr="00DD1932">
        <w:rPr>
          <w:rFonts w:ascii="Traditional Arabic" w:eastAsia="Calibri" w:hAnsi="Traditional Arabic" w:hint="cs"/>
          <w:b w:val="0"/>
          <w:bCs w:val="0"/>
          <w:noProof w:val="0"/>
          <w:color w:val="0000FF"/>
          <w:sz w:val="28"/>
          <w:rtl/>
        </w:rPr>
        <w:t xml:space="preserve"> يهوي بها في النار سبعين خريفًا</w:t>
      </w:r>
      <w:r w:rsidR="008E74D0" w:rsidRPr="00DD1932">
        <w:rPr>
          <w:rFonts w:ascii="Traditional Arabic" w:eastAsia="Calibri" w:hAnsi="Traditional Arabic" w:hint="cs"/>
          <w:b w:val="0"/>
          <w:bCs w:val="0"/>
          <w:noProof w:val="0"/>
          <w:color w:val="0000FF"/>
          <w:sz w:val="28"/>
          <w:rtl/>
        </w:rPr>
        <w:t>»</w:t>
      </w:r>
      <w:r w:rsidRPr="008E74D0">
        <w:rPr>
          <w:rFonts w:ascii="Traditional Arabic" w:eastAsia="Calibri" w:hAnsi="Traditional Arabic" w:hint="cs"/>
          <w:b w:val="0"/>
          <w:bCs w:val="0"/>
          <w:noProof w:val="0"/>
          <w:sz w:val="28"/>
          <w:rtl/>
        </w:rPr>
        <w:t xml:space="preserve"> </w:t>
      </w:r>
      <w:r w:rsidRPr="00DD1932">
        <w:rPr>
          <w:rFonts w:ascii="Traditional Arabic" w:eastAsia="Calibri" w:hAnsi="Traditional Arabic" w:cs="ATraditional Arabic" w:hint="cs"/>
          <w:b w:val="0"/>
          <w:bCs w:val="0"/>
          <w:noProof w:val="0"/>
          <w:color w:val="FF0000"/>
          <w:sz w:val="28"/>
          <w:rtl/>
        </w:rPr>
        <w:t>{</w:t>
      </w:r>
      <w:r w:rsidR="008E74D0" w:rsidRPr="00DD1932">
        <w:rPr>
          <w:rStyle w:val="-"/>
          <w:rFonts w:hint="cs"/>
          <w:color w:val="FF0000"/>
          <w:sz w:val="28"/>
          <w:szCs w:val="28"/>
          <w:rtl/>
        </w:rPr>
        <w:t>إِنَّ</w:t>
      </w:r>
      <w:r w:rsidR="008E74D0" w:rsidRPr="00DD1932">
        <w:rPr>
          <w:rStyle w:val="-"/>
          <w:color w:val="FF0000"/>
          <w:sz w:val="28"/>
          <w:szCs w:val="28"/>
          <w:rtl/>
        </w:rPr>
        <w:t xml:space="preserve"> الَّذِينَ يَغُضُّونَ أَصْوَاتَهُمْ عِندَ رَسُولِ اللَّهِ أُوْلَئِكَ الَّذِينَ امْتَحَنَ اللَّهُ قُلُوبَهُمْ لِلتَّقْوَى لَهُم مَّغْفِرَةٌ وَأَجْرٌ عَظِيمٌ</w:t>
      </w:r>
      <w:r w:rsidRPr="00DD1932">
        <w:rPr>
          <w:rFonts w:ascii="Traditional Arabic" w:eastAsia="Calibri" w:hAnsi="Traditional Arabic" w:cs="ATraditional Arabic" w:hint="cs"/>
          <w:b w:val="0"/>
          <w:bCs w:val="0"/>
          <w:noProof w:val="0"/>
          <w:color w:val="FF0000"/>
          <w:sz w:val="28"/>
          <w:rtl/>
        </w:rPr>
        <w:t>}</w:t>
      </w:r>
      <w:r w:rsidR="008E74D0">
        <w:rPr>
          <w:rFonts w:ascii="Traditional Arabic" w:eastAsia="Calibri" w:hAnsi="Traditional Arabic"/>
          <w:b w:val="0"/>
          <w:bCs w:val="0"/>
          <w:noProof w:val="0"/>
          <w:sz w:val="28"/>
          <w:rtl/>
        </w:rPr>
        <w:t xml:space="preserve"> [سورة الحجرات:</w:t>
      </w:r>
      <w:r w:rsidR="008E74D0" w:rsidRPr="008E74D0">
        <w:rPr>
          <w:rFonts w:ascii="Traditional Arabic" w:eastAsia="Calibri" w:hAnsi="Traditional Arabic"/>
          <w:b w:val="0"/>
          <w:bCs w:val="0"/>
          <w:noProof w:val="0"/>
          <w:sz w:val="28"/>
          <w:rtl/>
        </w:rPr>
        <w:t>3]</w:t>
      </w:r>
      <w:r w:rsidRPr="008E74D0">
        <w:rPr>
          <w:rFonts w:ascii="Traditional Arabic" w:eastAsia="Calibri" w:hAnsi="Traditional Arabic" w:hint="cs"/>
          <w:b w:val="0"/>
          <w:bCs w:val="0"/>
          <w:noProof w:val="0"/>
          <w:sz w:val="28"/>
          <w:rtl/>
        </w:rPr>
        <w:t xml:space="preserve"> </w:t>
      </w:r>
      <w:r w:rsidR="00D530E8">
        <w:rPr>
          <w:rFonts w:ascii="Traditional Arabic" w:eastAsia="Calibri" w:hAnsi="Traditional Arabic" w:hint="cs"/>
          <w:b w:val="0"/>
          <w:bCs w:val="0"/>
          <w:noProof w:val="0"/>
          <w:sz w:val="28"/>
          <w:rtl/>
        </w:rPr>
        <w:t>"</w:t>
      </w:r>
      <w:r w:rsidRPr="00C12E72">
        <w:rPr>
          <w:rFonts w:ascii="Traditional Arabic" w:eastAsia="Calibri" w:hAnsi="Traditional Arabic" w:hint="cs"/>
          <w:noProof w:val="0"/>
          <w:sz w:val="28"/>
          <w:rtl/>
        </w:rPr>
        <w:t>ولأن طول القيام عند قبره -صلى الله عليه وسلم- والإكثار من تكرار السلام يفضي إلى الزحام وكثرة الضجيج وارتفاع الأصوات عند قبره -صلى الله عليه وسلم-</w:t>
      </w:r>
      <w:r w:rsidR="006D0022">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لا شك أن الأصوات وإن كانت مفرداتها منخفضة إلا أنها بمجموعها ترتفع</w:t>
      </w:r>
      <w:r w:rsidR="00DB2B4E">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إذا كانت مفرداتها مرتفعة منخفضة لو نظرت إلى فلان يهمس ثم الثاني والثالث بمجموعها تكون مرتفعة يعني مثل ما يدخل الإنسان المسجد الجامع المكتظ بالمصلين وكل واحد يقرأ </w:t>
      </w:r>
      <w:r w:rsidR="00DB2B4E">
        <w:rPr>
          <w:rFonts w:ascii="Traditional Arabic" w:eastAsia="Calibri" w:hAnsi="Traditional Arabic" w:hint="cs"/>
          <w:b w:val="0"/>
          <w:bCs w:val="0"/>
          <w:noProof w:val="0"/>
          <w:sz w:val="28"/>
          <w:rtl/>
        </w:rPr>
        <w:t>و</w:t>
      </w:r>
      <w:r w:rsidRPr="008E74D0">
        <w:rPr>
          <w:rFonts w:ascii="Traditional Arabic" w:eastAsia="Calibri" w:hAnsi="Traditional Arabic" w:hint="cs"/>
          <w:b w:val="0"/>
          <w:bCs w:val="0"/>
          <w:noProof w:val="0"/>
          <w:sz w:val="28"/>
          <w:rtl/>
        </w:rPr>
        <w:t>معه مصحف</w:t>
      </w:r>
      <w:r w:rsidR="00DB2B4E">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يقرأ قراءة بين الجهر والإسرار لكن بالمجموع يحصل ارتفاع صوت قال </w:t>
      </w:r>
      <w:r w:rsidR="006D0022">
        <w:rPr>
          <w:rFonts w:ascii="Traditional Arabic" w:eastAsia="Calibri" w:hAnsi="Traditional Arabic" w:hint="cs"/>
          <w:b w:val="0"/>
          <w:bCs w:val="0"/>
          <w:noProof w:val="0"/>
          <w:sz w:val="28"/>
          <w:rtl/>
        </w:rPr>
        <w:t>"</w:t>
      </w:r>
      <w:r w:rsidRPr="00C12E72">
        <w:rPr>
          <w:rFonts w:ascii="Traditional Arabic" w:eastAsia="Calibri" w:hAnsi="Traditional Arabic" w:hint="cs"/>
          <w:noProof w:val="0"/>
          <w:sz w:val="28"/>
          <w:rtl/>
        </w:rPr>
        <w:t xml:space="preserve">والإكثار من تكرار السلام يفضي إلى الزحام وكثرة الضجيج وارتفاع </w:t>
      </w:r>
      <w:r w:rsidRPr="00C12E72">
        <w:rPr>
          <w:rFonts w:ascii="Traditional Arabic" w:eastAsia="Calibri" w:hAnsi="Traditional Arabic" w:hint="cs"/>
          <w:noProof w:val="0"/>
          <w:sz w:val="28"/>
          <w:rtl/>
        </w:rPr>
        <w:lastRenderedPageBreak/>
        <w:t>الأصوات عند قبره -عليه الصلاة والسلام- وذلك يخالف ما شرعه الله للمسلمين في هذه الآيات المحكمة</w:t>
      </w:r>
      <w:r w:rsidRPr="008E74D0">
        <w:rPr>
          <w:rFonts w:ascii="Traditional Arabic" w:eastAsia="Calibri" w:hAnsi="Traditional Arabic" w:hint="cs"/>
          <w:b w:val="0"/>
          <w:bCs w:val="0"/>
          <w:noProof w:val="0"/>
          <w:sz w:val="28"/>
          <w:rtl/>
        </w:rPr>
        <w:t xml:space="preserve"> </w:t>
      </w:r>
      <w:r w:rsidRPr="00C12E72">
        <w:rPr>
          <w:rFonts w:ascii="Traditional Arabic" w:eastAsia="Calibri" w:hAnsi="Traditional Arabic" w:hint="cs"/>
          <w:noProof w:val="0"/>
          <w:sz w:val="28"/>
          <w:rtl/>
        </w:rPr>
        <w:t>وهو -صلى الله عليه وسلم- محترم حيًّا وميِّتًا فلا ينبغي للمؤمن أن يفعل عند قبره ما يخالف الأدب الشرعي</w:t>
      </w:r>
      <w:r w:rsidRPr="008E74D0">
        <w:rPr>
          <w:rFonts w:ascii="Traditional Arabic" w:eastAsia="Calibri" w:hAnsi="Traditional Arabic" w:hint="cs"/>
          <w:b w:val="0"/>
          <w:bCs w:val="0"/>
          <w:noProof w:val="0"/>
          <w:sz w:val="28"/>
          <w:rtl/>
        </w:rPr>
        <w:t xml:space="preserve"> وهكذا ما يفعله بعض الزوار </w:t>
      </w:r>
      <w:r w:rsidRPr="00C12E72">
        <w:rPr>
          <w:rFonts w:ascii="Traditional Arabic" w:eastAsia="Calibri" w:hAnsi="Traditional Arabic" w:hint="cs"/>
          <w:noProof w:val="0"/>
          <w:sz w:val="28"/>
          <w:rtl/>
        </w:rPr>
        <w:t>وهكذا ما يفعله بعض الزوار وغيرهم من تحري الدعاء عند قبره مستقبلا</w:t>
      </w:r>
      <w:r w:rsidR="00DD1932" w:rsidRPr="00C12E72">
        <w:rPr>
          <w:rFonts w:ascii="Traditional Arabic" w:eastAsia="Calibri" w:hAnsi="Traditional Arabic" w:hint="cs"/>
          <w:noProof w:val="0"/>
          <w:sz w:val="28"/>
          <w:rtl/>
        </w:rPr>
        <w:t>ً</w:t>
      </w:r>
      <w:r w:rsidRPr="00C12E72">
        <w:rPr>
          <w:rFonts w:ascii="Traditional Arabic" w:eastAsia="Calibri" w:hAnsi="Traditional Arabic" w:hint="cs"/>
          <w:noProof w:val="0"/>
          <w:sz w:val="28"/>
          <w:rtl/>
        </w:rPr>
        <w:t xml:space="preserve"> للقبر رافعًا يديه يدعو</w:t>
      </w:r>
      <w:r w:rsidR="00D530E8">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يعني بعض الناس تجده في المسجد النبوي جهة بعيدة عن القبر تجده منحرف إلى جهة القبر والقبلة عن يمينه أو عن شماله ويدعو وهو بعيد أو حتى يختار الجلوس مستقبلا</w:t>
      </w:r>
      <w:r w:rsidR="00C12E72">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القبر </w:t>
      </w:r>
      <w:r w:rsidR="006D0022">
        <w:rPr>
          <w:rFonts w:ascii="Traditional Arabic" w:eastAsia="Calibri" w:hAnsi="Traditional Arabic" w:hint="cs"/>
          <w:noProof w:val="0"/>
          <w:sz w:val="28"/>
          <w:rtl/>
        </w:rPr>
        <w:t>"</w:t>
      </w:r>
      <w:r w:rsidR="00DB2B4E">
        <w:rPr>
          <w:rFonts w:ascii="Traditional Arabic" w:eastAsia="Calibri" w:hAnsi="Traditional Arabic" w:hint="cs"/>
          <w:noProof w:val="0"/>
          <w:sz w:val="28"/>
          <w:rtl/>
        </w:rPr>
        <w:t>وهكذا ما يفعله بعض الزوار و</w:t>
      </w:r>
      <w:r w:rsidRPr="00C12E72">
        <w:rPr>
          <w:rFonts w:ascii="Traditional Arabic" w:eastAsia="Calibri" w:hAnsi="Traditional Arabic" w:hint="cs"/>
          <w:noProof w:val="0"/>
          <w:sz w:val="28"/>
          <w:rtl/>
        </w:rPr>
        <w:t>غيرهم من تحري الدعاء عند قبره مستقبلا</w:t>
      </w:r>
      <w:r w:rsidR="00C12E72" w:rsidRPr="00C12E72">
        <w:rPr>
          <w:rFonts w:ascii="Traditional Arabic" w:eastAsia="Calibri" w:hAnsi="Traditional Arabic" w:hint="cs"/>
          <w:noProof w:val="0"/>
          <w:sz w:val="28"/>
          <w:rtl/>
        </w:rPr>
        <w:t>ً</w:t>
      </w:r>
      <w:r w:rsidRPr="00C12E72">
        <w:rPr>
          <w:rFonts w:ascii="Traditional Arabic" w:eastAsia="Calibri" w:hAnsi="Traditional Arabic" w:hint="cs"/>
          <w:noProof w:val="0"/>
          <w:sz w:val="28"/>
          <w:rtl/>
        </w:rPr>
        <w:t xml:space="preserve"> القبر رافع</w:t>
      </w:r>
      <w:r w:rsidR="00DD1932" w:rsidRPr="00C12E72">
        <w:rPr>
          <w:rFonts w:ascii="Traditional Arabic" w:eastAsia="Calibri" w:hAnsi="Traditional Arabic" w:hint="cs"/>
          <w:noProof w:val="0"/>
          <w:sz w:val="28"/>
          <w:rtl/>
        </w:rPr>
        <w:t>ً</w:t>
      </w:r>
      <w:r w:rsidRPr="00C12E72">
        <w:rPr>
          <w:rFonts w:ascii="Traditional Arabic" w:eastAsia="Calibri" w:hAnsi="Traditional Arabic" w:hint="cs"/>
          <w:noProof w:val="0"/>
          <w:sz w:val="28"/>
          <w:rtl/>
        </w:rPr>
        <w:t>ا يديه يدعو فهذا كله خلاف ما عليه السلف الصالح من أصحاب رسول الله -صلى الله عليه وسلم- وأتباعهم بإحسان</w:t>
      </w:r>
      <w:r w:rsidRPr="008E74D0">
        <w:rPr>
          <w:rFonts w:ascii="Traditional Arabic" w:eastAsia="Calibri" w:hAnsi="Traditional Arabic" w:hint="cs"/>
          <w:b w:val="0"/>
          <w:bCs w:val="0"/>
          <w:noProof w:val="0"/>
          <w:sz w:val="28"/>
          <w:rtl/>
        </w:rPr>
        <w:t xml:space="preserve"> </w:t>
      </w:r>
      <w:r w:rsidRPr="00C12E72">
        <w:rPr>
          <w:rFonts w:ascii="Traditional Arabic" w:eastAsia="Calibri" w:hAnsi="Traditional Arabic" w:hint="cs"/>
          <w:noProof w:val="0"/>
          <w:sz w:val="28"/>
          <w:rtl/>
        </w:rPr>
        <w:t>بل هو</w:t>
      </w:r>
      <w:r w:rsidR="00C12E72" w:rsidRPr="00C12E72">
        <w:rPr>
          <w:rFonts w:ascii="Traditional Arabic" w:eastAsia="Calibri" w:hAnsi="Traditional Arabic" w:hint="cs"/>
          <w:noProof w:val="0"/>
          <w:sz w:val="28"/>
          <w:rtl/>
        </w:rPr>
        <w:t xml:space="preserve"> </w:t>
      </w:r>
      <w:r w:rsidRPr="00C12E72">
        <w:rPr>
          <w:rFonts w:ascii="Traditional Arabic" w:eastAsia="Calibri" w:hAnsi="Traditional Arabic" w:hint="cs"/>
          <w:noProof w:val="0"/>
          <w:sz w:val="28"/>
          <w:rtl/>
        </w:rPr>
        <w:t>من البدع المحدثات</w:t>
      </w:r>
      <w:r w:rsidRPr="008E74D0">
        <w:rPr>
          <w:rFonts w:ascii="Traditional Arabic" w:eastAsia="Calibri" w:hAnsi="Traditional Arabic" w:hint="cs"/>
          <w:b w:val="0"/>
          <w:bCs w:val="0"/>
          <w:noProof w:val="0"/>
          <w:sz w:val="28"/>
          <w:rtl/>
        </w:rPr>
        <w:t xml:space="preserve"> </w:t>
      </w:r>
      <w:r w:rsidRPr="006D0022">
        <w:rPr>
          <w:rFonts w:ascii="Traditional Arabic" w:eastAsia="Calibri" w:hAnsi="Traditional Arabic" w:hint="cs"/>
          <w:noProof w:val="0"/>
          <w:sz w:val="28"/>
          <w:rtl/>
        </w:rPr>
        <w:t xml:space="preserve">وقد قال النبي -عليه الصلاة والسلام- </w:t>
      </w:r>
      <w:r w:rsidR="008E74D0" w:rsidRPr="006D0022">
        <w:rPr>
          <w:rFonts w:ascii="Traditional Arabic" w:eastAsia="Calibri" w:hAnsi="Traditional Arabic" w:hint="cs"/>
          <w:noProof w:val="0"/>
          <w:color w:val="0000FF"/>
          <w:sz w:val="28"/>
          <w:rtl/>
        </w:rPr>
        <w:t>«</w:t>
      </w:r>
      <w:r w:rsidRPr="006D0022">
        <w:rPr>
          <w:rFonts w:ascii="Traditional Arabic" w:eastAsia="Calibri" w:hAnsi="Traditional Arabic" w:hint="cs"/>
          <w:noProof w:val="0"/>
          <w:color w:val="0000FF"/>
          <w:sz w:val="28"/>
          <w:rtl/>
        </w:rPr>
        <w:t>عليكم بسنتي وسنة الخلفاء الراشدين المهديين تمسكوا بها وعضوا عليها بالنواجذ وإياكم ومحدثات الأمور فإن كل محدثة بدعة وكل بدعة ضلالة</w:t>
      </w:r>
      <w:r w:rsidR="008E74D0" w:rsidRPr="006D0022">
        <w:rPr>
          <w:rFonts w:ascii="Traditional Arabic" w:eastAsia="Calibri" w:hAnsi="Traditional Arabic" w:hint="cs"/>
          <w:noProof w:val="0"/>
          <w:color w:val="0000FF"/>
          <w:sz w:val="28"/>
          <w:rtl/>
        </w:rPr>
        <w:t>»</w:t>
      </w:r>
      <w:r w:rsidRPr="006D0022">
        <w:rPr>
          <w:rFonts w:ascii="Traditional Arabic" w:eastAsia="Calibri" w:hAnsi="Traditional Arabic" w:hint="cs"/>
          <w:noProof w:val="0"/>
          <w:sz w:val="28"/>
          <w:rtl/>
        </w:rPr>
        <w:t xml:space="preserve"> أخرجه الإمام أحمد وأبو داود والترمذي والنسائي بإسناد حسن وابن ماجه والدارمي وقال </w:t>
      </w:r>
      <w:r w:rsidR="008E74D0" w:rsidRPr="006D0022">
        <w:rPr>
          <w:rFonts w:ascii="Traditional Arabic" w:eastAsia="Calibri" w:hAnsi="Traditional Arabic" w:hint="cs"/>
          <w:noProof w:val="0"/>
          <w:color w:val="0000FF"/>
          <w:sz w:val="28"/>
          <w:rtl/>
        </w:rPr>
        <w:t>«</w:t>
      </w:r>
      <w:r w:rsidRPr="006D0022">
        <w:rPr>
          <w:rFonts w:ascii="Traditional Arabic" w:eastAsia="Calibri" w:hAnsi="Traditional Arabic" w:hint="cs"/>
          <w:noProof w:val="0"/>
          <w:color w:val="0000FF"/>
          <w:sz w:val="28"/>
          <w:rtl/>
        </w:rPr>
        <w:t>من أحدث في أمرنا هذا ما ليس منه فهو رد</w:t>
      </w:r>
      <w:r w:rsidR="008E74D0" w:rsidRPr="006D0022">
        <w:rPr>
          <w:rFonts w:ascii="Traditional Arabic" w:eastAsia="Calibri" w:hAnsi="Traditional Arabic" w:hint="cs"/>
          <w:noProof w:val="0"/>
          <w:color w:val="0000FF"/>
          <w:sz w:val="28"/>
          <w:rtl/>
        </w:rPr>
        <w:t>»</w:t>
      </w:r>
      <w:r w:rsidRPr="006D0022">
        <w:rPr>
          <w:rFonts w:ascii="Traditional Arabic" w:eastAsia="Calibri" w:hAnsi="Traditional Arabic" w:hint="cs"/>
          <w:noProof w:val="0"/>
          <w:sz w:val="28"/>
          <w:rtl/>
        </w:rPr>
        <w:t xml:space="preserve"> أخرجه البخاري ومسلم وفي رواية لمسلم </w:t>
      </w:r>
      <w:r w:rsidRPr="006D0022">
        <w:rPr>
          <w:rFonts w:ascii="Traditional Arabic" w:eastAsia="Calibri" w:hAnsi="Traditional Arabic" w:hint="cs"/>
          <w:noProof w:val="0"/>
          <w:color w:val="0000FF"/>
          <w:sz w:val="28"/>
          <w:rtl/>
        </w:rPr>
        <w:t>من عمل عملا</w:t>
      </w:r>
      <w:r w:rsidR="00C12E72" w:rsidRPr="006D0022">
        <w:rPr>
          <w:rFonts w:ascii="Traditional Arabic" w:eastAsia="Calibri" w:hAnsi="Traditional Arabic" w:hint="cs"/>
          <w:noProof w:val="0"/>
          <w:color w:val="0000FF"/>
          <w:sz w:val="28"/>
          <w:rtl/>
        </w:rPr>
        <w:t>ً</w:t>
      </w:r>
      <w:r w:rsidRPr="006D0022">
        <w:rPr>
          <w:rFonts w:ascii="Traditional Arabic" w:eastAsia="Calibri" w:hAnsi="Traditional Arabic" w:hint="cs"/>
          <w:noProof w:val="0"/>
          <w:color w:val="0000FF"/>
          <w:sz w:val="28"/>
          <w:rtl/>
        </w:rPr>
        <w:t xml:space="preserve"> ليس عليه أمرنا فهو رد</w:t>
      </w:r>
      <w:r w:rsidR="006D0022">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فشرط قبول العمل الاتباع مع الشرط الأول الذي هو الإخلاص لله</w:t>
      </w:r>
      <w:r w:rsidR="00DB2B4E">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جل وعلا</w:t>
      </w:r>
      <w:r w:rsidR="00DB2B4E">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وبعضهم يقتصر على الشرط الثاني الذي هو الاتباع لماذا؟ لأن العمل إذا لم يكن خالصًا فليس بمتبع صاحبه</w:t>
      </w:r>
      <w:r w:rsidR="00DB2B4E">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لأن من صفة عمله -عليه الصلاة والسلام- الإخلاص</w:t>
      </w:r>
      <w:r w:rsidR="00DB2B4E">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لكن التأكيد على الإخلاص والتنصيص عليه وإن دخل في الاتباع من باب الاهتمام به والعناية بشأنه</w:t>
      </w:r>
      <w:r w:rsidR="00DB2B4E">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لئلا يُغفَل عنه </w:t>
      </w:r>
      <w:r w:rsidR="006D0022">
        <w:rPr>
          <w:rFonts w:ascii="Traditional Arabic" w:eastAsia="Calibri" w:hAnsi="Traditional Arabic" w:hint="cs"/>
          <w:b w:val="0"/>
          <w:bCs w:val="0"/>
          <w:noProof w:val="0"/>
          <w:sz w:val="28"/>
          <w:rtl/>
        </w:rPr>
        <w:t>"</w:t>
      </w:r>
      <w:r w:rsidRPr="006D0022">
        <w:rPr>
          <w:rFonts w:ascii="Traditional Arabic" w:eastAsia="Calibri" w:hAnsi="Traditional Arabic" w:hint="cs"/>
          <w:noProof w:val="0"/>
          <w:sz w:val="28"/>
          <w:rtl/>
        </w:rPr>
        <w:t>ورأى علي بن الحسين زين العابدين</w:t>
      </w:r>
      <w:r w:rsidR="00DB2B4E">
        <w:rPr>
          <w:rFonts w:ascii="Traditional Arabic" w:eastAsia="Calibri" w:hAnsi="Traditional Arabic" w:hint="cs"/>
          <w:noProof w:val="0"/>
          <w:sz w:val="28"/>
          <w:rtl/>
        </w:rPr>
        <w:t>-</w:t>
      </w:r>
      <w:r w:rsidRPr="006D0022">
        <w:rPr>
          <w:rFonts w:ascii="Traditional Arabic" w:eastAsia="Calibri" w:hAnsi="Traditional Arabic" w:hint="cs"/>
          <w:noProof w:val="0"/>
          <w:sz w:val="28"/>
          <w:rtl/>
        </w:rPr>
        <w:t xml:space="preserve"> رضي الله عنهما</w:t>
      </w:r>
      <w:r w:rsidR="00DB2B4E">
        <w:rPr>
          <w:rFonts w:ascii="Traditional Arabic" w:eastAsia="Calibri" w:hAnsi="Traditional Arabic" w:hint="cs"/>
          <w:noProof w:val="0"/>
          <w:sz w:val="28"/>
          <w:rtl/>
        </w:rPr>
        <w:t>-</w:t>
      </w:r>
      <w:r w:rsidRPr="006D0022">
        <w:rPr>
          <w:rFonts w:ascii="Traditional Arabic" w:eastAsia="Calibri" w:hAnsi="Traditional Arabic" w:hint="cs"/>
          <w:noProof w:val="0"/>
          <w:sz w:val="28"/>
          <w:rtl/>
        </w:rPr>
        <w:t xml:space="preserve"> رجلا</w:t>
      </w:r>
      <w:r w:rsidR="006D0022" w:rsidRPr="006D0022">
        <w:rPr>
          <w:rFonts w:ascii="Traditional Arabic" w:eastAsia="Calibri" w:hAnsi="Traditional Arabic" w:hint="cs"/>
          <w:noProof w:val="0"/>
          <w:sz w:val="28"/>
          <w:rtl/>
        </w:rPr>
        <w:t>ً</w:t>
      </w:r>
      <w:r w:rsidRPr="006D0022">
        <w:rPr>
          <w:rFonts w:ascii="Traditional Arabic" w:eastAsia="Calibri" w:hAnsi="Traditional Arabic" w:hint="cs"/>
          <w:noProof w:val="0"/>
          <w:sz w:val="28"/>
          <w:rtl/>
        </w:rPr>
        <w:t xml:space="preserve"> يدعو عند قبر النبي -صلى الله عليه وسلم- فنهاه عن ذلك وقال ألا أحدثك بحديث سمعته عن أبي عن جدي عن رسول الله -صلى الله عليه وسلم- أنه قال </w:t>
      </w:r>
      <w:r w:rsidR="008E74D0" w:rsidRPr="006D0022">
        <w:rPr>
          <w:rFonts w:ascii="Traditional Arabic" w:eastAsia="Calibri" w:hAnsi="Traditional Arabic" w:hint="cs"/>
          <w:noProof w:val="0"/>
          <w:color w:val="0000FF"/>
          <w:sz w:val="28"/>
          <w:rtl/>
        </w:rPr>
        <w:t>«</w:t>
      </w:r>
      <w:r w:rsidRPr="006D0022">
        <w:rPr>
          <w:rFonts w:ascii="Traditional Arabic" w:eastAsia="Calibri" w:hAnsi="Traditional Arabic" w:hint="cs"/>
          <w:noProof w:val="0"/>
          <w:color w:val="0000FF"/>
          <w:sz w:val="28"/>
          <w:rtl/>
        </w:rPr>
        <w:t>لا تتخذوا قبري عيد</w:t>
      </w:r>
      <w:r w:rsidR="006D0022" w:rsidRPr="006D0022">
        <w:rPr>
          <w:rFonts w:ascii="Traditional Arabic" w:eastAsia="Calibri" w:hAnsi="Traditional Arabic" w:hint="cs"/>
          <w:noProof w:val="0"/>
          <w:color w:val="0000FF"/>
          <w:sz w:val="28"/>
          <w:rtl/>
        </w:rPr>
        <w:t>ً</w:t>
      </w:r>
      <w:r w:rsidRPr="006D0022">
        <w:rPr>
          <w:rFonts w:ascii="Traditional Arabic" w:eastAsia="Calibri" w:hAnsi="Traditional Arabic" w:hint="cs"/>
          <w:noProof w:val="0"/>
          <w:color w:val="0000FF"/>
          <w:sz w:val="28"/>
          <w:rtl/>
        </w:rPr>
        <w:t>ا ولا بيوتكم قبور</w:t>
      </w:r>
      <w:r w:rsidR="006D0022" w:rsidRPr="006D0022">
        <w:rPr>
          <w:rFonts w:ascii="Traditional Arabic" w:eastAsia="Calibri" w:hAnsi="Traditional Arabic" w:hint="cs"/>
          <w:noProof w:val="0"/>
          <w:color w:val="0000FF"/>
          <w:sz w:val="28"/>
          <w:rtl/>
        </w:rPr>
        <w:t>ً</w:t>
      </w:r>
      <w:r w:rsidRPr="006D0022">
        <w:rPr>
          <w:rFonts w:ascii="Traditional Arabic" w:eastAsia="Calibri" w:hAnsi="Traditional Arabic" w:hint="cs"/>
          <w:noProof w:val="0"/>
          <w:color w:val="0000FF"/>
          <w:sz w:val="28"/>
          <w:rtl/>
        </w:rPr>
        <w:t>ا وصلوا علي</w:t>
      </w:r>
      <w:r w:rsidR="006D0022">
        <w:rPr>
          <w:rFonts w:ascii="Traditional Arabic" w:eastAsia="Calibri" w:hAnsi="Traditional Arabic" w:hint="cs"/>
          <w:noProof w:val="0"/>
          <w:color w:val="0000FF"/>
          <w:sz w:val="28"/>
          <w:rtl/>
        </w:rPr>
        <w:t>..</w:t>
      </w:r>
      <w:r w:rsidR="008E74D0" w:rsidRPr="006D0022">
        <w:rPr>
          <w:rFonts w:ascii="Traditional Arabic" w:eastAsia="Calibri" w:hAnsi="Traditional Arabic" w:hint="cs"/>
          <w:noProof w:val="0"/>
          <w:color w:val="0000FF"/>
          <w:sz w:val="28"/>
          <w:rtl/>
        </w:rPr>
        <w:t>»</w:t>
      </w:r>
      <w:r w:rsidR="006D0022">
        <w:rPr>
          <w:rFonts w:ascii="Traditional Arabic" w:eastAsia="Calibri" w:hAnsi="Traditional Arabic" w:hint="cs"/>
          <w:noProof w:val="0"/>
          <w:sz w:val="28"/>
          <w:rtl/>
        </w:rPr>
        <w:t>"</w:t>
      </w:r>
      <w:r w:rsidRPr="006D0022">
        <w:rPr>
          <w:rFonts w:ascii="Traditional Arabic" w:eastAsia="Calibri" w:hAnsi="Traditional Arabic" w:hint="cs"/>
          <w:noProof w:val="0"/>
          <w:sz w:val="28"/>
          <w:rtl/>
        </w:rPr>
        <w:t xml:space="preserve"> </w:t>
      </w:r>
      <w:r w:rsidR="008E74D0" w:rsidRPr="006D0022">
        <w:rPr>
          <w:rFonts w:ascii="Traditional Arabic" w:eastAsia="Calibri" w:hAnsi="Traditional Arabic" w:hint="cs"/>
          <w:b w:val="0"/>
          <w:bCs w:val="0"/>
          <w:noProof w:val="0"/>
          <w:color w:val="0000FF"/>
          <w:sz w:val="28"/>
          <w:rtl/>
        </w:rPr>
        <w:t>«</w:t>
      </w:r>
      <w:r w:rsidRPr="006D0022">
        <w:rPr>
          <w:rFonts w:ascii="Traditional Arabic" w:eastAsia="Calibri" w:hAnsi="Traditional Arabic" w:hint="cs"/>
          <w:b w:val="0"/>
          <w:bCs w:val="0"/>
          <w:noProof w:val="0"/>
          <w:color w:val="0000FF"/>
          <w:sz w:val="28"/>
          <w:rtl/>
        </w:rPr>
        <w:t>لا تتخذوا قبري عيدا</w:t>
      </w:r>
      <w:r w:rsidR="008E74D0" w:rsidRPr="006D0022">
        <w:rPr>
          <w:rFonts w:ascii="Traditional Arabic" w:eastAsia="Calibri" w:hAnsi="Traditional Arabic" w:hint="cs"/>
          <w:b w:val="0"/>
          <w:bCs w:val="0"/>
          <w:noProof w:val="0"/>
          <w:color w:val="0000FF"/>
          <w:sz w:val="28"/>
          <w:rtl/>
        </w:rPr>
        <w:t>»</w:t>
      </w:r>
      <w:r w:rsidRPr="008E74D0">
        <w:rPr>
          <w:rFonts w:ascii="Traditional Arabic" w:eastAsia="Calibri" w:hAnsi="Traditional Arabic" w:hint="cs"/>
          <w:b w:val="0"/>
          <w:bCs w:val="0"/>
          <w:noProof w:val="0"/>
          <w:sz w:val="28"/>
          <w:rtl/>
        </w:rPr>
        <w:t xml:space="preserve"> بمعنى أن تتكرروا</w:t>
      </w:r>
      <w:r w:rsidR="00DB2B4E">
        <w:rPr>
          <w:rFonts w:ascii="Traditional Arabic" w:eastAsia="Calibri" w:hAnsi="Traditional Arabic" w:hint="cs"/>
          <w:b w:val="0"/>
          <w:bCs w:val="0"/>
          <w:noProof w:val="0"/>
          <w:sz w:val="28"/>
          <w:rtl/>
        </w:rPr>
        <w:t xml:space="preserve"> عليه وأن تدعوا تزاولوا عنده شيئا</w:t>
      </w:r>
      <w:r w:rsidRPr="008E74D0">
        <w:rPr>
          <w:rFonts w:ascii="Traditional Arabic" w:eastAsia="Calibri" w:hAnsi="Traditional Arabic" w:hint="cs"/>
          <w:b w:val="0"/>
          <w:bCs w:val="0"/>
          <w:noProof w:val="0"/>
          <w:sz w:val="28"/>
          <w:rtl/>
        </w:rPr>
        <w:t xml:space="preserve"> من العبادات بانتظام لئلا يكون عيدا </w:t>
      </w:r>
      <w:r w:rsidR="008E74D0" w:rsidRPr="00DD1932">
        <w:rPr>
          <w:rFonts w:ascii="Traditional Arabic" w:eastAsia="Calibri" w:hAnsi="Traditional Arabic" w:hint="cs"/>
          <w:b w:val="0"/>
          <w:bCs w:val="0"/>
          <w:noProof w:val="0"/>
          <w:color w:val="0000FF"/>
          <w:sz w:val="28"/>
          <w:rtl/>
        </w:rPr>
        <w:t>«</w:t>
      </w:r>
      <w:r w:rsidRPr="00DD1932">
        <w:rPr>
          <w:rFonts w:ascii="Traditional Arabic" w:eastAsia="Calibri" w:hAnsi="Traditional Arabic" w:hint="cs"/>
          <w:b w:val="0"/>
          <w:bCs w:val="0"/>
          <w:noProof w:val="0"/>
          <w:color w:val="0000FF"/>
          <w:sz w:val="28"/>
          <w:rtl/>
        </w:rPr>
        <w:t>ولا بيوتكم قبورا</w:t>
      </w:r>
      <w:r w:rsidR="008E74D0" w:rsidRPr="00DD1932">
        <w:rPr>
          <w:rFonts w:ascii="Traditional Arabic" w:eastAsia="Calibri" w:hAnsi="Traditional Arabic" w:hint="cs"/>
          <w:b w:val="0"/>
          <w:bCs w:val="0"/>
          <w:noProof w:val="0"/>
          <w:color w:val="0000FF"/>
          <w:sz w:val="28"/>
          <w:rtl/>
        </w:rPr>
        <w:t>»</w:t>
      </w:r>
      <w:r w:rsidRPr="008E74D0">
        <w:rPr>
          <w:rFonts w:ascii="Traditional Arabic" w:eastAsia="Calibri" w:hAnsi="Traditional Arabic" w:hint="cs"/>
          <w:b w:val="0"/>
          <w:bCs w:val="0"/>
          <w:noProof w:val="0"/>
          <w:sz w:val="28"/>
          <w:rtl/>
        </w:rPr>
        <w:t xml:space="preserve"> لا تشبهوها بالقبور لا تعطل من العبادات</w:t>
      </w:r>
      <w:r w:rsidR="00DB2B4E">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لأن القبور لا يزاوَل فيها شيء من العبادات إلا الدعاء للميت</w:t>
      </w:r>
      <w:r w:rsidR="00DB2B4E">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وصلاة الجنازة أيض</w:t>
      </w:r>
      <w:r w:rsidR="006D0022">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ا مستثناة </w:t>
      </w:r>
      <w:r w:rsidR="006D0022">
        <w:rPr>
          <w:rFonts w:ascii="Traditional Arabic" w:eastAsia="Calibri" w:hAnsi="Traditional Arabic" w:hint="cs"/>
          <w:noProof w:val="0"/>
          <w:color w:val="0000FF"/>
          <w:sz w:val="28"/>
          <w:rtl/>
        </w:rPr>
        <w:t>"</w:t>
      </w:r>
      <w:r w:rsidR="008E74D0" w:rsidRPr="006D0022">
        <w:rPr>
          <w:rFonts w:ascii="Traditional Arabic" w:eastAsia="Calibri" w:hAnsi="Traditional Arabic" w:hint="cs"/>
          <w:noProof w:val="0"/>
          <w:color w:val="0000FF"/>
          <w:sz w:val="28"/>
          <w:rtl/>
        </w:rPr>
        <w:t>«</w:t>
      </w:r>
      <w:r w:rsidR="006D0022">
        <w:rPr>
          <w:rFonts w:ascii="Traditional Arabic" w:eastAsia="Calibri" w:hAnsi="Traditional Arabic" w:hint="cs"/>
          <w:noProof w:val="0"/>
          <w:color w:val="0000FF"/>
          <w:sz w:val="28"/>
          <w:rtl/>
        </w:rPr>
        <w:t>..</w:t>
      </w:r>
      <w:r w:rsidRPr="006D0022">
        <w:rPr>
          <w:rFonts w:ascii="Traditional Arabic" w:eastAsia="Calibri" w:hAnsi="Traditional Arabic" w:hint="cs"/>
          <w:noProof w:val="0"/>
          <w:color w:val="0000FF"/>
          <w:sz w:val="28"/>
          <w:rtl/>
        </w:rPr>
        <w:t>وصلوا علي فإن تسليمكم يبلغني أينما كنتم</w:t>
      </w:r>
      <w:r w:rsidR="008E74D0" w:rsidRPr="006D0022">
        <w:rPr>
          <w:rFonts w:ascii="Traditional Arabic" w:eastAsia="Calibri" w:hAnsi="Traditional Arabic" w:hint="cs"/>
          <w:noProof w:val="0"/>
          <w:color w:val="0000FF"/>
          <w:sz w:val="28"/>
          <w:rtl/>
        </w:rPr>
        <w:t>»</w:t>
      </w:r>
      <w:r w:rsidRPr="006D0022">
        <w:rPr>
          <w:rFonts w:ascii="Traditional Arabic" w:eastAsia="Calibri" w:hAnsi="Traditional Arabic" w:hint="cs"/>
          <w:noProof w:val="0"/>
          <w:sz w:val="28"/>
          <w:rtl/>
        </w:rPr>
        <w:t xml:space="preserve"> أخرجه الحافظ محمد بن عبد الواحد المقدسي</w:t>
      </w:r>
      <w:r w:rsidR="006D0022">
        <w:rPr>
          <w:rFonts w:ascii="Traditional Arabic" w:eastAsia="Calibri" w:hAnsi="Traditional Arabic" w:hint="cs"/>
          <w:noProof w:val="0"/>
          <w:sz w:val="28"/>
          <w:rtl/>
        </w:rPr>
        <w:t>"</w:t>
      </w:r>
      <w:r w:rsidRPr="008E74D0">
        <w:rPr>
          <w:rFonts w:ascii="Traditional Arabic" w:eastAsia="Calibri" w:hAnsi="Traditional Arabic" w:hint="cs"/>
          <w:b w:val="0"/>
          <w:bCs w:val="0"/>
          <w:noProof w:val="0"/>
          <w:sz w:val="28"/>
          <w:rtl/>
        </w:rPr>
        <w:t xml:space="preserve"> المعروف بالضياء </w:t>
      </w:r>
      <w:r w:rsidR="006D0022">
        <w:rPr>
          <w:rFonts w:ascii="Traditional Arabic" w:eastAsia="Calibri" w:hAnsi="Traditional Arabic" w:hint="cs"/>
          <w:noProof w:val="0"/>
          <w:sz w:val="28"/>
          <w:rtl/>
        </w:rPr>
        <w:t>"</w:t>
      </w:r>
      <w:r w:rsidRPr="006D0022">
        <w:rPr>
          <w:rFonts w:ascii="Traditional Arabic" w:eastAsia="Calibri" w:hAnsi="Traditional Arabic" w:hint="cs"/>
          <w:noProof w:val="0"/>
          <w:sz w:val="28"/>
          <w:rtl/>
        </w:rPr>
        <w:t>في كتابه الأحاديث المختارة</w:t>
      </w:r>
      <w:r w:rsidR="006D0022">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المختارة للضياء اختاره من كتب السنة الزائدة على الصحيحين فهو في موضوع المستدرك للحاكم مما لم يخرجه الشيخان وهو أمثل من الحاكم بكثير</w:t>
      </w:r>
      <w:r w:rsidR="00DB2B4E">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المختارة للضياء أمثل من مستدرك الحاكم بكثير قال </w:t>
      </w:r>
      <w:r w:rsidR="006D0022">
        <w:rPr>
          <w:rFonts w:ascii="Traditional Arabic" w:eastAsia="Calibri" w:hAnsi="Traditional Arabic" w:hint="cs"/>
          <w:b w:val="0"/>
          <w:bCs w:val="0"/>
          <w:noProof w:val="0"/>
          <w:sz w:val="28"/>
          <w:rtl/>
        </w:rPr>
        <w:t>"</w:t>
      </w:r>
      <w:r w:rsidRPr="006D0022">
        <w:rPr>
          <w:rFonts w:ascii="Traditional Arabic" w:eastAsia="Calibri" w:hAnsi="Traditional Arabic" w:hint="cs"/>
          <w:noProof w:val="0"/>
          <w:sz w:val="28"/>
          <w:rtl/>
        </w:rPr>
        <w:t xml:space="preserve">وهكذا ما يفعله بعض الزوار عند السلام عليه بوضع يمينه على شماله فوق صدره أو تحته كهيئة المصلي فهذه الهيئة لا تجوز عند السلام عليه -صلى الله عليه وسلم- ولا عند السلام على غيره من الملوك والزعماء وغيرهم لأنها هيئة ذل وخضوع وعبادة لا تصلح إلا لله كما حكى ذلك الحافظ ابن حجر رحمه الله في الفتح عن العلماء والأمر في ذلك جلي واضح لمن تأمل المقام وكان </w:t>
      </w:r>
      <w:r w:rsidRPr="006D0022">
        <w:rPr>
          <w:rFonts w:ascii="Traditional Arabic" w:eastAsia="Calibri" w:hAnsi="Traditional Arabic" w:hint="cs"/>
          <w:noProof w:val="0"/>
          <w:sz w:val="28"/>
          <w:rtl/>
        </w:rPr>
        <w:lastRenderedPageBreak/>
        <w:t>هدفه اتباع هدي السلف الصالح</w:t>
      </w:r>
      <w:r w:rsidR="00DB2B4E">
        <w:rPr>
          <w:rFonts w:ascii="Traditional Arabic" w:eastAsia="Calibri" w:hAnsi="Traditional Arabic" w:hint="cs"/>
          <w:noProof w:val="0"/>
          <w:sz w:val="28"/>
          <w:rtl/>
        </w:rPr>
        <w:t>،</w:t>
      </w:r>
      <w:r w:rsidRPr="006D0022">
        <w:rPr>
          <w:rFonts w:ascii="Traditional Arabic" w:eastAsia="Calibri" w:hAnsi="Traditional Arabic" w:hint="cs"/>
          <w:noProof w:val="0"/>
          <w:sz w:val="28"/>
          <w:rtl/>
        </w:rPr>
        <w:t xml:space="preserve"> وأما من غلب عليه التعصُّب والهوى والتقليد الأعمى وسوء الظن بالدعاة إلى هدي السلف الصالح فأمره إلى الله ونسأل الله لنا وله الهداية والتوفيق لإيثار الحق على ما سواه إنه سبحانه خير مسؤ</w:t>
      </w:r>
      <w:r w:rsidR="00BD38DC" w:rsidRPr="006D0022">
        <w:rPr>
          <w:rFonts w:ascii="Traditional Arabic" w:eastAsia="Calibri" w:hAnsi="Traditional Arabic" w:hint="cs"/>
          <w:noProof w:val="0"/>
          <w:sz w:val="28"/>
          <w:rtl/>
        </w:rPr>
        <w:t>ول</w:t>
      </w:r>
      <w:r w:rsidR="006D0022">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يعني كثير من المسلمين في الأقطار والأمصار يرتكبون من البدع ما يرتكبون</w:t>
      </w:r>
      <w:r w:rsidR="00DB2B4E">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البدع الخفيفة والبدع المغلظة</w:t>
      </w:r>
      <w:r w:rsidR="00DB2B4E">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البدع التي منها ما يخرج من الملة ويدخل في الشرك الأكبر والبدع التي هي دون ذلك</w:t>
      </w:r>
      <w:r w:rsidR="00DB2B4E">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كل هذا اتباع وتقليد للأسلاف فهل زوال المانع من قبول الحجة</w:t>
      </w:r>
      <w:r w:rsidR="00DB2B4E">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لأن عندك بلوغ الحجة </w:t>
      </w:r>
      <w:r w:rsidR="00DB2B4E">
        <w:rPr>
          <w:rFonts w:ascii="Traditional Arabic" w:eastAsia="Calibri" w:hAnsi="Traditional Arabic" w:hint="cs"/>
          <w:b w:val="0"/>
          <w:bCs w:val="0"/>
          <w:noProof w:val="0"/>
          <w:sz w:val="28"/>
          <w:rtl/>
        </w:rPr>
        <w:t>شرط للتكليف الذي</w:t>
      </w:r>
      <w:r w:rsidR="00BD38DC" w:rsidRPr="008E74D0">
        <w:rPr>
          <w:rFonts w:ascii="Traditional Arabic" w:eastAsia="Calibri" w:hAnsi="Traditional Arabic" w:hint="cs"/>
          <w:b w:val="0"/>
          <w:bCs w:val="0"/>
          <w:noProof w:val="0"/>
          <w:sz w:val="28"/>
          <w:rtl/>
        </w:rPr>
        <w:t xml:space="preserve"> ما بلغه الحجة </w:t>
      </w:r>
      <w:r w:rsidR="00BD38DC" w:rsidRPr="00DD1932">
        <w:rPr>
          <w:rFonts w:ascii="Traditional Arabic" w:eastAsia="Calibri" w:hAnsi="Traditional Arabic" w:cs="ATraditional Arabic" w:hint="cs"/>
          <w:b w:val="0"/>
          <w:bCs w:val="0"/>
          <w:noProof w:val="0"/>
          <w:color w:val="FF0000"/>
          <w:sz w:val="28"/>
          <w:rtl/>
        </w:rPr>
        <w:t>{</w:t>
      </w:r>
      <w:r w:rsidR="008E74D0" w:rsidRPr="00DD1932">
        <w:rPr>
          <w:rStyle w:val="-"/>
          <w:rFonts w:hint="cs"/>
          <w:color w:val="FF0000"/>
          <w:sz w:val="28"/>
          <w:szCs w:val="28"/>
          <w:rtl/>
        </w:rPr>
        <w:t>وَمَا</w:t>
      </w:r>
      <w:r w:rsidR="008E74D0" w:rsidRPr="00DD1932">
        <w:rPr>
          <w:rStyle w:val="-"/>
          <w:color w:val="FF0000"/>
          <w:sz w:val="28"/>
          <w:szCs w:val="28"/>
          <w:rtl/>
        </w:rPr>
        <w:t xml:space="preserve"> كُنَّا مُعَذِّبِينَ حَتَّى نَبْعَثَ رَسُولاً</w:t>
      </w:r>
      <w:r w:rsidR="00BD38DC" w:rsidRPr="00DD1932">
        <w:rPr>
          <w:rFonts w:ascii="Traditional Arabic" w:eastAsia="Calibri" w:hAnsi="Traditional Arabic" w:cs="ATraditional Arabic" w:hint="cs"/>
          <w:b w:val="0"/>
          <w:bCs w:val="0"/>
          <w:noProof w:val="0"/>
          <w:color w:val="FF0000"/>
          <w:sz w:val="28"/>
          <w:rtl/>
        </w:rPr>
        <w:t>}</w:t>
      </w:r>
      <w:r w:rsidR="008E74D0">
        <w:rPr>
          <w:rFonts w:ascii="Traditional Arabic" w:eastAsia="Calibri" w:hAnsi="Traditional Arabic"/>
          <w:b w:val="0"/>
          <w:bCs w:val="0"/>
          <w:noProof w:val="0"/>
          <w:sz w:val="28"/>
          <w:rtl/>
        </w:rPr>
        <w:t xml:space="preserve"> [سورة الإسراء:</w:t>
      </w:r>
      <w:r w:rsidR="008E74D0" w:rsidRPr="008E74D0">
        <w:rPr>
          <w:rFonts w:ascii="Traditional Arabic" w:eastAsia="Calibri" w:hAnsi="Traditional Arabic"/>
          <w:b w:val="0"/>
          <w:bCs w:val="0"/>
          <w:noProof w:val="0"/>
          <w:sz w:val="28"/>
          <w:rtl/>
        </w:rPr>
        <w:t>15]</w:t>
      </w:r>
      <w:r w:rsidR="00BD38DC" w:rsidRPr="008E74D0">
        <w:rPr>
          <w:rFonts w:ascii="Traditional Arabic" w:eastAsia="Calibri" w:hAnsi="Traditional Arabic" w:hint="cs"/>
          <w:b w:val="0"/>
          <w:bCs w:val="0"/>
          <w:noProof w:val="0"/>
          <w:sz w:val="28"/>
          <w:rtl/>
        </w:rPr>
        <w:t xml:space="preserve"> بلوغ الحجة لا بد منه </w:t>
      </w:r>
      <w:r w:rsidR="00BD38DC" w:rsidRPr="00DD1932">
        <w:rPr>
          <w:rFonts w:ascii="Traditional Arabic" w:eastAsia="Calibri" w:hAnsi="Traditional Arabic" w:cs="ATraditional Arabic" w:hint="cs"/>
          <w:b w:val="0"/>
          <w:bCs w:val="0"/>
          <w:noProof w:val="0"/>
          <w:color w:val="FF0000"/>
          <w:sz w:val="28"/>
          <w:rtl/>
        </w:rPr>
        <w:t>{</w:t>
      </w:r>
      <w:r w:rsidR="008E74D0" w:rsidRPr="00DD1932">
        <w:rPr>
          <w:rStyle w:val="-"/>
          <w:rFonts w:hint="cs"/>
          <w:color w:val="FF0000"/>
          <w:sz w:val="28"/>
          <w:szCs w:val="28"/>
          <w:rtl/>
        </w:rPr>
        <w:t>لأُنذِرَكُم</w:t>
      </w:r>
      <w:r w:rsidR="008E74D0" w:rsidRPr="00DD1932">
        <w:rPr>
          <w:rStyle w:val="-"/>
          <w:color w:val="FF0000"/>
          <w:sz w:val="28"/>
          <w:szCs w:val="28"/>
          <w:rtl/>
        </w:rPr>
        <w:t xml:space="preserve"> بِهِ وَمَن بَلَغَ</w:t>
      </w:r>
      <w:r w:rsidR="00BD38DC" w:rsidRPr="00DD1932">
        <w:rPr>
          <w:rFonts w:ascii="Traditional Arabic" w:eastAsia="Calibri" w:hAnsi="Traditional Arabic" w:cs="ATraditional Arabic" w:hint="cs"/>
          <w:b w:val="0"/>
          <w:bCs w:val="0"/>
          <w:noProof w:val="0"/>
          <w:color w:val="FF0000"/>
          <w:sz w:val="28"/>
          <w:rtl/>
        </w:rPr>
        <w:t>}</w:t>
      </w:r>
      <w:r w:rsidR="008E74D0">
        <w:rPr>
          <w:rFonts w:ascii="Traditional Arabic" w:eastAsia="Calibri" w:hAnsi="Traditional Arabic"/>
          <w:b w:val="0"/>
          <w:bCs w:val="0"/>
          <w:noProof w:val="0"/>
          <w:sz w:val="28"/>
          <w:rtl/>
        </w:rPr>
        <w:t xml:space="preserve"> [سورة الأنعام:</w:t>
      </w:r>
      <w:r w:rsidR="008E74D0" w:rsidRPr="008E74D0">
        <w:rPr>
          <w:rFonts w:ascii="Traditional Arabic" w:eastAsia="Calibri" w:hAnsi="Traditional Arabic"/>
          <w:b w:val="0"/>
          <w:bCs w:val="0"/>
          <w:noProof w:val="0"/>
          <w:sz w:val="28"/>
          <w:rtl/>
        </w:rPr>
        <w:t>19]</w:t>
      </w:r>
      <w:r w:rsidR="00BD38DC" w:rsidRPr="008E74D0">
        <w:rPr>
          <w:rFonts w:ascii="Traditional Arabic" w:eastAsia="Calibri" w:hAnsi="Traditional Arabic" w:hint="cs"/>
          <w:b w:val="0"/>
          <w:bCs w:val="0"/>
          <w:noProof w:val="0"/>
          <w:sz w:val="28"/>
          <w:rtl/>
        </w:rPr>
        <w:t xml:space="preserve"> </w:t>
      </w:r>
      <w:r w:rsidR="00BD38DC" w:rsidRPr="00DD1932">
        <w:rPr>
          <w:rFonts w:ascii="Traditional Arabic" w:eastAsia="Calibri" w:hAnsi="Traditional Arabic" w:cs="ATraditional Arabic" w:hint="cs"/>
          <w:b w:val="0"/>
          <w:bCs w:val="0"/>
          <w:noProof w:val="0"/>
          <w:color w:val="FF0000"/>
          <w:sz w:val="28"/>
          <w:rtl/>
        </w:rPr>
        <w:t>{</w:t>
      </w:r>
      <w:r w:rsidR="006D0022">
        <w:rPr>
          <w:rFonts w:ascii="Traditional Arabic" w:eastAsia="Calibri" w:hAnsi="Traditional Arabic" w:cs="ATraditional Arabic" w:hint="cs"/>
          <w:b w:val="0"/>
          <w:bCs w:val="0"/>
          <w:noProof w:val="0"/>
          <w:color w:val="FF0000"/>
          <w:sz w:val="28"/>
          <w:rtl/>
        </w:rPr>
        <w:t xml:space="preserve"> </w:t>
      </w:r>
      <w:r w:rsidR="008E74D0" w:rsidRPr="00DD1932">
        <w:rPr>
          <w:rStyle w:val="-"/>
          <w:rFonts w:hint="cs"/>
          <w:color w:val="FF0000"/>
          <w:sz w:val="28"/>
          <w:szCs w:val="28"/>
          <w:rtl/>
        </w:rPr>
        <w:t>حَتَّى</w:t>
      </w:r>
      <w:r w:rsidR="008E74D0" w:rsidRPr="00DD1932">
        <w:rPr>
          <w:rStyle w:val="-"/>
          <w:color w:val="FF0000"/>
          <w:sz w:val="28"/>
          <w:szCs w:val="28"/>
          <w:rtl/>
        </w:rPr>
        <w:t xml:space="preserve"> يَسْمَعَ كَلاَمَ اللَّهِ ثُمَّ أَبْلِغْهُ مَأْمَنَهُ</w:t>
      </w:r>
      <w:r w:rsidR="00BD38DC" w:rsidRPr="00DD1932">
        <w:rPr>
          <w:rFonts w:ascii="Traditional Arabic" w:eastAsia="Calibri" w:hAnsi="Traditional Arabic" w:cs="ATraditional Arabic" w:hint="cs"/>
          <w:b w:val="0"/>
          <w:bCs w:val="0"/>
          <w:noProof w:val="0"/>
          <w:color w:val="FF0000"/>
          <w:sz w:val="28"/>
          <w:rtl/>
        </w:rPr>
        <w:t>}</w:t>
      </w:r>
      <w:r w:rsidR="008E74D0">
        <w:rPr>
          <w:rFonts w:ascii="Traditional Arabic" w:eastAsia="Calibri" w:hAnsi="Traditional Arabic"/>
          <w:b w:val="0"/>
          <w:bCs w:val="0"/>
          <w:noProof w:val="0"/>
          <w:sz w:val="28"/>
          <w:rtl/>
        </w:rPr>
        <w:t xml:space="preserve"> [سورة التوبة:</w:t>
      </w:r>
      <w:r w:rsidR="008E74D0" w:rsidRPr="008E74D0">
        <w:rPr>
          <w:rFonts w:ascii="Traditional Arabic" w:eastAsia="Calibri" w:hAnsi="Traditional Arabic"/>
          <w:b w:val="0"/>
          <w:bCs w:val="0"/>
          <w:noProof w:val="0"/>
          <w:sz w:val="28"/>
          <w:rtl/>
        </w:rPr>
        <w:t>6]</w:t>
      </w:r>
      <w:r w:rsidR="00BD38DC" w:rsidRPr="008E74D0">
        <w:rPr>
          <w:rFonts w:ascii="Traditional Arabic" w:eastAsia="Calibri" w:hAnsi="Traditional Arabic" w:hint="cs"/>
          <w:b w:val="0"/>
          <w:bCs w:val="0"/>
          <w:noProof w:val="0"/>
          <w:sz w:val="28"/>
          <w:rtl/>
        </w:rPr>
        <w:t xml:space="preserve"> هذا أمر متفق عليه فهم الحجة</w:t>
      </w:r>
      <w:r w:rsidR="00DB2B4E">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إذا كان الإنسان لا يفهم أعجمي أو في حكم الأعجمي</w:t>
      </w:r>
      <w:r w:rsidR="00DB2B4E">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لأن من العرب من تخفى عليه معاني النصوص هذا يفهَّم الحجة</w:t>
      </w:r>
      <w:r w:rsidR="00DB2B4E">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لكن هناك مانع من قبول الحجة هل يشترط زواله </w:t>
      </w:r>
      <w:r w:rsidR="00DB2B4E">
        <w:rPr>
          <w:rFonts w:ascii="Traditional Arabic" w:eastAsia="Calibri" w:hAnsi="Traditional Arabic" w:hint="cs"/>
          <w:b w:val="0"/>
          <w:bCs w:val="0"/>
          <w:noProof w:val="0"/>
          <w:sz w:val="28"/>
          <w:rtl/>
        </w:rPr>
        <w:t>أو</w:t>
      </w:r>
      <w:r w:rsidR="00BD38DC" w:rsidRPr="008E74D0">
        <w:rPr>
          <w:rFonts w:ascii="Traditional Arabic" w:eastAsia="Calibri" w:hAnsi="Traditional Arabic" w:hint="cs"/>
          <w:b w:val="0"/>
          <w:bCs w:val="0"/>
          <w:noProof w:val="0"/>
          <w:sz w:val="28"/>
          <w:rtl/>
        </w:rPr>
        <w:t xml:space="preserve"> لا؟ شخص يسمع القرآن يسمع الأحاديث ويفهم لكنه نشأ في بيئة تعودوا على هذا ولهم علماء يقتدون بهم وأشياخ يقلدونهم</w:t>
      </w:r>
      <w:r w:rsidR="00DB2B4E">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وإذا قيل لهم العالم الفلاني يقول هذا حرام الطواف بالقبور حرام بدعة منكرة يقول لا، عهدنا شيوخنا وهم يطوفون أو يرون ولا ينكرون</w:t>
      </w:r>
      <w:r w:rsidR="00DB2B4E">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هذا لا شك أنه مانع من قبول الحجة عند كثير من المسلمين</w:t>
      </w:r>
      <w:r w:rsidR="00DB2B4E">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ومثل هذا لا يشترط زواله بل إذا قامت الح</w:t>
      </w:r>
      <w:r w:rsidR="005D7710">
        <w:rPr>
          <w:rFonts w:ascii="Traditional Arabic" w:eastAsia="Calibri" w:hAnsi="Traditional Arabic" w:hint="cs"/>
          <w:b w:val="0"/>
          <w:bCs w:val="0"/>
          <w:noProof w:val="0"/>
          <w:sz w:val="28"/>
          <w:rtl/>
        </w:rPr>
        <w:t>جة وبلغته الحجة وفهم الحجة فإنه</w:t>
      </w:r>
      <w:r w:rsidR="00BD38DC" w:rsidRPr="008E74D0">
        <w:rPr>
          <w:rFonts w:ascii="Traditional Arabic" w:eastAsia="Calibri" w:hAnsi="Traditional Arabic" w:hint="cs"/>
          <w:b w:val="0"/>
          <w:bCs w:val="0"/>
          <w:noProof w:val="0"/>
          <w:sz w:val="28"/>
          <w:rtl/>
        </w:rPr>
        <w:t xml:space="preserve"> يؤاخَذ</w:t>
      </w:r>
      <w:r w:rsidR="00DB2B4E">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أيضًا الدعايات والإشاعات أحيان</w:t>
      </w:r>
      <w:r w:rsidR="00DD1932">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ا تمنع من قبول الحجة</w:t>
      </w:r>
      <w:r w:rsidR="00DB2B4E">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تأتي بالكتاب المبني على الكتاب </w:t>
      </w:r>
      <w:r w:rsidR="00BD38DC" w:rsidRPr="005D7710">
        <w:rPr>
          <w:rFonts w:ascii="Traditional Arabic" w:eastAsia="Calibri" w:hAnsi="Traditional Arabic" w:hint="cs"/>
          <w:b w:val="0"/>
          <w:bCs w:val="0"/>
          <w:noProof w:val="0"/>
          <w:color w:val="000000" w:themeColor="text1"/>
          <w:sz w:val="28"/>
          <w:rtl/>
        </w:rPr>
        <w:t>والسنة كتاب التوحيد للإمام المجدد يقرأ يفهم يعرف النص صحيح من الكتاب والسنة ويفهم الكلا</w:t>
      </w:r>
      <w:r w:rsidR="00BD38DC" w:rsidRPr="008E74D0">
        <w:rPr>
          <w:rFonts w:ascii="Traditional Arabic" w:eastAsia="Calibri" w:hAnsi="Traditional Arabic" w:hint="cs"/>
          <w:b w:val="0"/>
          <w:bCs w:val="0"/>
          <w:noProof w:val="0"/>
          <w:sz w:val="28"/>
          <w:rtl/>
        </w:rPr>
        <w:t>م ثم إذا رأى المؤلف قال وهابي هل له حجة في أن هذا وهابي ما يُقبَل منه؟ ولذلك احتاج أو تحايل بعض المصلحين وهي حيلة شرعية لإيصال الحق بأن لا يكتب محمد بن عبد الوهاب ينسبه إلى جده محمد بن سليمان التميمي وأثَّر في الناس بسبب هذا</w:t>
      </w:r>
      <w:r w:rsidR="00DB2B4E">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وبعضهم </w:t>
      </w:r>
      <w:r w:rsidR="00DB2B4E">
        <w:rPr>
          <w:rFonts w:ascii="Traditional Arabic" w:eastAsia="Calibri" w:hAnsi="Traditional Arabic" w:hint="cs"/>
          <w:b w:val="0"/>
          <w:bCs w:val="0"/>
          <w:noProof w:val="0"/>
          <w:sz w:val="28"/>
          <w:rtl/>
        </w:rPr>
        <w:t>يمحو</w:t>
      </w:r>
      <w:r w:rsidR="00BD38DC" w:rsidRPr="008E74D0">
        <w:rPr>
          <w:rFonts w:ascii="Traditional Arabic" w:eastAsia="Calibri" w:hAnsi="Traditional Arabic" w:hint="cs"/>
          <w:b w:val="0"/>
          <w:bCs w:val="0"/>
          <w:noProof w:val="0"/>
          <w:sz w:val="28"/>
          <w:rtl/>
        </w:rPr>
        <w:t xml:space="preserve"> العنوان ويترك هذا المبتدع يقرأ فإذا أعجبه قال ما شاء الله هذا الكتاب مبني على النصوص كلام صحيح واقتنعت</w:t>
      </w:r>
      <w:r w:rsidR="005D7710">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ولا شك أن المداراة مطلوبة وإيصال الحق هو الغاية</w:t>
      </w:r>
      <w:r w:rsidR="006F2932">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فأحيانًا يكون الوصول إلى الهدف بالحذف</w:t>
      </w:r>
      <w:r w:rsidR="006F2932">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شرح الطحاوية لابن أبي العز الحنفي يتلقاه الناس بالقبول في الأقطار لماذا؟ لأنه ما اتهم لا بتيمية ولا بوهابية ولا شيء وماشي عند الناس وحنفي ومقبول</w:t>
      </w:r>
      <w:r w:rsidR="006F2932">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تجريد التوحيد للمقريزي أيض</w:t>
      </w:r>
      <w:r w:rsidR="005D7710">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ا له قبول عند الناس</w:t>
      </w:r>
      <w:r w:rsidR="006F2932">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ابن أبي العز في شرح الطحاوية بنى كتابه على أقوال مَن؟ شيخ الإسلام ابن تيمية وابن القيم لكن ما أشار إليهما ولا في موضع واحد من أجل أن يروج الكتاب فأحيان</w:t>
      </w:r>
      <w:r w:rsidR="005D7710">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ا الحذف يروج الكتب</w:t>
      </w:r>
      <w:r w:rsidR="006F2932">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وأحيان</w:t>
      </w:r>
      <w:r w:rsidR="005D7710">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ا الذكر يروج الكتب</w:t>
      </w:r>
      <w:r w:rsidR="006F2932">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w:t>
      </w:r>
      <w:r w:rsidR="006F2932">
        <w:rPr>
          <w:rFonts w:ascii="Traditional Arabic" w:eastAsia="Calibri" w:hAnsi="Traditional Arabic" w:hint="cs"/>
          <w:b w:val="0"/>
          <w:bCs w:val="0"/>
          <w:noProof w:val="0"/>
          <w:sz w:val="28"/>
          <w:rtl/>
        </w:rPr>
        <w:t>لكن</w:t>
      </w:r>
      <w:r w:rsidR="00BD38DC" w:rsidRPr="008E74D0">
        <w:rPr>
          <w:rFonts w:ascii="Traditional Arabic" w:eastAsia="Calibri" w:hAnsi="Traditional Arabic" w:hint="cs"/>
          <w:b w:val="0"/>
          <w:bCs w:val="0"/>
          <w:noProof w:val="0"/>
          <w:sz w:val="28"/>
          <w:rtl/>
        </w:rPr>
        <w:t xml:space="preserve"> الذكر المقبول يعني الصنعاني والشوكاني حينما يذكرون في مؤلفاتهم الهادوية مثلا</w:t>
      </w:r>
      <w:r w:rsidR="005D7710">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ومذاهب الزيدية مع المذاهب الأربعة من أجل أن تروج الكتب في بلادهم</w:t>
      </w:r>
      <w:r w:rsidR="006F2932">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لأن غالب سكان اليمن في وقتهم هادوية</w:t>
      </w:r>
      <w:r w:rsidR="006F2932">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يعني لو لم يذكر مذهب الهادوية ما راج الكتاب ولا شك أنها حيلة شرعية مقبولة لترويج الحق</w:t>
      </w:r>
      <w:r w:rsidR="006F2932">
        <w:rPr>
          <w:rFonts w:ascii="Traditional Arabic" w:eastAsia="Calibri" w:hAnsi="Traditional Arabic" w:hint="cs"/>
          <w:b w:val="0"/>
          <w:bCs w:val="0"/>
          <w:noProof w:val="0"/>
          <w:sz w:val="28"/>
          <w:rtl/>
        </w:rPr>
        <w:t xml:space="preserve">، لكن لا يصل </w:t>
      </w:r>
      <w:r w:rsidR="00BD38DC" w:rsidRPr="008E74D0">
        <w:rPr>
          <w:rFonts w:ascii="Traditional Arabic" w:eastAsia="Calibri" w:hAnsi="Traditional Arabic" w:hint="cs"/>
          <w:b w:val="0"/>
          <w:bCs w:val="0"/>
          <w:noProof w:val="0"/>
          <w:sz w:val="28"/>
          <w:rtl/>
        </w:rPr>
        <w:t>حد الترويج إلى ارتكاب عظيمة من عظائم الأمور</w:t>
      </w:r>
      <w:r w:rsidR="006F2932">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الفيروزآبادي صاحب القاموس </w:t>
      </w:r>
      <w:r w:rsidR="00BD38DC" w:rsidRPr="008E74D0">
        <w:rPr>
          <w:rFonts w:ascii="Traditional Arabic" w:eastAsia="Calibri" w:hAnsi="Traditional Arabic" w:hint="cs"/>
          <w:b w:val="0"/>
          <w:bCs w:val="0"/>
          <w:noProof w:val="0"/>
          <w:sz w:val="28"/>
          <w:rtl/>
        </w:rPr>
        <w:lastRenderedPageBreak/>
        <w:t>عاش في اليمن وكانت مقالة ابن عربي القول بوحدة الوجود شائعة في ذلك الوقت</w:t>
      </w:r>
      <w:r w:rsidR="006F2932">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وشرح الفيروزآبادي</w:t>
      </w:r>
      <w:r w:rsidR="006F2932">
        <w:rPr>
          <w:rFonts w:ascii="Traditional Arabic" w:eastAsia="Calibri" w:hAnsi="Traditional Arabic" w:hint="cs"/>
          <w:b w:val="0"/>
          <w:bCs w:val="0"/>
          <w:noProof w:val="0"/>
          <w:sz w:val="28"/>
          <w:rtl/>
        </w:rPr>
        <w:t xml:space="preserve"> </w:t>
      </w:r>
      <w:r w:rsidR="006F2932" w:rsidRPr="008E74D0">
        <w:rPr>
          <w:rFonts w:ascii="Traditional Arabic" w:eastAsia="Calibri" w:hAnsi="Traditional Arabic" w:hint="cs"/>
          <w:b w:val="0"/>
          <w:bCs w:val="0"/>
          <w:noProof w:val="0"/>
          <w:sz w:val="28"/>
          <w:rtl/>
        </w:rPr>
        <w:t xml:space="preserve">البخاري </w:t>
      </w:r>
      <w:r w:rsidR="00BD38DC" w:rsidRPr="008E74D0">
        <w:rPr>
          <w:rFonts w:ascii="Traditional Arabic" w:eastAsia="Calibri" w:hAnsi="Traditional Arabic" w:hint="cs"/>
          <w:b w:val="0"/>
          <w:bCs w:val="0"/>
          <w:noProof w:val="0"/>
          <w:sz w:val="28"/>
          <w:rtl/>
        </w:rPr>
        <w:t>وأدخل مقالة ابن عربي ومصنفات ابن عربي</w:t>
      </w:r>
      <w:r w:rsidR="006F2932">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أدخل الفصوص والفتوحات وغيرها من المصنفات من أجل أن يروج الكتاب</w:t>
      </w:r>
      <w:r w:rsidR="006F2932">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مثل هذا الترويج يُقبَل؟ لا والله ما يُقبَل</w:t>
      </w:r>
      <w:r w:rsidR="006F2932">
        <w:rPr>
          <w:rFonts w:ascii="Traditional Arabic" w:eastAsia="Calibri" w:hAnsi="Traditional Arabic" w:hint="cs"/>
          <w:b w:val="0"/>
          <w:bCs w:val="0"/>
          <w:noProof w:val="0"/>
          <w:sz w:val="28"/>
          <w:rtl/>
        </w:rPr>
        <w:t>،</w:t>
      </w:r>
      <w:r w:rsidR="00BD38DC" w:rsidRPr="008E74D0">
        <w:rPr>
          <w:rFonts w:ascii="Traditional Arabic" w:eastAsia="Calibri" w:hAnsi="Traditional Arabic" w:hint="cs"/>
          <w:b w:val="0"/>
          <w:bCs w:val="0"/>
          <w:noProof w:val="0"/>
          <w:sz w:val="28"/>
          <w:rtl/>
        </w:rPr>
        <w:t xml:space="preserve"> </w:t>
      </w:r>
      <w:r w:rsidR="00B90DA3" w:rsidRPr="008E74D0">
        <w:rPr>
          <w:rFonts w:ascii="Traditional Arabic" w:eastAsia="Calibri" w:hAnsi="Traditional Arabic" w:hint="cs"/>
          <w:b w:val="0"/>
          <w:bCs w:val="0"/>
          <w:noProof w:val="0"/>
          <w:sz w:val="28"/>
          <w:rtl/>
        </w:rPr>
        <w:t>ومن نعم الله</w:t>
      </w:r>
      <w:r w:rsidR="006F2932">
        <w:rPr>
          <w:rFonts w:ascii="Traditional Arabic" w:eastAsia="Calibri" w:hAnsi="Traditional Arabic" w:hint="cs"/>
          <w:b w:val="0"/>
          <w:bCs w:val="0"/>
          <w:noProof w:val="0"/>
          <w:sz w:val="28"/>
          <w:rtl/>
        </w:rPr>
        <w:t>-</w:t>
      </w:r>
      <w:r w:rsidR="00B90DA3" w:rsidRPr="008E74D0">
        <w:rPr>
          <w:rFonts w:ascii="Traditional Arabic" w:eastAsia="Calibri" w:hAnsi="Traditional Arabic" w:hint="cs"/>
          <w:b w:val="0"/>
          <w:bCs w:val="0"/>
          <w:noProof w:val="0"/>
          <w:sz w:val="28"/>
          <w:rtl/>
        </w:rPr>
        <w:t xml:space="preserve"> جل وعلا</w:t>
      </w:r>
      <w:r w:rsidR="006F2932">
        <w:rPr>
          <w:rFonts w:ascii="Traditional Arabic" w:eastAsia="Calibri" w:hAnsi="Traditional Arabic" w:hint="cs"/>
          <w:b w:val="0"/>
          <w:bCs w:val="0"/>
          <w:noProof w:val="0"/>
          <w:sz w:val="28"/>
          <w:rtl/>
        </w:rPr>
        <w:t>-</w:t>
      </w:r>
      <w:r w:rsidR="00B90DA3" w:rsidRPr="008E74D0">
        <w:rPr>
          <w:rFonts w:ascii="Traditional Arabic" w:eastAsia="Calibri" w:hAnsi="Traditional Arabic" w:hint="cs"/>
          <w:b w:val="0"/>
          <w:bCs w:val="0"/>
          <w:noProof w:val="0"/>
          <w:sz w:val="28"/>
          <w:rtl/>
        </w:rPr>
        <w:t xml:space="preserve"> أنه تم منه عشرون مجلدة كبار</w:t>
      </w:r>
      <w:r w:rsidR="006F2932">
        <w:rPr>
          <w:rFonts w:ascii="Traditional Arabic" w:eastAsia="Calibri" w:hAnsi="Traditional Arabic" w:hint="cs"/>
          <w:b w:val="0"/>
          <w:bCs w:val="0"/>
          <w:noProof w:val="0"/>
          <w:sz w:val="28"/>
          <w:rtl/>
        </w:rPr>
        <w:t>ا</w:t>
      </w:r>
      <w:r w:rsidR="00B90DA3" w:rsidRPr="008E74D0">
        <w:rPr>
          <w:rFonts w:ascii="Traditional Arabic" w:eastAsia="Calibri" w:hAnsi="Traditional Arabic" w:hint="cs"/>
          <w:b w:val="0"/>
          <w:bCs w:val="0"/>
          <w:noProof w:val="0"/>
          <w:sz w:val="28"/>
          <w:rtl/>
        </w:rPr>
        <w:t xml:space="preserve"> في شرح العبادات من صحيح البخاري ولو كمُل قالوا يمكن يبلغ خمسين أو ستين مجلد</w:t>
      </w:r>
      <w:r w:rsidR="006F2932">
        <w:rPr>
          <w:rFonts w:ascii="Traditional Arabic" w:eastAsia="Calibri" w:hAnsi="Traditional Arabic" w:hint="cs"/>
          <w:b w:val="0"/>
          <w:bCs w:val="0"/>
          <w:noProof w:val="0"/>
          <w:sz w:val="28"/>
          <w:rtl/>
        </w:rPr>
        <w:t>ا،</w:t>
      </w:r>
      <w:r w:rsidR="00B90DA3" w:rsidRPr="008E74D0">
        <w:rPr>
          <w:rFonts w:ascii="Traditional Arabic" w:eastAsia="Calibri" w:hAnsi="Traditional Arabic" w:hint="cs"/>
          <w:b w:val="0"/>
          <w:bCs w:val="0"/>
          <w:noProof w:val="0"/>
          <w:sz w:val="28"/>
          <w:rtl/>
        </w:rPr>
        <w:t xml:space="preserve"> لكن من نعم الله</w:t>
      </w:r>
      <w:r w:rsidR="006F2932">
        <w:rPr>
          <w:rFonts w:ascii="Traditional Arabic" w:eastAsia="Calibri" w:hAnsi="Traditional Arabic" w:hint="cs"/>
          <w:b w:val="0"/>
          <w:bCs w:val="0"/>
          <w:noProof w:val="0"/>
          <w:sz w:val="28"/>
          <w:rtl/>
        </w:rPr>
        <w:t>-</w:t>
      </w:r>
      <w:r w:rsidR="00B90DA3" w:rsidRPr="008E74D0">
        <w:rPr>
          <w:rFonts w:ascii="Traditional Arabic" w:eastAsia="Calibri" w:hAnsi="Traditional Arabic" w:hint="cs"/>
          <w:b w:val="0"/>
          <w:bCs w:val="0"/>
          <w:noProof w:val="0"/>
          <w:sz w:val="28"/>
          <w:rtl/>
        </w:rPr>
        <w:t xml:space="preserve"> جل وعلا</w:t>
      </w:r>
      <w:r w:rsidR="006F2932">
        <w:rPr>
          <w:rFonts w:ascii="Traditional Arabic" w:eastAsia="Calibri" w:hAnsi="Traditional Arabic" w:hint="cs"/>
          <w:b w:val="0"/>
          <w:bCs w:val="0"/>
          <w:noProof w:val="0"/>
          <w:sz w:val="28"/>
          <w:rtl/>
        </w:rPr>
        <w:t>-</w:t>
      </w:r>
      <w:r w:rsidR="00B90DA3" w:rsidRPr="008E74D0">
        <w:rPr>
          <w:rFonts w:ascii="Traditional Arabic" w:eastAsia="Calibri" w:hAnsi="Traditional Arabic" w:hint="cs"/>
          <w:b w:val="0"/>
          <w:bCs w:val="0"/>
          <w:noProof w:val="0"/>
          <w:sz w:val="28"/>
          <w:rtl/>
        </w:rPr>
        <w:t xml:space="preserve"> أنه من غلاف الأول إلى غلاف الأخير أكلته الأرضة بكامله ما بقي منه ولا كلمة تُقرأ كما فعلت بالصحيفة الجائرة والحمد لله</w:t>
      </w:r>
      <w:r w:rsidR="006F2932">
        <w:rPr>
          <w:rFonts w:ascii="Traditional Arabic" w:eastAsia="Calibri" w:hAnsi="Traditional Arabic" w:hint="cs"/>
          <w:b w:val="0"/>
          <w:bCs w:val="0"/>
          <w:noProof w:val="0"/>
          <w:sz w:val="28"/>
          <w:rtl/>
        </w:rPr>
        <w:t>،</w:t>
      </w:r>
      <w:r w:rsidR="00B90DA3" w:rsidRPr="008E74D0">
        <w:rPr>
          <w:rFonts w:ascii="Traditional Arabic" w:eastAsia="Calibri" w:hAnsi="Traditional Arabic" w:hint="cs"/>
          <w:b w:val="0"/>
          <w:bCs w:val="0"/>
          <w:noProof w:val="0"/>
          <w:sz w:val="28"/>
          <w:rtl/>
        </w:rPr>
        <w:t xml:space="preserve"> وهذا من نعم الله حتى على مؤلِّفِه أنه ما يضل بسببه أناس</w:t>
      </w:r>
      <w:r w:rsidR="006F2932">
        <w:rPr>
          <w:rFonts w:ascii="Traditional Arabic" w:eastAsia="Calibri" w:hAnsi="Traditional Arabic" w:hint="cs"/>
          <w:b w:val="0"/>
          <w:bCs w:val="0"/>
          <w:noProof w:val="0"/>
          <w:sz w:val="28"/>
          <w:rtl/>
        </w:rPr>
        <w:t>،</w:t>
      </w:r>
      <w:r w:rsidR="00B90DA3" w:rsidRPr="008E74D0">
        <w:rPr>
          <w:rFonts w:ascii="Traditional Arabic" w:eastAsia="Calibri" w:hAnsi="Traditional Arabic" w:hint="cs"/>
          <w:b w:val="0"/>
          <w:bCs w:val="0"/>
          <w:noProof w:val="0"/>
          <w:sz w:val="28"/>
          <w:rtl/>
        </w:rPr>
        <w:t xml:space="preserve"> هذا إذا كان لا يعتقد والمظنون به أنه لا يعتقد ذلك</w:t>
      </w:r>
      <w:r w:rsidR="006F2932">
        <w:rPr>
          <w:rFonts w:ascii="Traditional Arabic" w:eastAsia="Calibri" w:hAnsi="Traditional Arabic" w:hint="cs"/>
          <w:b w:val="0"/>
          <w:bCs w:val="0"/>
          <w:noProof w:val="0"/>
          <w:sz w:val="28"/>
          <w:rtl/>
        </w:rPr>
        <w:t>،</w:t>
      </w:r>
      <w:r w:rsidR="00B90DA3" w:rsidRPr="008E74D0">
        <w:rPr>
          <w:rFonts w:ascii="Traditional Arabic" w:eastAsia="Calibri" w:hAnsi="Traditional Arabic" w:hint="cs"/>
          <w:b w:val="0"/>
          <w:bCs w:val="0"/>
          <w:noProof w:val="0"/>
          <w:sz w:val="28"/>
          <w:rtl/>
        </w:rPr>
        <w:t xml:space="preserve"> لكن من باب الترويج لكن هذه هفوة عظيمة زلة كبيرة ينقل الباطل ولا يرد عليه</w:t>
      </w:r>
      <w:r w:rsidR="006F2932">
        <w:rPr>
          <w:rFonts w:ascii="Traditional Arabic" w:eastAsia="Calibri" w:hAnsi="Traditional Arabic" w:hint="cs"/>
          <w:b w:val="0"/>
          <w:bCs w:val="0"/>
          <w:noProof w:val="0"/>
          <w:sz w:val="28"/>
          <w:rtl/>
        </w:rPr>
        <w:t>،</w:t>
      </w:r>
      <w:r w:rsidR="00B90DA3" w:rsidRPr="008E74D0">
        <w:rPr>
          <w:rFonts w:ascii="Traditional Arabic" w:eastAsia="Calibri" w:hAnsi="Traditional Arabic" w:hint="cs"/>
          <w:b w:val="0"/>
          <w:bCs w:val="0"/>
          <w:noProof w:val="0"/>
          <w:sz w:val="28"/>
          <w:rtl/>
        </w:rPr>
        <w:t xml:space="preserve"> قال</w:t>
      </w:r>
      <w:r w:rsidR="006F2932">
        <w:rPr>
          <w:rFonts w:ascii="Traditional Arabic" w:eastAsia="Calibri" w:hAnsi="Traditional Arabic" w:hint="cs"/>
          <w:b w:val="0"/>
          <w:bCs w:val="0"/>
          <w:noProof w:val="0"/>
          <w:sz w:val="28"/>
          <w:rtl/>
        </w:rPr>
        <w:t>-</w:t>
      </w:r>
      <w:r w:rsidR="00B90DA3" w:rsidRPr="008E74D0">
        <w:rPr>
          <w:rFonts w:ascii="Traditional Arabic" w:eastAsia="Calibri" w:hAnsi="Traditional Arabic" w:hint="cs"/>
          <w:b w:val="0"/>
          <w:bCs w:val="0"/>
          <w:noProof w:val="0"/>
          <w:sz w:val="28"/>
          <w:rtl/>
        </w:rPr>
        <w:t xml:space="preserve"> رحمه الله</w:t>
      </w:r>
      <w:r w:rsidR="006F2932">
        <w:rPr>
          <w:rFonts w:ascii="Traditional Arabic" w:eastAsia="Calibri" w:hAnsi="Traditional Arabic" w:hint="cs"/>
          <w:b w:val="0"/>
          <w:bCs w:val="0"/>
          <w:noProof w:val="0"/>
          <w:sz w:val="28"/>
          <w:rtl/>
        </w:rPr>
        <w:t>-</w:t>
      </w:r>
      <w:r w:rsidR="00B90DA3" w:rsidRPr="008E74D0">
        <w:rPr>
          <w:rFonts w:ascii="Traditional Arabic" w:eastAsia="Calibri" w:hAnsi="Traditional Arabic" w:hint="cs"/>
          <w:b w:val="0"/>
          <w:bCs w:val="0"/>
          <w:noProof w:val="0"/>
          <w:sz w:val="28"/>
          <w:rtl/>
        </w:rPr>
        <w:t xml:space="preserve"> </w:t>
      </w:r>
      <w:r w:rsidR="00476E0D" w:rsidRPr="00476E0D">
        <w:rPr>
          <w:rFonts w:ascii="Traditional Arabic" w:eastAsia="Calibri" w:hAnsi="Traditional Arabic" w:hint="cs"/>
          <w:noProof w:val="0"/>
          <w:sz w:val="28"/>
          <w:rtl/>
        </w:rPr>
        <w:t>"</w:t>
      </w:r>
      <w:r w:rsidR="00B90DA3" w:rsidRPr="00476E0D">
        <w:rPr>
          <w:rFonts w:ascii="Traditional Arabic" w:eastAsia="Calibri" w:hAnsi="Traditional Arabic" w:hint="cs"/>
          <w:noProof w:val="0"/>
          <w:sz w:val="28"/>
          <w:rtl/>
        </w:rPr>
        <w:t>وكذا ما يفعله بعض الناس من استقبال القبر الشريف من بعيد وتحريك شفتيه من السلام أو الدعاء وكل هذا من جنس ما قبله من المحدثات ولا ينبغي للمسلم أن يحدث في دينه ما لم يأذن به الله وهو بهذا العمل أقرب إلى الجفاء منه إلى الموالاة والصفاء</w:t>
      </w:r>
      <w:r w:rsidR="00476E0D">
        <w:rPr>
          <w:rFonts w:ascii="Traditional Arabic" w:eastAsia="Calibri" w:hAnsi="Traditional Arabic" w:hint="cs"/>
          <w:noProof w:val="0"/>
          <w:sz w:val="28"/>
          <w:rtl/>
        </w:rPr>
        <w:t>"</w:t>
      </w:r>
      <w:r w:rsidR="00B90DA3" w:rsidRPr="008E74D0">
        <w:rPr>
          <w:rFonts w:ascii="Traditional Arabic" w:eastAsia="Calibri" w:hAnsi="Traditional Arabic" w:hint="cs"/>
          <w:b w:val="0"/>
          <w:bCs w:val="0"/>
          <w:noProof w:val="0"/>
          <w:sz w:val="28"/>
          <w:rtl/>
        </w:rPr>
        <w:t xml:space="preserve"> إلى الجفاء مع النبي -عليه الصلاة والسلام- لماذا؟ لأنه يخالفه</w:t>
      </w:r>
      <w:r w:rsidR="006F2932">
        <w:rPr>
          <w:rFonts w:ascii="Traditional Arabic" w:eastAsia="Calibri" w:hAnsi="Traditional Arabic" w:hint="cs"/>
          <w:b w:val="0"/>
          <w:bCs w:val="0"/>
          <w:noProof w:val="0"/>
          <w:sz w:val="28"/>
          <w:rtl/>
        </w:rPr>
        <w:t>،</w:t>
      </w:r>
      <w:r w:rsidR="00B90DA3" w:rsidRPr="008E74D0">
        <w:rPr>
          <w:rFonts w:ascii="Traditional Arabic" w:eastAsia="Calibri" w:hAnsi="Traditional Arabic" w:hint="cs"/>
          <w:b w:val="0"/>
          <w:bCs w:val="0"/>
          <w:noProof w:val="0"/>
          <w:sz w:val="28"/>
          <w:rtl/>
        </w:rPr>
        <w:t xml:space="preserve"> الشخص الذي يأمره أبوه وفي كل مناسبة يقول له افعل كذا ويقول لا، أو يقول له اذهب إلى المكان الفلاني ويذهب إلى غيره هذا محترم لوالده</w:t>
      </w:r>
      <w:r w:rsidR="00204BDD">
        <w:rPr>
          <w:rFonts w:ascii="Traditional Arabic" w:eastAsia="Calibri" w:hAnsi="Traditional Arabic" w:hint="cs"/>
          <w:b w:val="0"/>
          <w:bCs w:val="0"/>
          <w:noProof w:val="0"/>
          <w:sz w:val="28"/>
          <w:rtl/>
        </w:rPr>
        <w:t>؟</w:t>
      </w:r>
      <w:r w:rsidR="00B90DA3" w:rsidRPr="008E74D0">
        <w:rPr>
          <w:rFonts w:ascii="Traditional Arabic" w:eastAsia="Calibri" w:hAnsi="Traditional Arabic" w:hint="cs"/>
          <w:b w:val="0"/>
          <w:bCs w:val="0"/>
          <w:noProof w:val="0"/>
          <w:sz w:val="28"/>
          <w:rtl/>
        </w:rPr>
        <w:t xml:space="preserve"> أو جافي؟ هذا جافي وإن أظهر بلسانه أنه يحبه</w:t>
      </w:r>
      <w:r w:rsidR="006F2932">
        <w:rPr>
          <w:rFonts w:ascii="Traditional Arabic" w:eastAsia="Calibri" w:hAnsi="Traditional Arabic" w:hint="cs"/>
          <w:b w:val="0"/>
          <w:bCs w:val="0"/>
          <w:noProof w:val="0"/>
          <w:sz w:val="28"/>
          <w:rtl/>
        </w:rPr>
        <w:t>،</w:t>
      </w:r>
      <w:r w:rsidR="00B90DA3" w:rsidRPr="008E74D0">
        <w:rPr>
          <w:rFonts w:ascii="Traditional Arabic" w:eastAsia="Calibri" w:hAnsi="Traditional Arabic" w:hint="cs"/>
          <w:b w:val="0"/>
          <w:bCs w:val="0"/>
          <w:noProof w:val="0"/>
          <w:sz w:val="28"/>
          <w:rtl/>
        </w:rPr>
        <w:t xml:space="preserve"> فهم بهذه البدع والمخالفات إلى الجفاء أقرب منهم إلى الصفاء ولو ادعوا ما ادعوا وعملوا ما عملوا من موالد ومناسبات ينشدون فيها الأشعار التي فيها الغلو الذي يصل إلى حد الشرك الأكبر به -عليه الصلاة والسلام- الذي نهى الأمة عنه.</w:t>
      </w:r>
    </w:p>
    <w:tbl>
      <w:tblPr>
        <w:bidiVisual/>
        <w:tblW w:w="7937" w:type="dxa"/>
        <w:jc w:val="center"/>
        <w:tblLayout w:type="fixed"/>
        <w:tblLook w:val="0000" w:firstRow="0" w:lastRow="0" w:firstColumn="0" w:lastColumn="0" w:noHBand="0" w:noVBand="0"/>
      </w:tblPr>
      <w:tblGrid>
        <w:gridCol w:w="3778"/>
        <w:gridCol w:w="381"/>
        <w:gridCol w:w="3778"/>
      </w:tblGrid>
      <w:tr w:rsidR="008E74D0" w:rsidRPr="008E74D0" w:rsidTr="008E74D0">
        <w:trPr>
          <w:trHeight w:hRule="exact" w:val="510"/>
          <w:jc w:val="center"/>
        </w:trPr>
        <w:tc>
          <w:tcPr>
            <w:tcW w:w="3685" w:type="dxa"/>
            <w:shd w:val="clear" w:color="auto" w:fill="auto"/>
          </w:tcPr>
          <w:p w:rsidR="008E74D0" w:rsidRPr="008E74D0" w:rsidRDefault="008E74D0" w:rsidP="008E74D0">
            <w:pPr>
              <w:pStyle w:val="a"/>
              <w:rPr>
                <w:rFonts w:eastAsia="Calibri" w:cs="Simplified Arabic"/>
                <w:b/>
                <w:bCs/>
                <w:sz w:val="28"/>
                <w:szCs w:val="28"/>
                <w:rtl/>
              </w:rPr>
            </w:pPr>
            <w:r w:rsidRPr="008E74D0">
              <w:rPr>
                <w:rFonts w:eastAsia="Calibri" w:cs="Simplified Arabic" w:hint="cs"/>
                <w:sz w:val="28"/>
                <w:szCs w:val="28"/>
                <w:rtl/>
              </w:rPr>
              <w:t>يا أكرم الخلق ما لي من ألوذ به</w:t>
            </w:r>
            <w:r w:rsidRPr="008E74D0">
              <w:rPr>
                <w:rFonts w:eastAsia="Calibri" w:cs="Simplified Arabic"/>
                <w:sz w:val="28"/>
                <w:szCs w:val="28"/>
                <w:rtl/>
              </w:rPr>
              <w:br/>
            </w:r>
          </w:p>
        </w:tc>
        <w:tc>
          <w:tcPr>
            <w:tcW w:w="567" w:type="dxa"/>
          </w:tcPr>
          <w:p w:rsidR="008E74D0" w:rsidRPr="008E74D0" w:rsidRDefault="008E74D0" w:rsidP="008E74D0">
            <w:pPr>
              <w:pStyle w:val="a"/>
              <w:rPr>
                <w:rFonts w:eastAsia="Calibri" w:cs="Simplified Arabic"/>
                <w:sz w:val="28"/>
                <w:szCs w:val="28"/>
                <w:rtl/>
              </w:rPr>
            </w:pPr>
          </w:p>
        </w:tc>
        <w:tc>
          <w:tcPr>
            <w:tcW w:w="3685" w:type="dxa"/>
            <w:shd w:val="clear" w:color="auto" w:fill="auto"/>
          </w:tcPr>
          <w:p w:rsidR="008E74D0" w:rsidRPr="008E74D0" w:rsidRDefault="00DE2203" w:rsidP="008E74D0">
            <w:pPr>
              <w:pStyle w:val="a"/>
              <w:rPr>
                <w:rFonts w:eastAsia="Calibri" w:cs="Simplified Arabic"/>
                <w:b/>
                <w:bCs/>
                <w:sz w:val="28"/>
                <w:szCs w:val="28"/>
                <w:rtl/>
              </w:rPr>
            </w:pPr>
            <w:r w:rsidRPr="008E74D0">
              <w:rPr>
                <w:rFonts w:eastAsia="Calibri" w:cs="Simplified Arabic"/>
                <w:color w:val="808000"/>
                <w:sz w:val="28"/>
                <w:szCs w:val="28"/>
                <w:rtl/>
              </w:rPr>
              <w:fldChar w:fldCharType="begin"/>
            </w:r>
            <w:r w:rsidR="008E74D0" w:rsidRPr="008E74D0">
              <w:rPr>
                <w:rFonts w:cs="Simplified Arabic"/>
                <w:color w:val="808000"/>
                <w:sz w:val="28"/>
                <w:szCs w:val="28"/>
              </w:rPr>
              <w:instrText xml:space="preserve"> XE "08-</w:instrText>
            </w:r>
            <w:r w:rsidR="008E74D0" w:rsidRPr="008E74D0">
              <w:rPr>
                <w:rFonts w:cs="Simplified Arabic"/>
                <w:color w:val="808000"/>
                <w:sz w:val="28"/>
                <w:szCs w:val="28"/>
                <w:rtl/>
              </w:rPr>
              <w:instrText xml:space="preserve">فهرس القصائد العامة:يا أكرم الخلق ما لي من ألوذ به *سواك عند حلول الحادث العمم </w:instrText>
            </w:r>
            <w:r w:rsidR="008E74D0" w:rsidRPr="008E74D0">
              <w:rPr>
                <w:rFonts w:cs="Simplified Arabic"/>
                <w:color w:val="808000"/>
                <w:sz w:val="28"/>
                <w:szCs w:val="28"/>
              </w:rPr>
              <w:cr/>
              <w:instrText xml:space="preserve">" </w:instrText>
            </w:r>
            <w:r w:rsidRPr="008E74D0">
              <w:rPr>
                <w:rFonts w:eastAsia="Calibri" w:cs="Simplified Arabic"/>
                <w:color w:val="808000"/>
                <w:sz w:val="28"/>
                <w:szCs w:val="28"/>
                <w:rtl/>
              </w:rPr>
              <w:fldChar w:fldCharType="end"/>
            </w:r>
            <w:r w:rsidR="008E74D0" w:rsidRPr="008E74D0">
              <w:rPr>
                <w:rFonts w:eastAsia="Calibri" w:cs="Simplified Arabic" w:hint="cs"/>
                <w:sz w:val="28"/>
                <w:szCs w:val="28"/>
                <w:rtl/>
              </w:rPr>
              <w:t>سواك عند حلول الحادث العمم</w:t>
            </w:r>
            <w:r w:rsidR="008E74D0" w:rsidRPr="008E74D0">
              <w:rPr>
                <w:rFonts w:eastAsia="Calibri" w:cs="Simplified Arabic"/>
                <w:sz w:val="28"/>
                <w:szCs w:val="28"/>
                <w:rtl/>
              </w:rPr>
              <w:br/>
            </w:r>
          </w:p>
        </w:tc>
      </w:tr>
      <w:tr w:rsidR="008E74D0" w:rsidRPr="008E74D0" w:rsidTr="008E74D0">
        <w:trPr>
          <w:trHeight w:hRule="exact" w:val="510"/>
          <w:jc w:val="center"/>
        </w:trPr>
        <w:tc>
          <w:tcPr>
            <w:tcW w:w="8306" w:type="dxa"/>
            <w:shd w:val="clear" w:color="auto" w:fill="auto"/>
          </w:tcPr>
          <w:p w:rsidR="008E74D0" w:rsidRPr="008E74D0" w:rsidRDefault="008E74D0" w:rsidP="008E74D0">
            <w:pPr>
              <w:pStyle w:val="a"/>
              <w:rPr>
                <w:rFonts w:eastAsia="Calibri" w:cs="Simplified Arabic"/>
                <w:b/>
                <w:bCs/>
                <w:sz w:val="28"/>
                <w:szCs w:val="28"/>
                <w:rtl/>
              </w:rPr>
            </w:pPr>
            <w:r w:rsidRPr="008E74D0">
              <w:rPr>
                <w:rFonts w:eastAsia="Calibri" w:cs="Simplified Arabic" w:hint="cs"/>
                <w:sz w:val="28"/>
                <w:szCs w:val="28"/>
                <w:rtl/>
              </w:rPr>
              <w:t>فإن من جودك الدنيا وضرتها</w:t>
            </w:r>
            <w:r w:rsidRPr="008E74D0">
              <w:rPr>
                <w:rFonts w:eastAsia="Calibri" w:cs="Simplified Arabic"/>
                <w:sz w:val="28"/>
                <w:szCs w:val="28"/>
                <w:rtl/>
              </w:rPr>
              <w:br/>
            </w:r>
          </w:p>
        </w:tc>
        <w:tc>
          <w:tcPr>
            <w:tcW w:w="567" w:type="dxa"/>
          </w:tcPr>
          <w:p w:rsidR="008E74D0" w:rsidRPr="008E74D0" w:rsidRDefault="008E74D0" w:rsidP="008E74D0">
            <w:pPr>
              <w:pStyle w:val="a"/>
              <w:rPr>
                <w:rFonts w:eastAsia="Calibri" w:cs="Simplified Arabic"/>
                <w:sz w:val="28"/>
                <w:szCs w:val="28"/>
                <w:rtl/>
              </w:rPr>
            </w:pPr>
          </w:p>
        </w:tc>
        <w:tc>
          <w:tcPr>
            <w:tcW w:w="8306" w:type="dxa"/>
            <w:shd w:val="clear" w:color="auto" w:fill="auto"/>
          </w:tcPr>
          <w:p w:rsidR="008E74D0" w:rsidRPr="008E74D0" w:rsidRDefault="008E74D0" w:rsidP="008E74D0">
            <w:pPr>
              <w:pStyle w:val="a"/>
              <w:rPr>
                <w:rFonts w:eastAsia="Calibri" w:cs="Simplified Arabic"/>
                <w:b/>
                <w:bCs/>
                <w:sz w:val="28"/>
                <w:szCs w:val="28"/>
                <w:rtl/>
              </w:rPr>
            </w:pPr>
            <w:r w:rsidRPr="008E74D0">
              <w:rPr>
                <w:rFonts w:eastAsia="Calibri" w:cs="Simplified Arabic" w:hint="cs"/>
                <w:sz w:val="28"/>
                <w:szCs w:val="28"/>
                <w:rtl/>
              </w:rPr>
              <w:t>ومن علومك علم اللوح والقلم</w:t>
            </w:r>
            <w:r w:rsidRPr="008E74D0">
              <w:rPr>
                <w:rFonts w:eastAsia="Calibri" w:cs="Simplified Arabic"/>
                <w:sz w:val="28"/>
                <w:szCs w:val="28"/>
                <w:rtl/>
              </w:rPr>
              <w:br/>
            </w:r>
          </w:p>
        </w:tc>
      </w:tr>
    </w:tbl>
    <w:p w:rsidR="00B90DA3" w:rsidRPr="008E74D0" w:rsidRDefault="006F2932" w:rsidP="006F293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ترك لله شيئا</w:t>
      </w:r>
      <w:r w:rsidR="00B90DA3" w:rsidRPr="008E74D0">
        <w:rPr>
          <w:rFonts w:ascii="Traditional Arabic" w:eastAsia="Calibri" w:hAnsi="Traditional Arabic" w:hint="cs"/>
          <w:b w:val="0"/>
          <w:bCs w:val="0"/>
          <w:noProof w:val="0"/>
          <w:sz w:val="28"/>
          <w:rtl/>
        </w:rPr>
        <w:t xml:space="preserve"> أصلا</w:t>
      </w:r>
      <w:r w:rsidR="00204BD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w:t>
      </w:r>
      <w:r w:rsidR="00B90DA3" w:rsidRPr="008E74D0">
        <w:rPr>
          <w:rFonts w:ascii="Traditional Arabic" w:eastAsia="Calibri" w:hAnsi="Traditional Arabic" w:hint="cs"/>
          <w:b w:val="0"/>
          <w:bCs w:val="0"/>
          <w:noProof w:val="0"/>
          <w:sz w:val="28"/>
          <w:rtl/>
        </w:rPr>
        <w:t xml:space="preserve"> هل هذا صفاء</w:t>
      </w:r>
      <w:r>
        <w:rPr>
          <w:rFonts w:ascii="Traditional Arabic" w:eastAsia="Calibri" w:hAnsi="Traditional Arabic" w:hint="cs"/>
          <w:b w:val="0"/>
          <w:bCs w:val="0"/>
          <w:noProof w:val="0"/>
          <w:sz w:val="28"/>
          <w:rtl/>
        </w:rPr>
        <w:t>؟</w:t>
      </w:r>
      <w:r w:rsidR="00B90DA3" w:rsidRPr="008E74D0">
        <w:rPr>
          <w:rFonts w:ascii="Traditional Arabic" w:eastAsia="Calibri" w:hAnsi="Traditional Arabic" w:hint="cs"/>
          <w:b w:val="0"/>
          <w:bCs w:val="0"/>
          <w:noProof w:val="0"/>
          <w:sz w:val="28"/>
          <w:rtl/>
        </w:rPr>
        <w:t xml:space="preserve"> وهل هذا حب للنبي -عليه الصلاة والسلام- لا والله هذا هو الجفاء بعينه الرسول -عليه الصلاة والسلام- يقول </w:t>
      </w:r>
      <w:r w:rsidR="008E74D0" w:rsidRPr="00DD1932">
        <w:rPr>
          <w:rFonts w:ascii="Traditional Arabic" w:eastAsia="Calibri" w:hAnsi="Traditional Arabic" w:hint="cs"/>
          <w:b w:val="0"/>
          <w:bCs w:val="0"/>
          <w:noProof w:val="0"/>
          <w:color w:val="0000FF"/>
          <w:sz w:val="28"/>
          <w:rtl/>
        </w:rPr>
        <w:t>«</w:t>
      </w:r>
      <w:r w:rsidR="00B90DA3" w:rsidRPr="00DD1932">
        <w:rPr>
          <w:rFonts w:ascii="Traditional Arabic" w:eastAsia="Calibri" w:hAnsi="Traditional Arabic" w:hint="cs"/>
          <w:b w:val="0"/>
          <w:bCs w:val="0"/>
          <w:noProof w:val="0"/>
          <w:color w:val="0000FF"/>
          <w:sz w:val="28"/>
          <w:rtl/>
        </w:rPr>
        <w:t>لا تطروني</w:t>
      </w:r>
      <w:r w:rsidR="008E74D0" w:rsidRPr="00DD1932">
        <w:rPr>
          <w:rFonts w:ascii="Traditional Arabic" w:eastAsia="Calibri" w:hAnsi="Traditional Arabic" w:hint="cs"/>
          <w:b w:val="0"/>
          <w:bCs w:val="0"/>
          <w:noProof w:val="0"/>
          <w:color w:val="0000FF"/>
          <w:sz w:val="28"/>
          <w:rtl/>
        </w:rPr>
        <w:t>»</w:t>
      </w:r>
      <w:r w:rsidR="00B90DA3" w:rsidRPr="00DD1932">
        <w:rPr>
          <w:rFonts w:ascii="Traditional Arabic" w:eastAsia="Calibri" w:hAnsi="Traditional Arabic" w:hint="cs"/>
          <w:b w:val="0"/>
          <w:bCs w:val="0"/>
          <w:noProof w:val="0"/>
          <w:color w:val="0000FF"/>
          <w:sz w:val="28"/>
          <w:rtl/>
        </w:rPr>
        <w:t xml:space="preserve"> </w:t>
      </w:r>
      <w:r w:rsidR="008E74D0" w:rsidRPr="00DD1932">
        <w:rPr>
          <w:rFonts w:ascii="Traditional Arabic" w:eastAsia="Calibri" w:hAnsi="Traditional Arabic" w:hint="cs"/>
          <w:b w:val="0"/>
          <w:bCs w:val="0"/>
          <w:noProof w:val="0"/>
          <w:color w:val="0000FF"/>
          <w:sz w:val="28"/>
          <w:rtl/>
        </w:rPr>
        <w:t>«</w:t>
      </w:r>
      <w:r w:rsidR="00B90DA3" w:rsidRPr="00DD1932">
        <w:rPr>
          <w:rFonts w:ascii="Traditional Arabic" w:eastAsia="Calibri" w:hAnsi="Traditional Arabic" w:hint="cs"/>
          <w:b w:val="0"/>
          <w:bCs w:val="0"/>
          <w:noProof w:val="0"/>
          <w:color w:val="0000FF"/>
          <w:sz w:val="28"/>
          <w:rtl/>
        </w:rPr>
        <w:t>إياكم والغلو</w:t>
      </w:r>
      <w:r w:rsidR="008E74D0" w:rsidRPr="00DD1932">
        <w:rPr>
          <w:rFonts w:ascii="Traditional Arabic" w:eastAsia="Calibri" w:hAnsi="Traditional Arabic" w:hint="cs"/>
          <w:b w:val="0"/>
          <w:bCs w:val="0"/>
          <w:noProof w:val="0"/>
          <w:color w:val="0000FF"/>
          <w:sz w:val="28"/>
          <w:rtl/>
        </w:rPr>
        <w:t>»</w:t>
      </w:r>
      <w:r w:rsidR="00B90DA3" w:rsidRPr="008E74D0">
        <w:rPr>
          <w:rFonts w:ascii="Traditional Arabic" w:eastAsia="Calibri" w:hAnsi="Traditional Arabic" w:hint="cs"/>
          <w:b w:val="0"/>
          <w:bCs w:val="0"/>
          <w:noProof w:val="0"/>
          <w:sz w:val="28"/>
          <w:rtl/>
        </w:rPr>
        <w:t xml:space="preserve"> تقول نغلو؟! وتقول موالي؟! لا والله جافي أنت </w:t>
      </w:r>
      <w:r w:rsidR="00204BDD">
        <w:rPr>
          <w:rFonts w:ascii="Traditional Arabic" w:eastAsia="Calibri" w:hAnsi="Traditional Arabic" w:hint="cs"/>
          <w:noProof w:val="0"/>
          <w:sz w:val="28"/>
          <w:rtl/>
        </w:rPr>
        <w:t>"</w:t>
      </w:r>
      <w:r w:rsidR="00B90DA3" w:rsidRPr="00204BDD">
        <w:rPr>
          <w:rFonts w:ascii="Traditional Arabic" w:eastAsia="Calibri" w:hAnsi="Traditional Arabic" w:hint="cs"/>
          <w:noProof w:val="0"/>
          <w:sz w:val="28"/>
          <w:rtl/>
        </w:rPr>
        <w:t>وقد أنكر الإمام مالك رحمه الله هذا العمل وأشباهه وقال لن يُصلِح آخر هذه الأمة إلا ما أصلح أولها</w:t>
      </w:r>
      <w:r>
        <w:rPr>
          <w:rFonts w:ascii="Traditional Arabic" w:eastAsia="Calibri" w:hAnsi="Traditional Arabic" w:hint="cs"/>
          <w:noProof w:val="0"/>
          <w:sz w:val="28"/>
          <w:rtl/>
        </w:rPr>
        <w:t>،</w:t>
      </w:r>
      <w:r w:rsidR="00B90DA3" w:rsidRPr="00204BDD">
        <w:rPr>
          <w:rFonts w:ascii="Traditional Arabic" w:eastAsia="Calibri" w:hAnsi="Traditional Arabic" w:hint="cs"/>
          <w:noProof w:val="0"/>
          <w:sz w:val="28"/>
          <w:rtl/>
        </w:rPr>
        <w:t xml:space="preserve"> ومعلوم أن الذي أصلح أول هذه الأمة هو السير على منهاج النبي -صلى الله عليه وسلم- وخلفائه الراشدين وصحابته المرضيين وأتباعهم بإحسان ولن يصلح آخر هذه الأمة إلا تمسكهم بذلك وسيرهم عليه</w:t>
      </w:r>
      <w:r>
        <w:rPr>
          <w:rFonts w:ascii="Traditional Arabic" w:eastAsia="Calibri" w:hAnsi="Traditional Arabic" w:hint="cs"/>
          <w:noProof w:val="0"/>
          <w:sz w:val="28"/>
          <w:rtl/>
        </w:rPr>
        <w:t>،</w:t>
      </w:r>
      <w:r w:rsidR="00B90DA3" w:rsidRPr="00204BDD">
        <w:rPr>
          <w:rFonts w:ascii="Traditional Arabic" w:eastAsia="Calibri" w:hAnsi="Traditional Arabic" w:hint="cs"/>
          <w:noProof w:val="0"/>
          <w:sz w:val="28"/>
          <w:rtl/>
        </w:rPr>
        <w:t xml:space="preserve"> وفق الله المسلمين لما فيه نجاتهم وسعادتهم وعزهم في الدنيا والآخرة إنه جواد كريم</w:t>
      </w:r>
      <w:r w:rsidR="00204BDD">
        <w:rPr>
          <w:rFonts w:ascii="Traditional Arabic" w:eastAsia="Calibri" w:hAnsi="Traditional Arabic" w:hint="cs"/>
          <w:noProof w:val="0"/>
          <w:sz w:val="28"/>
          <w:rtl/>
        </w:rPr>
        <w:t>"</w:t>
      </w:r>
      <w:r w:rsidR="00B90DA3" w:rsidRPr="008E74D0">
        <w:rPr>
          <w:rFonts w:ascii="Traditional Arabic" w:eastAsia="Calibri" w:hAnsi="Traditional Arabic" w:hint="cs"/>
          <w:b w:val="0"/>
          <w:bCs w:val="0"/>
          <w:noProof w:val="0"/>
          <w:sz w:val="28"/>
          <w:rtl/>
        </w:rPr>
        <w:t xml:space="preserve"> قال رحمه الله </w:t>
      </w:r>
      <w:r w:rsidR="00204BDD">
        <w:rPr>
          <w:rFonts w:ascii="Traditional Arabic" w:eastAsia="Calibri" w:hAnsi="Traditional Arabic" w:hint="cs"/>
          <w:noProof w:val="0"/>
          <w:sz w:val="28"/>
          <w:rtl/>
        </w:rPr>
        <w:t>"</w:t>
      </w:r>
      <w:r w:rsidR="00B90DA3" w:rsidRPr="00204BDD">
        <w:rPr>
          <w:rFonts w:ascii="Traditional Arabic" w:eastAsia="Calibri" w:hAnsi="Traditional Arabic" w:hint="cs"/>
          <w:noProof w:val="0"/>
          <w:sz w:val="28"/>
          <w:rtl/>
        </w:rPr>
        <w:t xml:space="preserve">تنبيه ليست زيارة قبر النبي -صلى الله عليه وسلم- واجبة ولا شرطًا في الحج كما يظنه بعض العامة وأشباههم بل هي مستحبة في حق من زار مسجد الرسول -عليه الصلاة والسلام- أو كان قريبًا منه بحيث لا يحتاج إلى شد رحل أما البعيد عن المدينة فليس له شد </w:t>
      </w:r>
      <w:r w:rsidR="00B90DA3" w:rsidRPr="00204BDD">
        <w:rPr>
          <w:rFonts w:ascii="Traditional Arabic" w:eastAsia="Calibri" w:hAnsi="Traditional Arabic" w:hint="cs"/>
          <w:noProof w:val="0"/>
          <w:sz w:val="28"/>
          <w:rtl/>
        </w:rPr>
        <w:lastRenderedPageBreak/>
        <w:t>الرحل لقصد زيارة القبر ولكن يسن له شد الرحل لقصد المسجد الشريف فإذا وصله زار القبر الشريف وقبر الصاحبين</w:t>
      </w:r>
      <w:r w:rsidR="00204BDD">
        <w:rPr>
          <w:rFonts w:ascii="Traditional Arabic" w:eastAsia="Calibri" w:hAnsi="Traditional Arabic" w:hint="cs"/>
          <w:b w:val="0"/>
          <w:bCs w:val="0"/>
          <w:noProof w:val="0"/>
          <w:sz w:val="28"/>
          <w:rtl/>
        </w:rPr>
        <w:t>"</w:t>
      </w:r>
      <w:r w:rsidR="00B90DA3" w:rsidRPr="008E74D0">
        <w:rPr>
          <w:rFonts w:ascii="Traditional Arabic" w:eastAsia="Calibri" w:hAnsi="Traditional Arabic" w:hint="cs"/>
          <w:b w:val="0"/>
          <w:bCs w:val="0"/>
          <w:noProof w:val="0"/>
          <w:sz w:val="28"/>
          <w:rtl/>
        </w:rPr>
        <w:t xml:space="preserve"> هل الأولى أن نقول قبر الصاحبين </w:t>
      </w:r>
      <w:r>
        <w:rPr>
          <w:rFonts w:ascii="Traditional Arabic" w:eastAsia="Calibri" w:hAnsi="Traditional Arabic" w:hint="cs"/>
          <w:b w:val="0"/>
          <w:bCs w:val="0"/>
          <w:noProof w:val="0"/>
          <w:sz w:val="28"/>
          <w:rtl/>
        </w:rPr>
        <w:t>أو</w:t>
      </w:r>
      <w:r w:rsidR="00B90DA3" w:rsidRPr="008E74D0">
        <w:rPr>
          <w:rFonts w:ascii="Traditional Arabic" w:eastAsia="Calibri" w:hAnsi="Traditional Arabic" w:hint="cs"/>
          <w:b w:val="0"/>
          <w:bCs w:val="0"/>
          <w:noProof w:val="0"/>
          <w:sz w:val="28"/>
          <w:rtl/>
        </w:rPr>
        <w:t xml:space="preserve"> قبري؟</w:t>
      </w:r>
      <w:r w:rsidR="00204BDD">
        <w:rPr>
          <w:rFonts w:ascii="Traditional Arabic" w:eastAsia="Calibri" w:hAnsi="Traditional Arabic" w:hint="cs"/>
          <w:b w:val="0"/>
          <w:bCs w:val="0"/>
          <w:noProof w:val="0"/>
          <w:sz w:val="28"/>
          <w:rtl/>
        </w:rPr>
        <w:t xml:space="preserve"> زار القبر الشريف وقبر الصاحبين!</w:t>
      </w:r>
    </w:p>
    <w:p w:rsidR="00B90DA3" w:rsidRPr="008E74D0" w:rsidRDefault="00B90DA3" w:rsidP="00B90DA3">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B90DA3" w:rsidRPr="008E74D0" w:rsidRDefault="00B90DA3" w:rsidP="00AD5EDA">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قبري الصاحبين لأنهما كل واحد في قبر مستقل</w:t>
      </w:r>
      <w:r w:rsidR="006F2932">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في قبرين وليس في قبر </w:t>
      </w:r>
      <w:r w:rsidR="00D530E8">
        <w:rPr>
          <w:rFonts w:ascii="Traditional Arabic" w:eastAsia="Calibri" w:hAnsi="Traditional Arabic" w:hint="cs"/>
          <w:b w:val="0"/>
          <w:bCs w:val="0"/>
          <w:noProof w:val="0"/>
          <w:sz w:val="28"/>
          <w:rtl/>
        </w:rPr>
        <w:t>"</w:t>
      </w:r>
      <w:r w:rsidRPr="00204BDD">
        <w:rPr>
          <w:rFonts w:ascii="Traditional Arabic" w:eastAsia="Calibri" w:hAnsi="Traditional Arabic" w:hint="cs"/>
          <w:noProof w:val="0"/>
          <w:sz w:val="28"/>
          <w:rtl/>
        </w:rPr>
        <w:t>ودخلت الزيارة لقبره -عليه الصلاة والسلام- وقبري صاحبيه تبع</w:t>
      </w:r>
      <w:r w:rsidR="00204BDD" w:rsidRPr="00204BDD">
        <w:rPr>
          <w:rFonts w:ascii="Traditional Arabic" w:eastAsia="Calibri" w:hAnsi="Traditional Arabic" w:hint="cs"/>
          <w:noProof w:val="0"/>
          <w:sz w:val="28"/>
          <w:rtl/>
        </w:rPr>
        <w:t>ً</w:t>
      </w:r>
      <w:r w:rsidRPr="00204BDD">
        <w:rPr>
          <w:rFonts w:ascii="Traditional Arabic" w:eastAsia="Calibri" w:hAnsi="Traditional Arabic" w:hint="cs"/>
          <w:noProof w:val="0"/>
          <w:sz w:val="28"/>
          <w:rtl/>
        </w:rPr>
        <w:t xml:space="preserve">ا لزيارة مسجده -صلى الله عليه وسلم- وذلك لما ثبت في الصحيحين أن النبي -عليه الصلاة والسلام- قال </w:t>
      </w:r>
      <w:r w:rsidR="008E74D0" w:rsidRPr="00204BDD">
        <w:rPr>
          <w:rFonts w:ascii="Traditional Arabic" w:eastAsia="Calibri" w:hAnsi="Traditional Arabic" w:hint="cs"/>
          <w:noProof w:val="0"/>
          <w:color w:val="0000FF"/>
          <w:sz w:val="28"/>
          <w:rtl/>
        </w:rPr>
        <w:t>«</w:t>
      </w:r>
      <w:r w:rsidRPr="00204BDD">
        <w:rPr>
          <w:rFonts w:ascii="Traditional Arabic" w:eastAsia="Calibri" w:hAnsi="Traditional Arabic" w:hint="cs"/>
          <w:noProof w:val="0"/>
          <w:color w:val="0000FF"/>
          <w:sz w:val="28"/>
          <w:rtl/>
        </w:rPr>
        <w:t>لا تشد الرحال إلا إلى ثلاثة مساجد المسجد الحرام ومسجدي هذا والمسجد الأقصى والمسجد الأقصى</w:t>
      </w:r>
      <w:r w:rsidR="008E74D0" w:rsidRPr="00204BDD">
        <w:rPr>
          <w:rFonts w:ascii="Traditional Arabic" w:eastAsia="Calibri" w:hAnsi="Traditional Arabic" w:hint="cs"/>
          <w:noProof w:val="0"/>
          <w:color w:val="0000FF"/>
          <w:sz w:val="28"/>
          <w:rtl/>
        </w:rPr>
        <w:t>»</w:t>
      </w:r>
      <w:r w:rsidRPr="00204BDD">
        <w:rPr>
          <w:rFonts w:ascii="Traditional Arabic" w:eastAsia="Calibri" w:hAnsi="Traditional Arabic" w:hint="cs"/>
          <w:noProof w:val="0"/>
          <w:sz w:val="28"/>
          <w:rtl/>
        </w:rPr>
        <w:t xml:space="preserve"> ولو كان شد الرحال لقصد قبره -عليه السلام- أو قبر غيره مشروع</w:t>
      </w:r>
      <w:r w:rsidR="00DD1932" w:rsidRPr="00204BDD">
        <w:rPr>
          <w:rFonts w:ascii="Traditional Arabic" w:eastAsia="Calibri" w:hAnsi="Traditional Arabic" w:hint="cs"/>
          <w:noProof w:val="0"/>
          <w:sz w:val="28"/>
          <w:rtl/>
        </w:rPr>
        <w:t>ً</w:t>
      </w:r>
      <w:r w:rsidRPr="00204BDD">
        <w:rPr>
          <w:rFonts w:ascii="Traditional Arabic" w:eastAsia="Calibri" w:hAnsi="Traditional Arabic" w:hint="cs"/>
          <w:noProof w:val="0"/>
          <w:sz w:val="28"/>
          <w:rtl/>
        </w:rPr>
        <w:t>ا لدل الأمة عليه وأرشدهم إلى فضله لأنه أنصح الناس لأنه أنصح الناس وأعلمهم بالله وأشدهم له خشية وقد بلغ البلاغ المبين ودل أمته على كل خير وحذرهم من كل شر</w:t>
      </w:r>
      <w:r w:rsidRPr="008E74D0">
        <w:rPr>
          <w:rFonts w:ascii="Traditional Arabic" w:eastAsia="Calibri" w:hAnsi="Traditional Arabic" w:hint="cs"/>
          <w:b w:val="0"/>
          <w:bCs w:val="0"/>
          <w:noProof w:val="0"/>
          <w:sz w:val="28"/>
          <w:rtl/>
        </w:rPr>
        <w:t xml:space="preserve"> </w:t>
      </w:r>
      <w:r w:rsidRPr="00204BDD">
        <w:rPr>
          <w:rFonts w:ascii="Traditional Arabic" w:eastAsia="Calibri" w:hAnsi="Traditional Arabic" w:hint="cs"/>
          <w:noProof w:val="0"/>
          <w:sz w:val="28"/>
          <w:rtl/>
        </w:rPr>
        <w:t xml:space="preserve">كيف وقد حذر من شد الرحال لغير المساجد الثلاثة وقال </w:t>
      </w:r>
      <w:r w:rsidR="008E74D0" w:rsidRPr="00204BDD">
        <w:rPr>
          <w:rFonts w:ascii="Traditional Arabic" w:eastAsia="Calibri" w:hAnsi="Traditional Arabic" w:hint="cs"/>
          <w:noProof w:val="0"/>
          <w:color w:val="0000FF"/>
          <w:sz w:val="28"/>
          <w:rtl/>
        </w:rPr>
        <w:t>«</w:t>
      </w:r>
      <w:r w:rsidRPr="00204BDD">
        <w:rPr>
          <w:rFonts w:ascii="Traditional Arabic" w:eastAsia="Calibri" w:hAnsi="Traditional Arabic" w:hint="cs"/>
          <w:noProof w:val="0"/>
          <w:color w:val="0000FF"/>
          <w:sz w:val="28"/>
          <w:rtl/>
        </w:rPr>
        <w:t>لا تتخذوا قبري عيدا ولا بيوتكم قبورا وصلوا علي فإن صلاتكم تبلغني حيث كنتم</w:t>
      </w:r>
      <w:r w:rsidR="008E74D0" w:rsidRPr="00204BDD">
        <w:rPr>
          <w:rFonts w:ascii="Traditional Arabic" w:eastAsia="Calibri" w:hAnsi="Traditional Arabic" w:hint="cs"/>
          <w:b w:val="0"/>
          <w:bCs w:val="0"/>
          <w:noProof w:val="0"/>
          <w:color w:val="0000FF"/>
          <w:sz w:val="28"/>
          <w:rtl/>
        </w:rPr>
        <w:t>»</w:t>
      </w:r>
      <w:r w:rsidRPr="00204BDD">
        <w:rPr>
          <w:rFonts w:ascii="Traditional Arabic" w:eastAsia="Calibri" w:hAnsi="Traditional Arabic" w:hint="cs"/>
          <w:b w:val="0"/>
          <w:bCs w:val="0"/>
          <w:noProof w:val="0"/>
          <w:sz w:val="28"/>
          <w:rtl/>
        </w:rPr>
        <w:t xml:space="preserve"> </w:t>
      </w:r>
      <w:r w:rsidRPr="00204BDD">
        <w:rPr>
          <w:rFonts w:ascii="Traditional Arabic" w:eastAsia="Calibri" w:hAnsi="Traditional Arabic" w:hint="cs"/>
          <w:noProof w:val="0"/>
          <w:sz w:val="28"/>
          <w:rtl/>
        </w:rPr>
        <w:t>والقول بشرعية شد الرحال لزيارة قبره -صلى الله عليه وسلم- يفضي إلى اتخاذه عيد</w:t>
      </w:r>
      <w:r w:rsidR="00204BDD" w:rsidRPr="00204BDD">
        <w:rPr>
          <w:rFonts w:ascii="Traditional Arabic" w:eastAsia="Calibri" w:hAnsi="Traditional Arabic" w:hint="cs"/>
          <w:noProof w:val="0"/>
          <w:sz w:val="28"/>
          <w:rtl/>
        </w:rPr>
        <w:t>ً</w:t>
      </w:r>
      <w:r w:rsidRPr="00204BDD">
        <w:rPr>
          <w:rFonts w:ascii="Traditional Arabic" w:eastAsia="Calibri" w:hAnsi="Traditional Arabic" w:hint="cs"/>
          <w:noProof w:val="0"/>
          <w:sz w:val="28"/>
          <w:rtl/>
        </w:rPr>
        <w:t>ا ووقوع المحذور الذي خافه النبي -صلى الله عليه وسلم- من الغلو والإطراء كما وقع الكثير من الناس في ذلك بسبب اعتقادهم شرعية شد الرحال لزيارة قبره -عليه الصلاة والسلام-</w:t>
      </w:r>
      <w:r w:rsidR="00204BDD">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شيخ الإسلام ابن تيمية</w:t>
      </w:r>
      <w:r w:rsidR="00AD5EDA">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رحمه الله</w:t>
      </w:r>
      <w:r w:rsidR="00AD5EDA">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له أكثر من مصنف في منع شد الرحال إلى المشاهد والقبور والمساجد أيضًا وسائر البقاع غير المساجد الثلاثة</w:t>
      </w:r>
      <w:r w:rsidR="00AD5EDA">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ورُد عليه</w:t>
      </w:r>
      <w:r w:rsidR="00AD5EDA">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رَد عليه السبكي وأثبت شرعية الزيارة واعتمد على أحاديث واهية وأحاديث باطلة سيأتي ذكر شيء منها في كلام الشيخ رحمه الله</w:t>
      </w:r>
      <w:r w:rsidR="00AD5EDA">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وابن عبد الهادي رد على السبكي في كتاب أسماه الصارم المنكي في الرد على السبكي</w:t>
      </w:r>
      <w:r w:rsidR="00AD5EDA">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والسبكي كتابه شفاء السقام في شرعية زيارة قبره -عليه الصلاة والسلام- مطبوع ومتداوَل ويعتنى به في كثير من الجهات</w:t>
      </w:r>
      <w:r w:rsidR="00AD5EDA">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والسبكي معروف أنه لا يسلم من بعض البدع ومنها هذه ورد عليه ابن عبد الهادي في الصارم المنكي أو المبكي كما وجد في بعض النسخ </w:t>
      </w:r>
      <w:r w:rsidR="00204BDD">
        <w:rPr>
          <w:rFonts w:ascii="Traditional Arabic" w:eastAsia="Calibri" w:hAnsi="Traditional Arabic" w:hint="cs"/>
          <w:b w:val="0"/>
          <w:bCs w:val="0"/>
          <w:noProof w:val="0"/>
          <w:sz w:val="28"/>
          <w:rtl/>
        </w:rPr>
        <w:t>"</w:t>
      </w:r>
      <w:r w:rsidR="007D5587" w:rsidRPr="00204BDD">
        <w:rPr>
          <w:rFonts w:ascii="Traditional Arabic" w:eastAsia="Calibri" w:hAnsi="Traditional Arabic" w:hint="cs"/>
          <w:noProof w:val="0"/>
          <w:sz w:val="28"/>
          <w:rtl/>
        </w:rPr>
        <w:t>وأما ما يرى في هذا الباب من الأحاديث التي يحتج بها من قال بشرعية شد الرحال إلى قبره -عليه السلام- فهي أحاديث ضعيفة الأسانيد بل موضوعة كما نبه عليها بعض الحفاظ كالدارقطني والبيهقي والحافظ ابن حجر وغيرهم فلا يجوز أن يعارَض بها الأحاديث الصحيحة الدالة على تحريم شد الرحال لغير المساجد الثلاثة وإليك أيها القارئ شيئ</w:t>
      </w:r>
      <w:r w:rsidR="00204BDD">
        <w:rPr>
          <w:rFonts w:ascii="Traditional Arabic" w:eastAsia="Calibri" w:hAnsi="Traditional Arabic" w:hint="cs"/>
          <w:noProof w:val="0"/>
          <w:sz w:val="28"/>
          <w:rtl/>
        </w:rPr>
        <w:t>ً</w:t>
      </w:r>
      <w:r w:rsidR="007D5587" w:rsidRPr="00204BDD">
        <w:rPr>
          <w:rFonts w:ascii="Traditional Arabic" w:eastAsia="Calibri" w:hAnsi="Traditional Arabic" w:hint="cs"/>
          <w:noProof w:val="0"/>
          <w:sz w:val="28"/>
          <w:rtl/>
        </w:rPr>
        <w:t>ا</w:t>
      </w:r>
      <w:r w:rsidR="00204BDD">
        <w:rPr>
          <w:rFonts w:ascii="Traditional Arabic" w:eastAsia="Calibri" w:hAnsi="Traditional Arabic" w:hint="cs"/>
          <w:b w:val="0"/>
          <w:bCs w:val="0"/>
          <w:noProof w:val="0"/>
          <w:sz w:val="28"/>
          <w:rtl/>
        </w:rPr>
        <w:t>"</w:t>
      </w:r>
      <w:r w:rsidR="007D5587" w:rsidRPr="008E74D0">
        <w:rPr>
          <w:rFonts w:ascii="Traditional Arabic" w:eastAsia="Calibri" w:hAnsi="Traditional Arabic" w:hint="cs"/>
          <w:b w:val="0"/>
          <w:bCs w:val="0"/>
          <w:noProof w:val="0"/>
          <w:sz w:val="28"/>
          <w:rtl/>
        </w:rPr>
        <w:t xml:space="preserve"> في المسألة الشيخ المؤلف</w:t>
      </w:r>
      <w:r w:rsidR="00AD5EDA">
        <w:rPr>
          <w:rFonts w:ascii="Traditional Arabic" w:eastAsia="Calibri" w:hAnsi="Traditional Arabic" w:hint="cs"/>
          <w:b w:val="0"/>
          <w:bCs w:val="0"/>
          <w:noProof w:val="0"/>
          <w:sz w:val="28"/>
          <w:rtl/>
        </w:rPr>
        <w:t>-</w:t>
      </w:r>
      <w:r w:rsidR="007D5587" w:rsidRPr="008E74D0">
        <w:rPr>
          <w:rFonts w:ascii="Traditional Arabic" w:eastAsia="Calibri" w:hAnsi="Traditional Arabic" w:hint="cs"/>
          <w:b w:val="0"/>
          <w:bCs w:val="0"/>
          <w:noProof w:val="0"/>
          <w:sz w:val="28"/>
          <w:rtl/>
        </w:rPr>
        <w:t xml:space="preserve"> رحمه الله</w:t>
      </w:r>
      <w:r w:rsidR="00AD5EDA">
        <w:rPr>
          <w:rFonts w:ascii="Traditional Arabic" w:eastAsia="Calibri" w:hAnsi="Traditional Arabic" w:hint="cs"/>
          <w:b w:val="0"/>
          <w:bCs w:val="0"/>
          <w:noProof w:val="0"/>
          <w:sz w:val="28"/>
          <w:rtl/>
        </w:rPr>
        <w:t>-</w:t>
      </w:r>
      <w:r w:rsidR="007D5587" w:rsidRPr="008E74D0">
        <w:rPr>
          <w:rFonts w:ascii="Traditional Arabic" w:eastAsia="Calibri" w:hAnsi="Traditional Arabic" w:hint="cs"/>
          <w:b w:val="0"/>
          <w:bCs w:val="0"/>
          <w:noProof w:val="0"/>
          <w:sz w:val="28"/>
          <w:rtl/>
        </w:rPr>
        <w:t xml:space="preserve"> كما هو معلوم توفي بالطائف وصُلِّيَ عليه في المسجد الحرام</w:t>
      </w:r>
      <w:r w:rsidR="00AD5EDA">
        <w:rPr>
          <w:rFonts w:ascii="Traditional Arabic" w:eastAsia="Calibri" w:hAnsi="Traditional Arabic" w:hint="cs"/>
          <w:b w:val="0"/>
          <w:bCs w:val="0"/>
          <w:noProof w:val="0"/>
          <w:sz w:val="28"/>
          <w:rtl/>
        </w:rPr>
        <w:t>،</w:t>
      </w:r>
      <w:r w:rsidR="007D5587" w:rsidRPr="008E74D0">
        <w:rPr>
          <w:rFonts w:ascii="Traditional Arabic" w:eastAsia="Calibri" w:hAnsi="Traditional Arabic" w:hint="cs"/>
          <w:b w:val="0"/>
          <w:bCs w:val="0"/>
          <w:noProof w:val="0"/>
          <w:sz w:val="28"/>
          <w:rtl/>
        </w:rPr>
        <w:t xml:space="preserve"> وحضر للصلاة عليه الألوف المؤلفة من سائر الأقطار من الداخل والخارج بشد الرحال</w:t>
      </w:r>
      <w:r w:rsidR="00AD5EDA">
        <w:rPr>
          <w:rFonts w:ascii="Traditional Arabic" w:eastAsia="Calibri" w:hAnsi="Traditional Arabic" w:hint="cs"/>
          <w:b w:val="0"/>
          <w:bCs w:val="0"/>
          <w:noProof w:val="0"/>
          <w:sz w:val="28"/>
          <w:rtl/>
        </w:rPr>
        <w:t>،</w:t>
      </w:r>
      <w:r w:rsidR="007D5587" w:rsidRPr="008E74D0">
        <w:rPr>
          <w:rFonts w:ascii="Traditional Arabic" w:eastAsia="Calibri" w:hAnsi="Traditional Arabic" w:hint="cs"/>
          <w:b w:val="0"/>
          <w:bCs w:val="0"/>
          <w:noProof w:val="0"/>
          <w:sz w:val="28"/>
          <w:rtl/>
        </w:rPr>
        <w:t xml:space="preserve"> فهل حضورهم من أجله رحمة الله عليه أو لأنه صُلِّيَ عليه في المسجد الحرام من أجل المسجد الحرام؟ طيب افترض أنه صلي </w:t>
      </w:r>
      <w:r w:rsidR="007D5587" w:rsidRPr="008E74D0">
        <w:rPr>
          <w:rFonts w:ascii="Traditional Arabic" w:eastAsia="Calibri" w:hAnsi="Traditional Arabic" w:hint="cs"/>
          <w:b w:val="0"/>
          <w:bCs w:val="0"/>
          <w:noProof w:val="0"/>
          <w:sz w:val="28"/>
          <w:rtl/>
        </w:rPr>
        <w:lastRenderedPageBreak/>
        <w:t xml:space="preserve">عليه في الطائف يحضرون </w:t>
      </w:r>
      <w:r w:rsidR="00AD5EDA">
        <w:rPr>
          <w:rFonts w:ascii="Traditional Arabic" w:eastAsia="Calibri" w:hAnsi="Traditional Arabic" w:hint="cs"/>
          <w:b w:val="0"/>
          <w:bCs w:val="0"/>
          <w:noProof w:val="0"/>
          <w:sz w:val="28"/>
          <w:rtl/>
        </w:rPr>
        <w:t>أو</w:t>
      </w:r>
      <w:r w:rsidR="007D5587" w:rsidRPr="008E74D0">
        <w:rPr>
          <w:rFonts w:ascii="Traditional Arabic" w:eastAsia="Calibri" w:hAnsi="Traditional Arabic" w:hint="cs"/>
          <w:b w:val="0"/>
          <w:bCs w:val="0"/>
          <w:noProof w:val="0"/>
          <w:sz w:val="28"/>
          <w:rtl/>
        </w:rPr>
        <w:t xml:space="preserve"> ما يحضرون لماذا؟ هل يدخل في المنع من شد الرحال؟ لماذا؟ ما جاؤوا لبقعة وإنما جاؤوا لأداء حق مسلم على أخيه</w:t>
      </w:r>
      <w:r w:rsidR="00AD5EDA">
        <w:rPr>
          <w:rFonts w:ascii="Traditional Arabic" w:eastAsia="Calibri" w:hAnsi="Traditional Arabic" w:hint="cs"/>
          <w:b w:val="0"/>
          <w:bCs w:val="0"/>
          <w:noProof w:val="0"/>
          <w:sz w:val="28"/>
          <w:rtl/>
        </w:rPr>
        <w:t>،</w:t>
      </w:r>
      <w:r w:rsidR="007D5587" w:rsidRPr="008E74D0">
        <w:rPr>
          <w:rFonts w:ascii="Traditional Arabic" w:eastAsia="Calibri" w:hAnsi="Traditional Arabic" w:hint="cs"/>
          <w:b w:val="0"/>
          <w:bCs w:val="0"/>
          <w:noProof w:val="0"/>
          <w:sz w:val="28"/>
          <w:rtl/>
        </w:rPr>
        <w:t xml:space="preserve"> هذا من حقوق المسلم أن تصلي عليه</w:t>
      </w:r>
      <w:r w:rsidR="00AD5EDA">
        <w:rPr>
          <w:rFonts w:ascii="Traditional Arabic" w:eastAsia="Calibri" w:hAnsi="Traditional Arabic" w:hint="cs"/>
          <w:b w:val="0"/>
          <w:bCs w:val="0"/>
          <w:noProof w:val="0"/>
          <w:sz w:val="28"/>
          <w:rtl/>
        </w:rPr>
        <w:t>،</w:t>
      </w:r>
      <w:r w:rsidR="007D5587" w:rsidRPr="008E74D0">
        <w:rPr>
          <w:rFonts w:ascii="Traditional Arabic" w:eastAsia="Calibri" w:hAnsi="Traditional Arabic" w:hint="cs"/>
          <w:b w:val="0"/>
          <w:bCs w:val="0"/>
          <w:noProof w:val="0"/>
          <w:sz w:val="28"/>
          <w:rtl/>
        </w:rPr>
        <w:t xml:space="preserve"> من حقوق</w:t>
      </w:r>
      <w:r w:rsidR="00AD5EDA">
        <w:rPr>
          <w:rFonts w:ascii="Traditional Arabic" w:eastAsia="Calibri" w:hAnsi="Traditional Arabic" w:hint="cs"/>
          <w:b w:val="0"/>
          <w:bCs w:val="0"/>
          <w:noProof w:val="0"/>
          <w:sz w:val="28"/>
          <w:rtl/>
        </w:rPr>
        <w:t>ه</w:t>
      </w:r>
      <w:r w:rsidR="007D5587" w:rsidRPr="008E74D0">
        <w:rPr>
          <w:rFonts w:ascii="Traditional Arabic" w:eastAsia="Calibri" w:hAnsi="Traditional Arabic" w:hint="cs"/>
          <w:b w:val="0"/>
          <w:bCs w:val="0"/>
          <w:noProof w:val="0"/>
          <w:sz w:val="28"/>
          <w:rtl/>
        </w:rPr>
        <w:t xml:space="preserve"> أن تزوره إذا مرض</w:t>
      </w:r>
      <w:r w:rsidR="00AD5EDA">
        <w:rPr>
          <w:rFonts w:ascii="Traditional Arabic" w:eastAsia="Calibri" w:hAnsi="Traditional Arabic" w:hint="cs"/>
          <w:b w:val="0"/>
          <w:bCs w:val="0"/>
          <w:noProof w:val="0"/>
          <w:sz w:val="28"/>
          <w:rtl/>
        </w:rPr>
        <w:t>،</w:t>
      </w:r>
      <w:r w:rsidR="007D5587" w:rsidRPr="008E74D0">
        <w:rPr>
          <w:rFonts w:ascii="Traditional Arabic" w:eastAsia="Calibri" w:hAnsi="Traditional Arabic" w:hint="cs"/>
          <w:b w:val="0"/>
          <w:bCs w:val="0"/>
          <w:noProof w:val="0"/>
          <w:sz w:val="28"/>
          <w:rtl/>
        </w:rPr>
        <w:t xml:space="preserve"> من حقوق</w:t>
      </w:r>
      <w:r w:rsidR="00AD5EDA">
        <w:rPr>
          <w:rFonts w:ascii="Traditional Arabic" w:eastAsia="Calibri" w:hAnsi="Traditional Arabic" w:hint="cs"/>
          <w:b w:val="0"/>
          <w:bCs w:val="0"/>
          <w:noProof w:val="0"/>
          <w:sz w:val="28"/>
          <w:rtl/>
        </w:rPr>
        <w:t>ه</w:t>
      </w:r>
      <w:r w:rsidR="007D5587" w:rsidRPr="008E74D0">
        <w:rPr>
          <w:rFonts w:ascii="Traditional Arabic" w:eastAsia="Calibri" w:hAnsi="Traditional Arabic" w:hint="cs"/>
          <w:b w:val="0"/>
          <w:bCs w:val="0"/>
          <w:noProof w:val="0"/>
          <w:sz w:val="28"/>
          <w:rtl/>
        </w:rPr>
        <w:t xml:space="preserve"> أن تزوره في الله ولو اقتضى شد رحل</w:t>
      </w:r>
      <w:r w:rsidR="00AD5EDA">
        <w:rPr>
          <w:rFonts w:ascii="Traditional Arabic" w:eastAsia="Calibri" w:hAnsi="Traditional Arabic" w:hint="cs"/>
          <w:b w:val="0"/>
          <w:bCs w:val="0"/>
          <w:noProof w:val="0"/>
          <w:sz w:val="28"/>
          <w:rtl/>
        </w:rPr>
        <w:t>،</w:t>
      </w:r>
      <w:r w:rsidR="007D5587" w:rsidRPr="008E74D0">
        <w:rPr>
          <w:rFonts w:ascii="Traditional Arabic" w:eastAsia="Calibri" w:hAnsi="Traditional Arabic" w:hint="cs"/>
          <w:b w:val="0"/>
          <w:bCs w:val="0"/>
          <w:noProof w:val="0"/>
          <w:sz w:val="28"/>
          <w:rtl/>
        </w:rPr>
        <w:t xml:space="preserve"> هذا ليس مما يمنع</w:t>
      </w:r>
      <w:r w:rsidR="00AD5EDA">
        <w:rPr>
          <w:rFonts w:ascii="Traditional Arabic" w:eastAsia="Calibri" w:hAnsi="Traditional Arabic" w:hint="cs"/>
          <w:b w:val="0"/>
          <w:bCs w:val="0"/>
          <w:noProof w:val="0"/>
          <w:sz w:val="28"/>
          <w:rtl/>
        </w:rPr>
        <w:t>،</w:t>
      </w:r>
      <w:r w:rsidR="007D5587" w:rsidRPr="008E74D0">
        <w:rPr>
          <w:rFonts w:ascii="Traditional Arabic" w:eastAsia="Calibri" w:hAnsi="Traditional Arabic" w:hint="cs"/>
          <w:b w:val="0"/>
          <w:bCs w:val="0"/>
          <w:noProof w:val="0"/>
          <w:sz w:val="28"/>
          <w:rtl/>
        </w:rPr>
        <w:t xml:space="preserve"> هذه عبادة ليست متعلقة ببقعة معينة ولذلك أنكر بعضهم</w:t>
      </w:r>
      <w:r w:rsidR="00AD5EDA">
        <w:rPr>
          <w:rFonts w:ascii="Traditional Arabic" w:eastAsia="Calibri" w:hAnsi="Traditional Arabic" w:hint="cs"/>
          <w:b w:val="0"/>
          <w:bCs w:val="0"/>
          <w:noProof w:val="0"/>
          <w:sz w:val="28"/>
          <w:rtl/>
        </w:rPr>
        <w:t>،</w:t>
      </w:r>
      <w:r w:rsidR="007D5587" w:rsidRPr="008E74D0">
        <w:rPr>
          <w:rFonts w:ascii="Traditional Arabic" w:eastAsia="Calibri" w:hAnsi="Traditional Arabic" w:hint="cs"/>
          <w:b w:val="0"/>
          <w:bCs w:val="0"/>
          <w:noProof w:val="0"/>
          <w:sz w:val="28"/>
          <w:rtl/>
        </w:rPr>
        <w:t xml:space="preserve"> تسافرون من الرياض لمكة من أجل أن تشد الرحال من أجل شخص</w:t>
      </w:r>
      <w:r w:rsidR="00AD5EDA">
        <w:rPr>
          <w:rFonts w:ascii="Traditional Arabic" w:eastAsia="Calibri" w:hAnsi="Traditional Arabic" w:hint="cs"/>
          <w:b w:val="0"/>
          <w:bCs w:val="0"/>
          <w:noProof w:val="0"/>
          <w:sz w:val="28"/>
          <w:rtl/>
        </w:rPr>
        <w:t>؟</w:t>
      </w:r>
      <w:r w:rsidR="007D5587" w:rsidRPr="008E74D0">
        <w:rPr>
          <w:rFonts w:ascii="Traditional Arabic" w:eastAsia="Calibri" w:hAnsi="Traditional Arabic" w:hint="cs"/>
          <w:b w:val="0"/>
          <w:bCs w:val="0"/>
          <w:noProof w:val="0"/>
          <w:sz w:val="28"/>
          <w:rtl/>
        </w:rPr>
        <w:t xml:space="preserve"> طيب لو أن الشخص مريض</w:t>
      </w:r>
      <w:r w:rsidR="00AD5EDA">
        <w:rPr>
          <w:rFonts w:ascii="Traditional Arabic" w:eastAsia="Calibri" w:hAnsi="Traditional Arabic" w:hint="cs"/>
          <w:b w:val="0"/>
          <w:bCs w:val="0"/>
          <w:noProof w:val="0"/>
          <w:sz w:val="28"/>
          <w:rtl/>
        </w:rPr>
        <w:t xml:space="preserve">، الشيخ مريض في </w:t>
      </w:r>
      <w:r w:rsidR="007D5587" w:rsidRPr="008E74D0">
        <w:rPr>
          <w:rFonts w:ascii="Traditional Arabic" w:eastAsia="Calibri" w:hAnsi="Traditional Arabic" w:hint="cs"/>
          <w:b w:val="0"/>
          <w:bCs w:val="0"/>
          <w:noProof w:val="0"/>
          <w:sz w:val="28"/>
          <w:rtl/>
        </w:rPr>
        <w:t xml:space="preserve">الطائف ما </w:t>
      </w:r>
      <w:r w:rsidR="00AD5EDA">
        <w:rPr>
          <w:rFonts w:ascii="Traditional Arabic" w:eastAsia="Calibri" w:hAnsi="Traditional Arabic" w:hint="cs"/>
          <w:b w:val="0"/>
          <w:bCs w:val="0"/>
          <w:noProof w:val="0"/>
          <w:sz w:val="28"/>
          <w:rtl/>
        </w:rPr>
        <w:t>تأتي</w:t>
      </w:r>
      <w:r w:rsidR="007D5587" w:rsidRPr="008E74D0">
        <w:rPr>
          <w:rFonts w:ascii="Traditional Arabic" w:eastAsia="Calibri" w:hAnsi="Traditional Arabic" w:hint="cs"/>
          <w:b w:val="0"/>
          <w:bCs w:val="0"/>
          <w:noProof w:val="0"/>
          <w:sz w:val="28"/>
          <w:rtl/>
        </w:rPr>
        <w:t xml:space="preserve"> من الرياض تزوره </w:t>
      </w:r>
      <w:r w:rsidR="00AD5EDA">
        <w:rPr>
          <w:rFonts w:ascii="Traditional Arabic" w:eastAsia="Calibri" w:hAnsi="Traditional Arabic" w:hint="cs"/>
          <w:b w:val="0"/>
          <w:bCs w:val="0"/>
          <w:noProof w:val="0"/>
          <w:sz w:val="28"/>
          <w:rtl/>
        </w:rPr>
        <w:t>وتكون شدد</w:t>
      </w:r>
      <w:r w:rsidR="007D5587" w:rsidRPr="008E74D0">
        <w:rPr>
          <w:rFonts w:ascii="Traditional Arabic" w:eastAsia="Calibri" w:hAnsi="Traditional Arabic" w:hint="cs"/>
          <w:b w:val="0"/>
          <w:bCs w:val="0"/>
          <w:noProof w:val="0"/>
          <w:sz w:val="28"/>
          <w:rtl/>
        </w:rPr>
        <w:t>ت الرحل إليه</w:t>
      </w:r>
      <w:r w:rsidR="00AD5EDA">
        <w:rPr>
          <w:rFonts w:ascii="Traditional Arabic" w:eastAsia="Calibri" w:hAnsi="Traditional Arabic" w:hint="cs"/>
          <w:b w:val="0"/>
          <w:bCs w:val="0"/>
          <w:noProof w:val="0"/>
          <w:sz w:val="28"/>
          <w:rtl/>
        </w:rPr>
        <w:t>؟</w:t>
      </w:r>
      <w:r w:rsidR="007D5587" w:rsidRPr="008E74D0">
        <w:rPr>
          <w:rFonts w:ascii="Traditional Arabic" w:eastAsia="Calibri" w:hAnsi="Traditional Arabic" w:hint="cs"/>
          <w:b w:val="0"/>
          <w:bCs w:val="0"/>
          <w:noProof w:val="0"/>
          <w:sz w:val="28"/>
          <w:rtl/>
        </w:rPr>
        <w:t xml:space="preserve"> كذلك الصلاة عليه فهي من حقوقه على سائر المسلمين لاسيما وأن له حق</w:t>
      </w:r>
      <w:r w:rsidR="00AD5EDA">
        <w:rPr>
          <w:rFonts w:ascii="Traditional Arabic" w:eastAsia="Calibri" w:hAnsi="Traditional Arabic" w:hint="cs"/>
          <w:b w:val="0"/>
          <w:bCs w:val="0"/>
          <w:noProof w:val="0"/>
          <w:sz w:val="28"/>
          <w:rtl/>
        </w:rPr>
        <w:t>ا</w:t>
      </w:r>
      <w:r w:rsidR="007D5587" w:rsidRPr="008E74D0">
        <w:rPr>
          <w:rFonts w:ascii="Traditional Arabic" w:eastAsia="Calibri" w:hAnsi="Traditional Arabic" w:hint="cs"/>
          <w:b w:val="0"/>
          <w:bCs w:val="0"/>
          <w:noProof w:val="0"/>
          <w:sz w:val="28"/>
          <w:rtl/>
        </w:rPr>
        <w:t xml:space="preserve"> على الأمة</w:t>
      </w:r>
      <w:r w:rsidR="00AD5EDA">
        <w:rPr>
          <w:rFonts w:ascii="Traditional Arabic" w:eastAsia="Calibri" w:hAnsi="Traditional Arabic" w:hint="cs"/>
          <w:b w:val="0"/>
          <w:bCs w:val="0"/>
          <w:noProof w:val="0"/>
          <w:sz w:val="28"/>
          <w:rtl/>
        </w:rPr>
        <w:t>،</w:t>
      </w:r>
      <w:r w:rsidR="007D5587" w:rsidRPr="008E74D0">
        <w:rPr>
          <w:rFonts w:ascii="Traditional Arabic" w:eastAsia="Calibri" w:hAnsi="Traditional Arabic" w:hint="cs"/>
          <w:b w:val="0"/>
          <w:bCs w:val="0"/>
          <w:noProof w:val="0"/>
          <w:sz w:val="28"/>
          <w:rtl/>
        </w:rPr>
        <w:t xml:space="preserve"> يعني إذا كان شخص له حق عليك أبوك مثلا</w:t>
      </w:r>
      <w:r w:rsidR="00015568">
        <w:rPr>
          <w:rFonts w:ascii="Traditional Arabic" w:eastAsia="Calibri" w:hAnsi="Traditional Arabic" w:hint="cs"/>
          <w:b w:val="0"/>
          <w:bCs w:val="0"/>
          <w:noProof w:val="0"/>
          <w:sz w:val="28"/>
          <w:rtl/>
        </w:rPr>
        <w:t>ً</w:t>
      </w:r>
      <w:r w:rsidR="007D5587" w:rsidRPr="008E74D0">
        <w:rPr>
          <w:rFonts w:ascii="Traditional Arabic" w:eastAsia="Calibri" w:hAnsi="Traditional Arabic" w:hint="cs"/>
          <w:b w:val="0"/>
          <w:bCs w:val="0"/>
          <w:noProof w:val="0"/>
          <w:sz w:val="28"/>
          <w:rtl/>
        </w:rPr>
        <w:t xml:space="preserve"> أو أمك ماتت في مكان ما تشد الرحل لتحضر جنازته وتصلي عليه وتحضر وتشهد الدفن</w:t>
      </w:r>
      <w:r w:rsidR="00015568">
        <w:rPr>
          <w:rFonts w:ascii="Traditional Arabic" w:eastAsia="Calibri" w:hAnsi="Traditional Arabic" w:hint="cs"/>
          <w:b w:val="0"/>
          <w:bCs w:val="0"/>
          <w:noProof w:val="0"/>
          <w:sz w:val="28"/>
          <w:rtl/>
        </w:rPr>
        <w:t>؟!</w:t>
      </w:r>
      <w:r w:rsidR="007D5587" w:rsidRPr="008E74D0">
        <w:rPr>
          <w:rFonts w:ascii="Traditional Arabic" w:eastAsia="Calibri" w:hAnsi="Traditional Arabic" w:hint="cs"/>
          <w:b w:val="0"/>
          <w:bCs w:val="0"/>
          <w:noProof w:val="0"/>
          <w:sz w:val="28"/>
          <w:rtl/>
        </w:rPr>
        <w:t xml:space="preserve"> ولو اقتضى ذلك شد رحل هل يدخل في المنع</w:t>
      </w:r>
      <w:r w:rsidR="00015568">
        <w:rPr>
          <w:rFonts w:ascii="Traditional Arabic" w:eastAsia="Calibri" w:hAnsi="Traditional Arabic" w:hint="cs"/>
          <w:b w:val="0"/>
          <w:bCs w:val="0"/>
          <w:noProof w:val="0"/>
          <w:sz w:val="28"/>
          <w:rtl/>
        </w:rPr>
        <w:t>؟</w:t>
      </w:r>
      <w:r w:rsidR="007D5587" w:rsidRPr="008E74D0">
        <w:rPr>
          <w:rFonts w:ascii="Traditional Arabic" w:eastAsia="Calibri" w:hAnsi="Traditional Arabic" w:hint="cs"/>
          <w:b w:val="0"/>
          <w:bCs w:val="0"/>
          <w:noProof w:val="0"/>
          <w:sz w:val="28"/>
          <w:rtl/>
        </w:rPr>
        <w:t xml:space="preserve"> هذا </w:t>
      </w:r>
      <w:r w:rsidR="00AD5EDA">
        <w:rPr>
          <w:rFonts w:ascii="Traditional Arabic" w:eastAsia="Calibri" w:hAnsi="Traditional Arabic" w:hint="cs"/>
          <w:b w:val="0"/>
          <w:bCs w:val="0"/>
          <w:noProof w:val="0"/>
          <w:sz w:val="28"/>
          <w:rtl/>
        </w:rPr>
        <w:t>لا</w:t>
      </w:r>
      <w:r w:rsidR="007D5587" w:rsidRPr="008E74D0">
        <w:rPr>
          <w:rFonts w:ascii="Traditional Arabic" w:eastAsia="Calibri" w:hAnsi="Traditional Arabic" w:hint="cs"/>
          <w:b w:val="0"/>
          <w:bCs w:val="0"/>
          <w:noProof w:val="0"/>
          <w:sz w:val="28"/>
          <w:rtl/>
        </w:rPr>
        <w:t xml:space="preserve"> يدخل في المنع.</w:t>
      </w:r>
    </w:p>
    <w:p w:rsidR="007D5587" w:rsidRPr="008E74D0" w:rsidRDefault="007D5587" w:rsidP="007D5587">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7D5587" w:rsidRPr="008E74D0" w:rsidRDefault="00AD5EDA" w:rsidP="00AD5ED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المسألة إذا</w:t>
      </w:r>
      <w:r w:rsidR="007D5587" w:rsidRPr="008E74D0">
        <w:rPr>
          <w:rFonts w:ascii="Traditional Arabic" w:eastAsia="Calibri" w:hAnsi="Traditional Arabic" w:hint="cs"/>
          <w:b w:val="0"/>
          <w:bCs w:val="0"/>
          <w:noProof w:val="0"/>
          <w:sz w:val="28"/>
          <w:rtl/>
        </w:rPr>
        <w:t xml:space="preserve"> بقدر حقه عليك هذا من حقه عليك وأنت ما قصدت بقعة معينة تعظمها</w:t>
      </w:r>
      <w:r>
        <w:rPr>
          <w:rFonts w:ascii="Traditional Arabic" w:eastAsia="Calibri" w:hAnsi="Traditional Arabic" w:hint="cs"/>
          <w:b w:val="0"/>
          <w:bCs w:val="0"/>
          <w:noProof w:val="0"/>
          <w:sz w:val="28"/>
          <w:rtl/>
        </w:rPr>
        <w:t>،</w:t>
      </w:r>
      <w:r w:rsidR="007D5587" w:rsidRPr="008E74D0">
        <w:rPr>
          <w:rFonts w:ascii="Traditional Arabic" w:eastAsia="Calibri" w:hAnsi="Traditional Arabic" w:hint="cs"/>
          <w:b w:val="0"/>
          <w:bCs w:val="0"/>
          <w:noProof w:val="0"/>
          <w:sz w:val="28"/>
          <w:rtl/>
        </w:rPr>
        <w:t xml:space="preserve"> أنت قصدت أداء حق لأخيك عليك وبقدر هذا الحق تشد ال</w:t>
      </w:r>
      <w:r>
        <w:rPr>
          <w:rFonts w:ascii="Traditional Arabic" w:eastAsia="Calibri" w:hAnsi="Traditional Arabic" w:hint="cs"/>
          <w:b w:val="0"/>
          <w:bCs w:val="0"/>
          <w:noProof w:val="0"/>
          <w:sz w:val="28"/>
          <w:rtl/>
        </w:rPr>
        <w:t>رحل يعني في صحته في حياته ما تأتي</w:t>
      </w:r>
      <w:r w:rsidR="007D5587" w:rsidRPr="008E74D0">
        <w:rPr>
          <w:rFonts w:ascii="Traditional Arabic" w:eastAsia="Calibri" w:hAnsi="Traditional Arabic" w:hint="cs"/>
          <w:b w:val="0"/>
          <w:bCs w:val="0"/>
          <w:noProof w:val="0"/>
          <w:sz w:val="28"/>
          <w:rtl/>
        </w:rPr>
        <w:t xml:space="preserve"> تزور أخوك المسلم في بقعة من بقاع الدنيا؟! ليس لذات البقعة وإنما لأداء هذا الحق عليك </w:t>
      </w:r>
      <w:r w:rsidR="008E74D0" w:rsidRPr="00015568">
        <w:rPr>
          <w:rFonts w:ascii="Traditional Arabic" w:eastAsia="Calibri" w:hAnsi="Traditional Arabic" w:hint="cs"/>
          <w:b w:val="0"/>
          <w:bCs w:val="0"/>
          <w:noProof w:val="0"/>
          <w:color w:val="0000FF"/>
          <w:sz w:val="28"/>
          <w:rtl/>
        </w:rPr>
        <w:t>«</w:t>
      </w:r>
      <w:r w:rsidR="007D5587" w:rsidRPr="00015568">
        <w:rPr>
          <w:rFonts w:ascii="Traditional Arabic" w:eastAsia="Calibri" w:hAnsi="Traditional Arabic" w:hint="cs"/>
          <w:b w:val="0"/>
          <w:bCs w:val="0"/>
          <w:noProof w:val="0"/>
          <w:color w:val="0000FF"/>
          <w:sz w:val="28"/>
          <w:rtl/>
        </w:rPr>
        <w:t>حق المسلم على المسلم ست</w:t>
      </w:r>
      <w:r w:rsidR="008E74D0" w:rsidRPr="00015568">
        <w:rPr>
          <w:rFonts w:ascii="Traditional Arabic" w:eastAsia="Calibri" w:hAnsi="Traditional Arabic" w:hint="cs"/>
          <w:b w:val="0"/>
          <w:bCs w:val="0"/>
          <w:noProof w:val="0"/>
          <w:color w:val="0000FF"/>
          <w:sz w:val="28"/>
          <w:rtl/>
        </w:rPr>
        <w:t>»</w:t>
      </w:r>
      <w:r w:rsidR="007D5587" w:rsidRPr="008E74D0">
        <w:rPr>
          <w:rFonts w:ascii="Traditional Arabic" w:eastAsia="Calibri" w:hAnsi="Traditional Arabic" w:hint="cs"/>
          <w:b w:val="0"/>
          <w:bCs w:val="0"/>
          <w:noProof w:val="0"/>
          <w:sz w:val="28"/>
          <w:rtl/>
        </w:rPr>
        <w:t xml:space="preserve"> وذكرها فمنها هذه.</w:t>
      </w:r>
    </w:p>
    <w:p w:rsidR="007D5587" w:rsidRPr="008E74D0" w:rsidRDefault="007D5587" w:rsidP="007D5587">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7D5587" w:rsidRPr="008E74D0" w:rsidRDefault="00AD5EDA" w:rsidP="007D558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7D5587" w:rsidRPr="008E74D0">
        <w:rPr>
          <w:rFonts w:ascii="Traditional Arabic" w:eastAsia="Calibri" w:hAnsi="Traditional Arabic" w:hint="cs"/>
          <w:b w:val="0"/>
          <w:bCs w:val="0"/>
          <w:noProof w:val="0"/>
          <w:sz w:val="28"/>
          <w:rtl/>
        </w:rPr>
        <w:t>ين؟</w:t>
      </w:r>
    </w:p>
    <w:p w:rsidR="007D5587" w:rsidRPr="008E74D0" w:rsidRDefault="007D5587" w:rsidP="007D5587">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7D5587" w:rsidRPr="008E74D0" w:rsidRDefault="007D5587" w:rsidP="007D5587">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لكنك شددت للبقعة أنت.</w:t>
      </w:r>
    </w:p>
    <w:p w:rsidR="007D5587" w:rsidRPr="008E74D0" w:rsidRDefault="007D5587" w:rsidP="007D5587">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7D5587" w:rsidRPr="008E74D0" w:rsidRDefault="007D5587" w:rsidP="000B3F64">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لا، أنت شددت للبقعة شئت أم أبيت</w:t>
      </w:r>
      <w:r w:rsidR="00AD5EDA">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أنت شددت للقبر والقبر مظنة غلو والسلام عليه يبلغه حيثما كنت -عليه الصلاة والسلام- قال </w:t>
      </w:r>
      <w:r w:rsidR="00D530E8">
        <w:rPr>
          <w:rFonts w:ascii="Traditional Arabic" w:eastAsia="Calibri" w:hAnsi="Traditional Arabic" w:hint="cs"/>
          <w:b w:val="0"/>
          <w:bCs w:val="0"/>
          <w:noProof w:val="0"/>
          <w:sz w:val="28"/>
          <w:rtl/>
        </w:rPr>
        <w:t>"</w:t>
      </w:r>
      <w:r w:rsidRPr="00015568">
        <w:rPr>
          <w:rFonts w:ascii="Traditional Arabic" w:eastAsia="Calibri" w:hAnsi="Traditional Arabic" w:hint="cs"/>
          <w:noProof w:val="0"/>
          <w:sz w:val="28"/>
          <w:rtl/>
        </w:rPr>
        <w:t>وإليك أيها القارئ شيئ</w:t>
      </w:r>
      <w:r w:rsidR="00015568" w:rsidRPr="00015568">
        <w:rPr>
          <w:rFonts w:ascii="Traditional Arabic" w:eastAsia="Calibri" w:hAnsi="Traditional Arabic" w:hint="cs"/>
          <w:noProof w:val="0"/>
          <w:sz w:val="28"/>
          <w:rtl/>
        </w:rPr>
        <w:t>ً</w:t>
      </w:r>
      <w:r w:rsidRPr="00015568">
        <w:rPr>
          <w:rFonts w:ascii="Traditional Arabic" w:eastAsia="Calibri" w:hAnsi="Traditional Arabic" w:hint="cs"/>
          <w:noProof w:val="0"/>
          <w:sz w:val="28"/>
          <w:rtl/>
        </w:rPr>
        <w:t>ا من الأحاديث الموضوعة في هذا الباب لتعرفها وتحذر الاغترار بها</w:t>
      </w:r>
      <w:r w:rsidR="00AD5EDA">
        <w:rPr>
          <w:rFonts w:ascii="Traditional Arabic" w:eastAsia="Calibri" w:hAnsi="Traditional Arabic" w:hint="cs"/>
          <w:noProof w:val="0"/>
          <w:sz w:val="28"/>
          <w:rtl/>
        </w:rPr>
        <w:t>،</w:t>
      </w:r>
      <w:r w:rsidRPr="00015568">
        <w:rPr>
          <w:rFonts w:ascii="Traditional Arabic" w:eastAsia="Calibri" w:hAnsi="Traditional Arabic" w:hint="cs"/>
          <w:noProof w:val="0"/>
          <w:sz w:val="28"/>
          <w:rtl/>
        </w:rPr>
        <w:t xml:space="preserve"> الأول</w:t>
      </w:r>
      <w:r w:rsidR="00AD5EDA">
        <w:rPr>
          <w:rFonts w:ascii="Traditional Arabic" w:eastAsia="Calibri" w:hAnsi="Traditional Arabic" w:hint="cs"/>
          <w:noProof w:val="0"/>
          <w:sz w:val="28"/>
          <w:rtl/>
        </w:rPr>
        <w:t>:</w:t>
      </w:r>
      <w:r w:rsidRPr="00015568">
        <w:rPr>
          <w:rFonts w:ascii="Traditional Arabic" w:eastAsia="Calibri" w:hAnsi="Traditional Arabic" w:hint="cs"/>
          <w:noProof w:val="0"/>
          <w:sz w:val="28"/>
          <w:rtl/>
        </w:rPr>
        <w:t xml:space="preserve"> من حج ولم يزرني فقد جفاني</w:t>
      </w:r>
      <w:r w:rsidR="00AD5EDA">
        <w:rPr>
          <w:rFonts w:ascii="Traditional Arabic" w:eastAsia="Calibri" w:hAnsi="Traditional Arabic" w:hint="cs"/>
          <w:noProof w:val="0"/>
          <w:sz w:val="28"/>
          <w:rtl/>
        </w:rPr>
        <w:t>،</w:t>
      </w:r>
      <w:r w:rsidRPr="00015568">
        <w:rPr>
          <w:rFonts w:ascii="Traditional Arabic" w:eastAsia="Calibri" w:hAnsi="Traditional Arabic" w:hint="cs"/>
          <w:noProof w:val="0"/>
          <w:sz w:val="28"/>
          <w:rtl/>
        </w:rPr>
        <w:t xml:space="preserve"> والثاني</w:t>
      </w:r>
      <w:r w:rsidR="00AD5EDA">
        <w:rPr>
          <w:rFonts w:ascii="Traditional Arabic" w:eastAsia="Calibri" w:hAnsi="Traditional Arabic" w:hint="cs"/>
          <w:noProof w:val="0"/>
          <w:sz w:val="28"/>
          <w:rtl/>
        </w:rPr>
        <w:t>:</w:t>
      </w:r>
      <w:r w:rsidRPr="00015568">
        <w:rPr>
          <w:rFonts w:ascii="Traditional Arabic" w:eastAsia="Calibri" w:hAnsi="Traditional Arabic" w:hint="cs"/>
          <w:noProof w:val="0"/>
          <w:sz w:val="28"/>
          <w:rtl/>
        </w:rPr>
        <w:t xml:space="preserve"> من زارني بعد مماتي فكأنما زارني في حياتي</w:t>
      </w:r>
      <w:r w:rsidR="00AD5EDA">
        <w:rPr>
          <w:rFonts w:ascii="Traditional Arabic" w:eastAsia="Calibri" w:hAnsi="Traditional Arabic" w:hint="cs"/>
          <w:noProof w:val="0"/>
          <w:sz w:val="28"/>
          <w:rtl/>
        </w:rPr>
        <w:t>،</w:t>
      </w:r>
      <w:r w:rsidRPr="00015568">
        <w:rPr>
          <w:rFonts w:ascii="Traditional Arabic" w:eastAsia="Calibri" w:hAnsi="Traditional Arabic" w:hint="cs"/>
          <w:noProof w:val="0"/>
          <w:sz w:val="28"/>
          <w:rtl/>
        </w:rPr>
        <w:t xml:space="preserve"> والثالث</w:t>
      </w:r>
      <w:r w:rsidR="00AD5EDA">
        <w:rPr>
          <w:rFonts w:ascii="Traditional Arabic" w:eastAsia="Calibri" w:hAnsi="Traditional Arabic" w:hint="cs"/>
          <w:noProof w:val="0"/>
          <w:sz w:val="28"/>
          <w:rtl/>
        </w:rPr>
        <w:t>:</w:t>
      </w:r>
      <w:r w:rsidRPr="00015568">
        <w:rPr>
          <w:rFonts w:ascii="Traditional Arabic" w:eastAsia="Calibri" w:hAnsi="Traditional Arabic" w:hint="cs"/>
          <w:noProof w:val="0"/>
          <w:sz w:val="28"/>
          <w:rtl/>
        </w:rPr>
        <w:t xml:space="preserve"> من زارني وزار أبي إبراهيم في عام واحد ضمنت له على الله الجنة</w:t>
      </w:r>
      <w:r w:rsidR="00AD5EDA">
        <w:rPr>
          <w:rFonts w:ascii="Traditional Arabic" w:eastAsia="Calibri" w:hAnsi="Traditional Arabic" w:hint="cs"/>
          <w:noProof w:val="0"/>
          <w:sz w:val="28"/>
          <w:rtl/>
        </w:rPr>
        <w:t>،</w:t>
      </w:r>
      <w:r w:rsidRPr="00015568">
        <w:rPr>
          <w:rFonts w:ascii="Traditional Arabic" w:eastAsia="Calibri" w:hAnsi="Traditional Arabic" w:hint="cs"/>
          <w:noProof w:val="0"/>
          <w:sz w:val="28"/>
          <w:rtl/>
        </w:rPr>
        <w:t xml:space="preserve"> والرابع</w:t>
      </w:r>
      <w:r w:rsidR="00AD5EDA">
        <w:rPr>
          <w:rFonts w:ascii="Traditional Arabic" w:eastAsia="Calibri" w:hAnsi="Traditional Arabic" w:hint="cs"/>
          <w:noProof w:val="0"/>
          <w:sz w:val="28"/>
          <w:rtl/>
        </w:rPr>
        <w:t>:</w:t>
      </w:r>
      <w:r w:rsidRPr="00015568">
        <w:rPr>
          <w:rFonts w:ascii="Traditional Arabic" w:eastAsia="Calibri" w:hAnsi="Traditional Arabic" w:hint="cs"/>
          <w:noProof w:val="0"/>
          <w:sz w:val="28"/>
          <w:rtl/>
        </w:rPr>
        <w:t xml:space="preserve"> من زار قبري وجبت له شفاعتي</w:t>
      </w:r>
      <w:r w:rsidR="00015568">
        <w:rPr>
          <w:rFonts w:ascii="Traditional Arabic" w:eastAsia="Calibri" w:hAnsi="Traditional Arabic" w:hint="cs"/>
          <w:noProof w:val="0"/>
          <w:sz w:val="28"/>
          <w:rtl/>
        </w:rPr>
        <w:t>"</w:t>
      </w:r>
      <w:r w:rsidRPr="008E74D0">
        <w:rPr>
          <w:rFonts w:ascii="Traditional Arabic" w:eastAsia="Calibri" w:hAnsi="Traditional Arabic" w:hint="cs"/>
          <w:b w:val="0"/>
          <w:bCs w:val="0"/>
          <w:noProof w:val="0"/>
          <w:sz w:val="28"/>
          <w:rtl/>
        </w:rPr>
        <w:t xml:space="preserve"> في بعض الأحاديث </w:t>
      </w:r>
      <w:r w:rsidR="008E74D0" w:rsidRPr="00DD1932">
        <w:rPr>
          <w:rFonts w:ascii="Traditional Arabic" w:eastAsia="Calibri" w:hAnsi="Traditional Arabic" w:hint="cs"/>
          <w:b w:val="0"/>
          <w:bCs w:val="0"/>
          <w:noProof w:val="0"/>
          <w:color w:val="0000FF"/>
          <w:sz w:val="28"/>
          <w:rtl/>
        </w:rPr>
        <w:t>«</w:t>
      </w:r>
      <w:r w:rsidRPr="00DD1932">
        <w:rPr>
          <w:rFonts w:ascii="Traditional Arabic" w:eastAsia="Calibri" w:hAnsi="Traditional Arabic" w:hint="cs"/>
          <w:b w:val="0"/>
          <w:bCs w:val="0"/>
          <w:noProof w:val="0"/>
          <w:color w:val="0000FF"/>
          <w:sz w:val="28"/>
          <w:rtl/>
        </w:rPr>
        <w:t>من حج فلم يزرني فقد جفاني</w:t>
      </w:r>
      <w:r w:rsidR="008E74D0" w:rsidRPr="00DD1932">
        <w:rPr>
          <w:rFonts w:ascii="Traditional Arabic" w:eastAsia="Calibri" w:hAnsi="Traditional Arabic" w:hint="cs"/>
          <w:b w:val="0"/>
          <w:bCs w:val="0"/>
          <w:noProof w:val="0"/>
          <w:color w:val="0000FF"/>
          <w:sz w:val="28"/>
          <w:rtl/>
        </w:rPr>
        <w:t>»</w:t>
      </w:r>
      <w:r w:rsidRPr="008E74D0">
        <w:rPr>
          <w:rFonts w:ascii="Traditional Arabic" w:eastAsia="Calibri" w:hAnsi="Traditional Arabic" w:hint="cs"/>
          <w:b w:val="0"/>
          <w:bCs w:val="0"/>
          <w:noProof w:val="0"/>
          <w:sz w:val="28"/>
          <w:rtl/>
        </w:rPr>
        <w:t xml:space="preserve"> </w:t>
      </w:r>
      <w:r w:rsidR="00D530E8">
        <w:rPr>
          <w:rFonts w:ascii="Traditional Arabic" w:eastAsia="Calibri" w:hAnsi="Traditional Arabic" w:hint="cs"/>
          <w:b w:val="0"/>
          <w:bCs w:val="0"/>
          <w:noProof w:val="0"/>
          <w:sz w:val="28"/>
          <w:rtl/>
        </w:rPr>
        <w:t>"</w:t>
      </w:r>
      <w:r w:rsidRPr="00015568">
        <w:rPr>
          <w:rFonts w:ascii="Traditional Arabic" w:eastAsia="Calibri" w:hAnsi="Traditional Arabic" w:hint="cs"/>
          <w:noProof w:val="0"/>
          <w:sz w:val="28"/>
          <w:rtl/>
        </w:rPr>
        <w:t>فهذه الأحاديث وأشباهها لم يثبت منها شيء عن النبي -صلى الله عليه وسلم- قال الحافظ ابن حجر في التلخيص بعدما ذكر أكثر الروايات طرق هذه الأحاديث كلها ضعيفة</w:t>
      </w:r>
      <w:r w:rsidR="00AD5EDA">
        <w:rPr>
          <w:rFonts w:ascii="Traditional Arabic" w:eastAsia="Calibri" w:hAnsi="Traditional Arabic" w:hint="cs"/>
          <w:noProof w:val="0"/>
          <w:sz w:val="28"/>
          <w:rtl/>
        </w:rPr>
        <w:t>،</w:t>
      </w:r>
      <w:r w:rsidRPr="00015568">
        <w:rPr>
          <w:rFonts w:ascii="Traditional Arabic" w:eastAsia="Calibri" w:hAnsi="Traditional Arabic" w:hint="cs"/>
          <w:noProof w:val="0"/>
          <w:sz w:val="28"/>
          <w:rtl/>
        </w:rPr>
        <w:t xml:space="preserve"> وقال الحافظ العقيلي لا يصح في هذا الباب شيء</w:t>
      </w:r>
      <w:r w:rsidR="00AD5EDA">
        <w:rPr>
          <w:rFonts w:ascii="Traditional Arabic" w:eastAsia="Calibri" w:hAnsi="Traditional Arabic" w:hint="cs"/>
          <w:noProof w:val="0"/>
          <w:sz w:val="28"/>
          <w:rtl/>
        </w:rPr>
        <w:t>،</w:t>
      </w:r>
      <w:r w:rsidRPr="00015568">
        <w:rPr>
          <w:rFonts w:ascii="Traditional Arabic" w:eastAsia="Calibri" w:hAnsi="Traditional Arabic" w:hint="cs"/>
          <w:noProof w:val="0"/>
          <w:sz w:val="28"/>
          <w:rtl/>
        </w:rPr>
        <w:t xml:space="preserve"> وجزم شيخ الإسلام ابن تيمية </w:t>
      </w:r>
      <w:r w:rsidRPr="00015568">
        <w:rPr>
          <w:rFonts w:ascii="Traditional Arabic" w:eastAsia="Calibri" w:hAnsi="Traditional Arabic" w:hint="cs"/>
          <w:noProof w:val="0"/>
          <w:sz w:val="28"/>
          <w:rtl/>
        </w:rPr>
        <w:lastRenderedPageBreak/>
        <w:t>رحمه الله أن هذه الأحاديث كلها موضوعة وحسبك به علمًا وحفظ</w:t>
      </w:r>
      <w:r w:rsidR="00015568">
        <w:rPr>
          <w:rFonts w:ascii="Traditional Arabic" w:eastAsia="Calibri" w:hAnsi="Traditional Arabic" w:hint="cs"/>
          <w:noProof w:val="0"/>
          <w:sz w:val="28"/>
          <w:rtl/>
        </w:rPr>
        <w:t>ً</w:t>
      </w:r>
      <w:r w:rsidRPr="00015568">
        <w:rPr>
          <w:rFonts w:ascii="Traditional Arabic" w:eastAsia="Calibri" w:hAnsi="Traditional Arabic" w:hint="cs"/>
          <w:noProof w:val="0"/>
          <w:sz w:val="28"/>
          <w:rtl/>
        </w:rPr>
        <w:t>ا واطلاعًا</w:t>
      </w:r>
      <w:r w:rsidR="00AD5EDA">
        <w:rPr>
          <w:rFonts w:ascii="Traditional Arabic" w:eastAsia="Calibri" w:hAnsi="Traditional Arabic" w:hint="cs"/>
          <w:noProof w:val="0"/>
          <w:sz w:val="28"/>
          <w:rtl/>
        </w:rPr>
        <w:t>،</w:t>
      </w:r>
      <w:r w:rsidRPr="008E74D0">
        <w:rPr>
          <w:rFonts w:ascii="Traditional Arabic" w:eastAsia="Calibri" w:hAnsi="Traditional Arabic" w:hint="cs"/>
          <w:b w:val="0"/>
          <w:bCs w:val="0"/>
          <w:noProof w:val="0"/>
          <w:sz w:val="28"/>
          <w:rtl/>
        </w:rPr>
        <w:t xml:space="preserve"> </w:t>
      </w:r>
      <w:r w:rsidRPr="00015568">
        <w:rPr>
          <w:rFonts w:ascii="Traditional Arabic" w:eastAsia="Calibri" w:hAnsi="Traditional Arabic" w:hint="cs"/>
          <w:noProof w:val="0"/>
          <w:sz w:val="28"/>
          <w:rtl/>
        </w:rPr>
        <w:t>ولو كان شيء منها ثابتًا لكان الصحابة رضي الله عنهم أسبق الناس إلى العمل به بيان ذلك للأمة ودعوتهم إليه إلى العمل به وبيان ذلك للأمة ودعوتهم إليه لأنهم خير الناس بعد الأنبياء وأعلمهم بحدود الله وبما شرعه الله لعباده وأنصحهم لله ولخلقه فلما لم ينقل عنهم شيء من ذلك دل ذلك على أنه غير مشروع ولو صح منها شيء لوجب حمل ذلك على الزيارة الشرعية التي ليس فيها شد الرحال لقصد القبر وحده جمع</w:t>
      </w:r>
      <w:r w:rsidR="00015568">
        <w:rPr>
          <w:rFonts w:ascii="Traditional Arabic" w:eastAsia="Calibri" w:hAnsi="Traditional Arabic" w:hint="cs"/>
          <w:noProof w:val="0"/>
          <w:sz w:val="28"/>
          <w:rtl/>
        </w:rPr>
        <w:t>ً</w:t>
      </w:r>
      <w:r w:rsidRPr="00015568">
        <w:rPr>
          <w:rFonts w:ascii="Traditional Arabic" w:eastAsia="Calibri" w:hAnsi="Traditional Arabic" w:hint="cs"/>
          <w:noProof w:val="0"/>
          <w:sz w:val="28"/>
          <w:rtl/>
        </w:rPr>
        <w:t>ا بين الأحاديث والله سبحانه وتعالى أعلم</w:t>
      </w:r>
      <w:r w:rsidR="00AD5EDA">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قال </w:t>
      </w:r>
      <w:r w:rsidR="00AD5EDA">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رحمه الله</w:t>
      </w:r>
      <w:r w:rsidR="00AD5EDA">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w:t>
      </w:r>
      <w:r w:rsidRPr="00015568">
        <w:rPr>
          <w:rFonts w:ascii="Traditional Arabic" w:eastAsia="Calibri" w:hAnsi="Traditional Arabic" w:hint="cs"/>
          <w:noProof w:val="0"/>
          <w:sz w:val="28"/>
          <w:rtl/>
        </w:rPr>
        <w:t>فصل في زيارة مسجد قباء والبقيع</w:t>
      </w:r>
      <w:r w:rsidR="00AD5EDA">
        <w:rPr>
          <w:rFonts w:ascii="Traditional Arabic" w:eastAsia="Calibri" w:hAnsi="Traditional Arabic" w:hint="cs"/>
          <w:noProof w:val="0"/>
          <w:sz w:val="28"/>
          <w:rtl/>
        </w:rPr>
        <w:t>،</w:t>
      </w:r>
      <w:r w:rsidRPr="00015568">
        <w:rPr>
          <w:rFonts w:ascii="Traditional Arabic" w:eastAsia="Calibri" w:hAnsi="Traditional Arabic" w:hint="cs"/>
          <w:noProof w:val="0"/>
          <w:sz w:val="28"/>
          <w:rtl/>
        </w:rPr>
        <w:t xml:space="preserve"> ويستحب لزائر المدينة أن يزور مسجد قباء ويصلي فيه لما في الصحيحين من حديث ابن عمر</w:t>
      </w:r>
      <w:r w:rsidR="00AD5EDA">
        <w:rPr>
          <w:rFonts w:ascii="Traditional Arabic" w:eastAsia="Calibri" w:hAnsi="Traditional Arabic" w:hint="cs"/>
          <w:noProof w:val="0"/>
          <w:sz w:val="28"/>
          <w:rtl/>
        </w:rPr>
        <w:t>-</w:t>
      </w:r>
      <w:r w:rsidRPr="00015568">
        <w:rPr>
          <w:rFonts w:ascii="Traditional Arabic" w:eastAsia="Calibri" w:hAnsi="Traditional Arabic" w:hint="cs"/>
          <w:noProof w:val="0"/>
          <w:sz w:val="28"/>
          <w:rtl/>
        </w:rPr>
        <w:t xml:space="preserve"> رضي الله عنهما</w:t>
      </w:r>
      <w:r w:rsidR="00AD5EDA">
        <w:rPr>
          <w:rFonts w:ascii="Traditional Arabic" w:eastAsia="Calibri" w:hAnsi="Traditional Arabic" w:hint="cs"/>
          <w:noProof w:val="0"/>
          <w:sz w:val="28"/>
          <w:rtl/>
        </w:rPr>
        <w:t>-</w:t>
      </w:r>
      <w:r w:rsidRPr="00015568">
        <w:rPr>
          <w:rFonts w:ascii="Traditional Arabic" w:eastAsia="Calibri" w:hAnsi="Traditional Arabic" w:hint="cs"/>
          <w:noProof w:val="0"/>
          <w:sz w:val="28"/>
          <w:rtl/>
        </w:rPr>
        <w:t xml:space="preserve"> قال كان النبي -صلى الله عليه وسلم- يزور قباء راكبًا وماشي</w:t>
      </w:r>
      <w:r w:rsidR="00015568">
        <w:rPr>
          <w:rFonts w:ascii="Traditional Arabic" w:eastAsia="Calibri" w:hAnsi="Traditional Arabic" w:hint="cs"/>
          <w:noProof w:val="0"/>
          <w:sz w:val="28"/>
          <w:rtl/>
        </w:rPr>
        <w:t>ً</w:t>
      </w:r>
      <w:r w:rsidRPr="00015568">
        <w:rPr>
          <w:rFonts w:ascii="Traditional Arabic" w:eastAsia="Calibri" w:hAnsi="Traditional Arabic" w:hint="cs"/>
          <w:noProof w:val="0"/>
          <w:sz w:val="28"/>
          <w:rtl/>
        </w:rPr>
        <w:t>ا ويصلي فيه ركعتين</w:t>
      </w:r>
      <w:r w:rsidR="00AD5EDA">
        <w:rPr>
          <w:rFonts w:ascii="Traditional Arabic" w:eastAsia="Calibri" w:hAnsi="Traditional Arabic" w:hint="cs"/>
          <w:noProof w:val="0"/>
          <w:sz w:val="28"/>
          <w:rtl/>
        </w:rPr>
        <w:t>،</w:t>
      </w:r>
      <w:r w:rsidRPr="00015568">
        <w:rPr>
          <w:rFonts w:ascii="Traditional Arabic" w:eastAsia="Calibri" w:hAnsi="Traditional Arabic" w:hint="cs"/>
          <w:noProof w:val="0"/>
          <w:sz w:val="28"/>
          <w:rtl/>
        </w:rPr>
        <w:t xml:space="preserve"> وعن سهل بن حنيف رضي الله عنه قال</w:t>
      </w:r>
      <w:r w:rsidRPr="008E74D0">
        <w:rPr>
          <w:rFonts w:ascii="Traditional Arabic" w:eastAsia="Calibri" w:hAnsi="Traditional Arabic" w:hint="cs"/>
          <w:b w:val="0"/>
          <w:bCs w:val="0"/>
          <w:noProof w:val="0"/>
          <w:sz w:val="28"/>
          <w:rtl/>
        </w:rPr>
        <w:t xml:space="preserve"> </w:t>
      </w:r>
      <w:r w:rsidRPr="00015568">
        <w:rPr>
          <w:rFonts w:ascii="Traditional Arabic" w:eastAsia="Calibri" w:hAnsi="Traditional Arabic" w:hint="cs"/>
          <w:noProof w:val="0"/>
          <w:sz w:val="28"/>
          <w:rtl/>
        </w:rPr>
        <w:t xml:space="preserve">قال رسول الله -صلى الله عليه وسلم- </w:t>
      </w:r>
      <w:r w:rsidR="008E74D0" w:rsidRPr="00015568">
        <w:rPr>
          <w:rFonts w:ascii="Traditional Arabic" w:eastAsia="Calibri" w:hAnsi="Traditional Arabic" w:hint="cs"/>
          <w:noProof w:val="0"/>
          <w:color w:val="0000FF"/>
          <w:sz w:val="28"/>
          <w:rtl/>
        </w:rPr>
        <w:t>«</w:t>
      </w:r>
      <w:r w:rsidRPr="00015568">
        <w:rPr>
          <w:rFonts w:ascii="Traditional Arabic" w:eastAsia="Calibri" w:hAnsi="Traditional Arabic" w:hint="cs"/>
          <w:noProof w:val="0"/>
          <w:color w:val="0000FF"/>
          <w:sz w:val="28"/>
          <w:rtl/>
        </w:rPr>
        <w:t>من تطهر في بيته ثم أتى مسجد قباء فصلى فيه صلاة كان له كأجر عمرة</w:t>
      </w:r>
      <w:r w:rsidR="008E74D0" w:rsidRPr="00015568">
        <w:rPr>
          <w:rFonts w:ascii="Traditional Arabic" w:eastAsia="Calibri" w:hAnsi="Traditional Arabic" w:hint="cs"/>
          <w:noProof w:val="0"/>
          <w:color w:val="0000FF"/>
          <w:sz w:val="28"/>
          <w:rtl/>
        </w:rPr>
        <w:t>»</w:t>
      </w:r>
      <w:r w:rsidR="00015568">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لكن هل لزيارة قباء يوم محدد </w:t>
      </w:r>
      <w:r w:rsidR="000B3F64">
        <w:rPr>
          <w:rFonts w:ascii="Traditional Arabic" w:eastAsia="Calibri" w:hAnsi="Traditional Arabic" w:hint="cs"/>
          <w:b w:val="0"/>
          <w:bCs w:val="0"/>
          <w:noProof w:val="0"/>
          <w:sz w:val="28"/>
          <w:rtl/>
        </w:rPr>
        <w:t>أو</w:t>
      </w:r>
      <w:r w:rsidRPr="008E74D0">
        <w:rPr>
          <w:rFonts w:ascii="Traditional Arabic" w:eastAsia="Calibri" w:hAnsi="Traditional Arabic" w:hint="cs"/>
          <w:b w:val="0"/>
          <w:bCs w:val="0"/>
          <w:noProof w:val="0"/>
          <w:sz w:val="28"/>
          <w:rtl/>
        </w:rPr>
        <w:t xml:space="preserve"> </w:t>
      </w:r>
      <w:r w:rsidR="000B3F64">
        <w:rPr>
          <w:rFonts w:ascii="Traditional Arabic" w:eastAsia="Calibri" w:hAnsi="Traditional Arabic" w:hint="cs"/>
          <w:b w:val="0"/>
          <w:bCs w:val="0"/>
          <w:noProof w:val="0"/>
          <w:sz w:val="28"/>
          <w:rtl/>
        </w:rPr>
        <w:t>ليس له</w:t>
      </w:r>
      <w:r w:rsidRPr="008E74D0">
        <w:rPr>
          <w:rFonts w:ascii="Traditional Arabic" w:eastAsia="Calibri" w:hAnsi="Traditional Arabic" w:hint="cs"/>
          <w:b w:val="0"/>
          <w:bCs w:val="0"/>
          <w:noProof w:val="0"/>
          <w:sz w:val="28"/>
          <w:rtl/>
        </w:rPr>
        <w:t xml:space="preserve">؟ </w:t>
      </w:r>
      <w:r w:rsidR="000B3F64">
        <w:rPr>
          <w:rFonts w:ascii="Traditional Arabic" w:eastAsia="Calibri" w:hAnsi="Traditional Arabic" w:hint="cs"/>
          <w:b w:val="0"/>
          <w:bCs w:val="0"/>
          <w:noProof w:val="0"/>
          <w:sz w:val="28"/>
          <w:rtl/>
        </w:rPr>
        <w:t>أليس قد</w:t>
      </w:r>
      <w:r w:rsidRPr="008E74D0">
        <w:rPr>
          <w:rFonts w:ascii="Traditional Arabic" w:eastAsia="Calibri" w:hAnsi="Traditional Arabic" w:hint="cs"/>
          <w:b w:val="0"/>
          <w:bCs w:val="0"/>
          <w:noProof w:val="0"/>
          <w:sz w:val="28"/>
          <w:rtl/>
        </w:rPr>
        <w:t xml:space="preserve"> جاء السبت في بعض طرق الحديث؟ </w:t>
      </w:r>
    </w:p>
    <w:p w:rsidR="007D5587" w:rsidRPr="008E74D0" w:rsidRDefault="007D5587" w:rsidP="007D5587">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7D5587" w:rsidRPr="008E74D0" w:rsidRDefault="000B3F64" w:rsidP="007D558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وما</w:t>
      </w:r>
      <w:r w:rsidR="001C0FEB" w:rsidRPr="008E74D0">
        <w:rPr>
          <w:rFonts w:ascii="Traditional Arabic" w:eastAsia="Calibri" w:hAnsi="Traditional Arabic" w:hint="cs"/>
          <w:b w:val="0"/>
          <w:bCs w:val="0"/>
          <w:noProof w:val="0"/>
          <w:sz w:val="28"/>
          <w:rtl/>
        </w:rPr>
        <w:t>هو؟</w:t>
      </w:r>
    </w:p>
    <w:p w:rsidR="001C0FEB" w:rsidRPr="008E74D0" w:rsidRDefault="001C0FEB" w:rsidP="001C0FEB">
      <w:pPr>
        <w:tabs>
          <w:tab w:val="clear" w:pos="5187"/>
          <w:tab w:val="clear" w:pos="7313"/>
        </w:tabs>
        <w:spacing w:before="120" w:after="120" w:line="240" w:lineRule="atLeast"/>
        <w:rPr>
          <w:rFonts w:ascii="Traditional Arabic" w:eastAsia="Calibri" w:hAnsi="Traditional Arabic"/>
          <w:noProof w:val="0"/>
          <w:sz w:val="28"/>
          <w:rtl/>
        </w:rPr>
      </w:pPr>
      <w:r w:rsidRPr="008E74D0">
        <w:rPr>
          <w:rFonts w:ascii="Traditional Arabic" w:eastAsia="Calibri" w:hAnsi="Traditional Arabic" w:hint="cs"/>
          <w:noProof w:val="0"/>
          <w:sz w:val="28"/>
          <w:rtl/>
        </w:rPr>
        <w:t>طالب: .............</w:t>
      </w:r>
    </w:p>
    <w:p w:rsidR="001C0FEB" w:rsidRPr="008E74D0" w:rsidRDefault="001C0FEB" w:rsidP="000B3F64">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كان يزوره كل سبت</w:t>
      </w:r>
      <w:r w:rsidR="000B3F64">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والسبت اليوم المعروف الذي يلي الجمعة</w:t>
      </w:r>
      <w:r w:rsidR="000B3F64">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منهم من يقول الزيارة تكون في هذا اليوم أفضل من غيره</w:t>
      </w:r>
      <w:r w:rsidR="000B3F64">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ومنهم من يقول أن المراد بالسبت الأسبوع بدليل فما رأينا الشمس سبتًا يعني أسبوعًا </w:t>
      </w:r>
      <w:r w:rsidR="00015568">
        <w:rPr>
          <w:rFonts w:ascii="Traditional Arabic" w:eastAsia="Calibri" w:hAnsi="Traditional Arabic" w:hint="cs"/>
          <w:b w:val="0"/>
          <w:bCs w:val="0"/>
          <w:noProof w:val="0"/>
          <w:sz w:val="28"/>
          <w:rtl/>
        </w:rPr>
        <w:t>"</w:t>
      </w:r>
      <w:r w:rsidRPr="00015568">
        <w:rPr>
          <w:rFonts w:ascii="Traditional Arabic" w:eastAsia="Calibri" w:hAnsi="Traditional Arabic" w:hint="cs"/>
          <w:noProof w:val="0"/>
          <w:sz w:val="28"/>
          <w:rtl/>
        </w:rPr>
        <w:t xml:space="preserve">ويسن له زيارة قبور البقيع وقبور الشهداء وقبر حمزة رضي الله عنه لأن النبي -صلى الله عليه وسلم- كان يزورهم ويدعو لهم ولقوله -عليه الصلاة والسلام- </w:t>
      </w:r>
      <w:r w:rsidR="008E74D0" w:rsidRPr="00015568">
        <w:rPr>
          <w:rFonts w:ascii="Traditional Arabic" w:eastAsia="Calibri" w:hAnsi="Traditional Arabic" w:hint="cs"/>
          <w:noProof w:val="0"/>
          <w:color w:val="0000FF"/>
          <w:sz w:val="28"/>
          <w:rtl/>
        </w:rPr>
        <w:t>«</w:t>
      </w:r>
      <w:r w:rsidRPr="00015568">
        <w:rPr>
          <w:rFonts w:ascii="Traditional Arabic" w:eastAsia="Calibri" w:hAnsi="Traditional Arabic" w:hint="cs"/>
          <w:noProof w:val="0"/>
          <w:color w:val="0000FF"/>
          <w:sz w:val="28"/>
          <w:rtl/>
        </w:rPr>
        <w:t>زوروا القبور فإنها تذكركم الآخرة</w:t>
      </w:r>
      <w:r w:rsidR="008E74D0" w:rsidRPr="00015568">
        <w:rPr>
          <w:rFonts w:ascii="Traditional Arabic" w:eastAsia="Calibri" w:hAnsi="Traditional Arabic" w:hint="cs"/>
          <w:noProof w:val="0"/>
          <w:color w:val="0000FF"/>
          <w:sz w:val="28"/>
          <w:rtl/>
        </w:rPr>
        <w:t>»</w:t>
      </w:r>
      <w:r w:rsidRPr="00015568">
        <w:rPr>
          <w:rFonts w:ascii="Traditional Arabic" w:eastAsia="Calibri" w:hAnsi="Traditional Arabic" w:hint="cs"/>
          <w:noProof w:val="0"/>
          <w:sz w:val="28"/>
          <w:rtl/>
        </w:rPr>
        <w:t xml:space="preserve"> أخرجه مسلم وابن ماجه واللفظ له</w:t>
      </w:r>
      <w:r w:rsidR="000B3F64">
        <w:rPr>
          <w:rFonts w:ascii="Traditional Arabic" w:eastAsia="Calibri" w:hAnsi="Traditional Arabic" w:hint="cs"/>
          <w:noProof w:val="0"/>
          <w:sz w:val="28"/>
          <w:rtl/>
        </w:rPr>
        <w:t>،</w:t>
      </w:r>
      <w:r w:rsidRPr="00015568">
        <w:rPr>
          <w:rFonts w:ascii="Traditional Arabic" w:eastAsia="Calibri" w:hAnsi="Traditional Arabic" w:hint="cs"/>
          <w:noProof w:val="0"/>
          <w:sz w:val="28"/>
          <w:rtl/>
        </w:rPr>
        <w:t xml:space="preserve"> وكان النبي -صلى الله عليه وسلم- يعلِّم أصحابه إذا زاروا القبور أن يقولوا </w:t>
      </w:r>
      <w:r w:rsidR="008E74D0" w:rsidRPr="00015568">
        <w:rPr>
          <w:rFonts w:ascii="Traditional Arabic" w:eastAsia="Calibri" w:hAnsi="Traditional Arabic" w:hint="cs"/>
          <w:noProof w:val="0"/>
          <w:color w:val="0000FF"/>
          <w:sz w:val="28"/>
          <w:rtl/>
        </w:rPr>
        <w:t>«</w:t>
      </w:r>
      <w:r w:rsidRPr="00015568">
        <w:rPr>
          <w:rFonts w:ascii="Traditional Arabic" w:eastAsia="Calibri" w:hAnsi="Traditional Arabic" w:hint="cs"/>
          <w:noProof w:val="0"/>
          <w:color w:val="0000FF"/>
          <w:sz w:val="28"/>
          <w:rtl/>
        </w:rPr>
        <w:t>السلام عليكم أهل الديار من المؤمنين والمسلمين وإنا إن شاء الله بكم لاحقون نسأل الله لنا ولكم العافية</w:t>
      </w:r>
      <w:r w:rsidR="008E74D0" w:rsidRPr="00015568">
        <w:rPr>
          <w:rFonts w:ascii="Traditional Arabic" w:eastAsia="Calibri" w:hAnsi="Traditional Arabic" w:hint="cs"/>
          <w:noProof w:val="0"/>
          <w:color w:val="0000FF"/>
          <w:sz w:val="28"/>
          <w:rtl/>
        </w:rPr>
        <w:t>»</w:t>
      </w:r>
      <w:r w:rsidRPr="00015568">
        <w:rPr>
          <w:rFonts w:ascii="Traditional Arabic" w:eastAsia="Calibri" w:hAnsi="Traditional Arabic" w:hint="cs"/>
          <w:noProof w:val="0"/>
          <w:sz w:val="28"/>
          <w:rtl/>
        </w:rPr>
        <w:t xml:space="preserve"> أخرجه مسلم وابن ماجه واللفظ له من حديث سليمان بن بريدة عن أبيه وأخرج الترمذي عن ابن عباس رضي الله عنهما قال مر النبي -صلى الله عليه وسلم- بقبور المدينة فأقبل عليهم بوجهه فقال السلام عليكم يا أهل القبور يغفر الله لنا ولكم أنتم سلفنا ونحن بالأثر أنتم سلفنا ونحن بالأثر ومن هذه الأحاديث يُعلَم أن الزيارة الشرعية للقبور يقصد منها تذكر الآخرة تذكر الآخرة</w:t>
      </w:r>
      <w:r w:rsidR="00015568">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w:t>
      </w:r>
      <w:r w:rsidR="008E74D0" w:rsidRPr="00015568">
        <w:rPr>
          <w:rFonts w:ascii="Traditional Arabic" w:eastAsia="Calibri" w:hAnsi="Traditional Arabic" w:cs="ATraditional Arabic"/>
          <w:b w:val="0"/>
          <w:bCs w:val="0"/>
          <w:noProof w:val="0"/>
          <w:color w:val="FF0000"/>
          <w:sz w:val="28"/>
          <w:rtl/>
        </w:rPr>
        <w:t>{</w:t>
      </w:r>
      <w:r w:rsidR="008E74D0" w:rsidRPr="00015568">
        <w:rPr>
          <w:rStyle w:val="-"/>
          <w:b w:val="0"/>
          <w:bCs w:val="0"/>
          <w:color w:val="FF0000"/>
          <w:sz w:val="28"/>
          <w:szCs w:val="28"/>
          <w:rtl/>
        </w:rPr>
        <w:t xml:space="preserve">أَلْهَاكُمُ التَّكَاثُرُ = 1  حَتَّى زُرْتُمُ الْمَقَابِرَ = 2 </w:t>
      </w:r>
      <w:r w:rsidR="008E74D0" w:rsidRPr="00015568">
        <w:rPr>
          <w:rFonts w:ascii="Traditional Arabic" w:eastAsia="Calibri" w:hAnsi="Traditional Arabic" w:cs="ATraditional Arabic"/>
          <w:b w:val="0"/>
          <w:bCs w:val="0"/>
          <w:noProof w:val="0"/>
          <w:color w:val="FF0000"/>
          <w:sz w:val="28"/>
          <w:rtl/>
        </w:rPr>
        <w:t>}</w:t>
      </w:r>
      <w:r w:rsidR="008E74D0" w:rsidRPr="00015568">
        <w:rPr>
          <w:rFonts w:ascii="Traditional Arabic" w:eastAsia="Calibri" w:hAnsi="Traditional Arabic"/>
          <w:b w:val="0"/>
          <w:bCs w:val="0"/>
          <w:noProof w:val="0"/>
          <w:sz w:val="28"/>
          <w:rtl/>
        </w:rPr>
        <w:t xml:space="preserve"> [سورة التكاثر:1-2]</w:t>
      </w:r>
      <w:r w:rsidRPr="008E74D0">
        <w:rPr>
          <w:rFonts w:ascii="Traditional Arabic" w:eastAsia="Calibri" w:hAnsi="Traditional Arabic" w:hint="cs"/>
          <w:b w:val="0"/>
          <w:bCs w:val="0"/>
          <w:noProof w:val="0"/>
          <w:sz w:val="28"/>
          <w:rtl/>
        </w:rPr>
        <w:t xml:space="preserve"> </w:t>
      </w:r>
      <w:r w:rsidR="00015568">
        <w:rPr>
          <w:rFonts w:ascii="Traditional Arabic" w:eastAsia="Calibri" w:hAnsi="Traditional Arabic" w:hint="cs"/>
          <w:b w:val="0"/>
          <w:bCs w:val="0"/>
          <w:noProof w:val="0"/>
          <w:sz w:val="28"/>
          <w:rtl/>
        </w:rPr>
        <w:t>"</w:t>
      </w:r>
      <w:r w:rsidRPr="00015568">
        <w:rPr>
          <w:rFonts w:ascii="Traditional Arabic" w:eastAsia="Calibri" w:hAnsi="Traditional Arabic" w:hint="cs"/>
          <w:noProof w:val="0"/>
          <w:sz w:val="28"/>
          <w:rtl/>
        </w:rPr>
        <w:t xml:space="preserve">والإحسان إلى الموتى والدعاء لهم والترحم عليهم فأما زيارتهم لقصد الدعاء عند قبورهم أو العكوف عندها أو سؤالهم قضاء </w:t>
      </w:r>
      <w:r w:rsidRPr="00015568">
        <w:rPr>
          <w:rFonts w:ascii="Traditional Arabic" w:eastAsia="Calibri" w:hAnsi="Traditional Arabic" w:hint="cs"/>
          <w:noProof w:val="0"/>
          <w:sz w:val="28"/>
          <w:rtl/>
        </w:rPr>
        <w:lastRenderedPageBreak/>
        <w:t xml:space="preserve">الحاجات أو شفاء المرضى أو سؤال الله بهم أو بجاههم أو نحو ذلك فهذه زيارة بدعية منكرة لم يشرعها الله ولا رسوله ولا فعلها السلف الصالح رضي الله عنهم بل هي من الهجر الذي نهى عنه الرسول -صلى الله عليه وسلم- حيث قال </w:t>
      </w:r>
      <w:r w:rsidR="008E74D0" w:rsidRPr="00015568">
        <w:rPr>
          <w:rFonts w:ascii="Traditional Arabic" w:eastAsia="Calibri" w:hAnsi="Traditional Arabic" w:hint="cs"/>
          <w:noProof w:val="0"/>
          <w:color w:val="0000FF"/>
          <w:sz w:val="28"/>
          <w:rtl/>
        </w:rPr>
        <w:t>«</w:t>
      </w:r>
      <w:r w:rsidRPr="00015568">
        <w:rPr>
          <w:rFonts w:ascii="Traditional Arabic" w:eastAsia="Calibri" w:hAnsi="Traditional Arabic" w:hint="cs"/>
          <w:noProof w:val="0"/>
          <w:color w:val="0000FF"/>
          <w:sz w:val="28"/>
          <w:rtl/>
        </w:rPr>
        <w:t>كنت نهيتكم عن زيارة القبور فزوروها ولا تقولوا ه</w:t>
      </w:r>
      <w:r w:rsidR="00015568">
        <w:rPr>
          <w:rFonts w:ascii="Traditional Arabic" w:eastAsia="Calibri" w:hAnsi="Traditional Arabic" w:hint="cs"/>
          <w:noProof w:val="0"/>
          <w:color w:val="0000FF"/>
          <w:sz w:val="28"/>
          <w:rtl/>
        </w:rPr>
        <w:t>ُ</w:t>
      </w:r>
      <w:r w:rsidRPr="00015568">
        <w:rPr>
          <w:rFonts w:ascii="Traditional Arabic" w:eastAsia="Calibri" w:hAnsi="Traditional Arabic" w:hint="cs"/>
          <w:noProof w:val="0"/>
          <w:color w:val="0000FF"/>
          <w:sz w:val="28"/>
          <w:rtl/>
        </w:rPr>
        <w:t>جر</w:t>
      </w:r>
      <w:r w:rsidR="00015568">
        <w:rPr>
          <w:rFonts w:ascii="Traditional Arabic" w:eastAsia="Calibri" w:hAnsi="Traditional Arabic" w:hint="cs"/>
          <w:noProof w:val="0"/>
          <w:color w:val="0000FF"/>
          <w:sz w:val="28"/>
          <w:rtl/>
        </w:rPr>
        <w:t>ً</w:t>
      </w:r>
      <w:r w:rsidRPr="00015568">
        <w:rPr>
          <w:rFonts w:ascii="Traditional Arabic" w:eastAsia="Calibri" w:hAnsi="Traditional Arabic" w:hint="cs"/>
          <w:noProof w:val="0"/>
          <w:color w:val="0000FF"/>
          <w:sz w:val="28"/>
          <w:rtl/>
        </w:rPr>
        <w:t>ا</w:t>
      </w:r>
      <w:r w:rsidR="008E74D0" w:rsidRPr="00015568">
        <w:rPr>
          <w:rFonts w:ascii="Traditional Arabic" w:eastAsia="Calibri" w:hAnsi="Traditional Arabic" w:hint="cs"/>
          <w:noProof w:val="0"/>
          <w:color w:val="0000FF"/>
          <w:sz w:val="28"/>
          <w:rtl/>
        </w:rPr>
        <w:t>»</w:t>
      </w:r>
      <w:r w:rsidR="00015568">
        <w:rPr>
          <w:rFonts w:ascii="Traditional Arabic" w:eastAsia="Calibri" w:hAnsi="Traditional Arabic" w:hint="cs"/>
          <w:noProof w:val="0"/>
          <w:sz w:val="28"/>
          <w:rtl/>
        </w:rPr>
        <w:t>"</w:t>
      </w:r>
      <w:r w:rsidRPr="00015568">
        <w:rPr>
          <w:rFonts w:ascii="Traditional Arabic" w:eastAsia="Calibri" w:hAnsi="Traditional Arabic" w:hint="cs"/>
          <w:noProof w:val="0"/>
          <w:sz w:val="28"/>
          <w:rtl/>
        </w:rPr>
        <w:t xml:space="preserve"> </w:t>
      </w:r>
      <w:r w:rsidRPr="008E74D0">
        <w:rPr>
          <w:rFonts w:ascii="Traditional Arabic" w:eastAsia="Calibri" w:hAnsi="Traditional Arabic" w:hint="cs"/>
          <w:b w:val="0"/>
          <w:bCs w:val="0"/>
          <w:noProof w:val="0"/>
          <w:sz w:val="28"/>
          <w:rtl/>
        </w:rPr>
        <w:t xml:space="preserve">الهجر القول المنكر </w:t>
      </w:r>
      <w:r w:rsidR="00015568">
        <w:rPr>
          <w:rFonts w:ascii="Traditional Arabic" w:eastAsia="Calibri" w:hAnsi="Traditional Arabic" w:hint="cs"/>
          <w:noProof w:val="0"/>
          <w:sz w:val="28"/>
          <w:rtl/>
        </w:rPr>
        <w:t>"</w:t>
      </w:r>
      <w:r w:rsidRPr="00015568">
        <w:rPr>
          <w:rFonts w:ascii="Traditional Arabic" w:eastAsia="Calibri" w:hAnsi="Traditional Arabic" w:hint="cs"/>
          <w:noProof w:val="0"/>
          <w:sz w:val="28"/>
          <w:rtl/>
        </w:rPr>
        <w:t>وهذه الأمور المذكور تجتمعا في كونها بدعة ولكنها مختلفة المراتب فبعضها بدعة وليس بشرك كدعاء الله سبحانه عند القبور</w:t>
      </w:r>
      <w:r w:rsidR="00015568">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يدعو الله</w:t>
      </w:r>
      <w:r w:rsidR="001830F5">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جل وعلا</w:t>
      </w:r>
      <w:r w:rsidR="001830F5">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هذا ليس بمشرك لكنه مبتدع حينما خصَّ هذه البقعة بهذه العبادة كما لو صلى عندها لله جل وعلا </w:t>
      </w:r>
      <w:r w:rsidR="00015568">
        <w:rPr>
          <w:rFonts w:ascii="Traditional Arabic" w:eastAsia="Calibri" w:hAnsi="Traditional Arabic" w:hint="cs"/>
          <w:b w:val="0"/>
          <w:bCs w:val="0"/>
          <w:noProof w:val="0"/>
          <w:sz w:val="28"/>
          <w:rtl/>
        </w:rPr>
        <w:t>"</w:t>
      </w:r>
      <w:r w:rsidRPr="00015568">
        <w:rPr>
          <w:rFonts w:ascii="Traditional Arabic" w:eastAsia="Calibri" w:hAnsi="Traditional Arabic" w:hint="cs"/>
          <w:noProof w:val="0"/>
          <w:sz w:val="28"/>
          <w:rtl/>
        </w:rPr>
        <w:t>فبعضها بدعة وليس بشرك كدعاء الله سبحانه عند القبور وسؤاله بحق الميت وجاهه</w:t>
      </w:r>
      <w:r w:rsidR="00015568">
        <w:rPr>
          <w:rFonts w:ascii="Traditional Arabic" w:eastAsia="Calibri" w:hAnsi="Traditional Arabic" w:hint="cs"/>
          <w:noProof w:val="0"/>
          <w:sz w:val="28"/>
          <w:rtl/>
        </w:rPr>
        <w:t>"</w:t>
      </w:r>
      <w:r w:rsidRPr="00015568">
        <w:rPr>
          <w:rFonts w:ascii="Traditional Arabic" w:eastAsia="Calibri" w:hAnsi="Traditional Arabic" w:hint="cs"/>
          <w:noProof w:val="0"/>
          <w:sz w:val="28"/>
          <w:rtl/>
        </w:rPr>
        <w:t xml:space="preserve"> </w:t>
      </w:r>
      <w:r w:rsidRPr="00015568">
        <w:rPr>
          <w:rFonts w:ascii="Traditional Arabic" w:eastAsia="Calibri" w:hAnsi="Traditional Arabic" w:hint="cs"/>
          <w:b w:val="0"/>
          <w:bCs w:val="0"/>
          <w:noProof w:val="0"/>
          <w:sz w:val="28"/>
          <w:rtl/>
        </w:rPr>
        <w:t>سؤال الله</w:t>
      </w:r>
      <w:r w:rsidR="001830F5">
        <w:rPr>
          <w:rFonts w:ascii="Traditional Arabic" w:eastAsia="Calibri" w:hAnsi="Traditional Arabic" w:hint="cs"/>
          <w:b w:val="0"/>
          <w:bCs w:val="0"/>
          <w:noProof w:val="0"/>
          <w:sz w:val="28"/>
          <w:rtl/>
        </w:rPr>
        <w:t>،</w:t>
      </w:r>
      <w:r w:rsidRPr="00015568">
        <w:rPr>
          <w:rFonts w:ascii="Traditional Arabic" w:eastAsia="Calibri" w:hAnsi="Traditional Arabic" w:hint="cs"/>
          <w:b w:val="0"/>
          <w:bCs w:val="0"/>
          <w:noProof w:val="0"/>
          <w:sz w:val="28"/>
          <w:rtl/>
        </w:rPr>
        <w:t xml:space="preserve"> هو يسأل الله لكن بحق هذا الميت يرى أن له حق</w:t>
      </w:r>
      <w:r w:rsidR="001830F5">
        <w:rPr>
          <w:rFonts w:ascii="Traditional Arabic" w:eastAsia="Calibri" w:hAnsi="Traditional Arabic" w:hint="cs"/>
          <w:b w:val="0"/>
          <w:bCs w:val="0"/>
          <w:noProof w:val="0"/>
          <w:sz w:val="28"/>
          <w:rtl/>
        </w:rPr>
        <w:t>ا</w:t>
      </w:r>
      <w:r w:rsidRPr="00015568">
        <w:rPr>
          <w:rFonts w:ascii="Traditional Arabic" w:eastAsia="Calibri" w:hAnsi="Traditional Arabic" w:hint="cs"/>
          <w:b w:val="0"/>
          <w:bCs w:val="0"/>
          <w:noProof w:val="0"/>
          <w:sz w:val="28"/>
          <w:rtl/>
        </w:rPr>
        <w:t xml:space="preserve"> وأن له جاه</w:t>
      </w:r>
      <w:r w:rsidR="001830F5">
        <w:rPr>
          <w:rFonts w:ascii="Traditional Arabic" w:eastAsia="Calibri" w:hAnsi="Traditional Arabic" w:hint="cs"/>
          <w:b w:val="0"/>
          <w:bCs w:val="0"/>
          <w:noProof w:val="0"/>
          <w:sz w:val="28"/>
          <w:rtl/>
        </w:rPr>
        <w:t>ا</w:t>
      </w:r>
      <w:r w:rsidRPr="008E74D0">
        <w:rPr>
          <w:rFonts w:ascii="Traditional Arabic" w:eastAsia="Calibri" w:hAnsi="Traditional Arabic" w:hint="cs"/>
          <w:b w:val="0"/>
          <w:bCs w:val="0"/>
          <w:noProof w:val="0"/>
          <w:sz w:val="28"/>
          <w:rtl/>
        </w:rPr>
        <w:t xml:space="preserve"> هذا مبتدع وليس بمشرك </w:t>
      </w:r>
      <w:r w:rsidR="00015568">
        <w:rPr>
          <w:rFonts w:ascii="Traditional Arabic" w:eastAsia="Calibri" w:hAnsi="Traditional Arabic" w:hint="cs"/>
          <w:noProof w:val="0"/>
          <w:sz w:val="28"/>
          <w:rtl/>
        </w:rPr>
        <w:t>"</w:t>
      </w:r>
      <w:r w:rsidRPr="00015568">
        <w:rPr>
          <w:rFonts w:ascii="Traditional Arabic" w:eastAsia="Calibri" w:hAnsi="Traditional Arabic" w:hint="cs"/>
          <w:noProof w:val="0"/>
          <w:sz w:val="28"/>
          <w:rtl/>
        </w:rPr>
        <w:t>وبعضها من الشرك الأكبر كدعاء الموتى والاستعانة بهم ونحو ذلك</w:t>
      </w:r>
      <w:r w:rsidR="00015568">
        <w:rPr>
          <w:rFonts w:ascii="Traditional Arabic" w:eastAsia="Calibri" w:hAnsi="Traditional Arabic" w:hint="cs"/>
          <w:noProof w:val="0"/>
          <w:sz w:val="28"/>
          <w:rtl/>
        </w:rPr>
        <w:t>"</w:t>
      </w:r>
      <w:r w:rsidRPr="008E74D0">
        <w:rPr>
          <w:rFonts w:ascii="Traditional Arabic" w:eastAsia="Calibri" w:hAnsi="Traditional Arabic" w:hint="cs"/>
          <w:b w:val="0"/>
          <w:bCs w:val="0"/>
          <w:noProof w:val="0"/>
          <w:sz w:val="28"/>
          <w:rtl/>
        </w:rPr>
        <w:t xml:space="preserve"> لأن الدعاء عبادة لا يجوز صرفها إلا لله</w:t>
      </w:r>
      <w:r w:rsidR="001830F5">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جل وعلا</w:t>
      </w:r>
      <w:r w:rsidR="001830F5">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w:t>
      </w:r>
      <w:r w:rsidR="00015568">
        <w:rPr>
          <w:rFonts w:ascii="Traditional Arabic" w:eastAsia="Calibri" w:hAnsi="Traditional Arabic" w:hint="cs"/>
          <w:b w:val="0"/>
          <w:bCs w:val="0"/>
          <w:noProof w:val="0"/>
          <w:sz w:val="28"/>
          <w:rtl/>
        </w:rPr>
        <w:t>"</w:t>
      </w:r>
      <w:r w:rsidRPr="00015568">
        <w:rPr>
          <w:rFonts w:ascii="Traditional Arabic" w:eastAsia="Calibri" w:hAnsi="Traditional Arabic" w:hint="cs"/>
          <w:noProof w:val="0"/>
          <w:sz w:val="28"/>
          <w:rtl/>
        </w:rPr>
        <w:t>وقد سبق بيان هذا مفصلا</w:t>
      </w:r>
      <w:r w:rsidR="00015568">
        <w:rPr>
          <w:rFonts w:ascii="Traditional Arabic" w:eastAsia="Calibri" w:hAnsi="Traditional Arabic" w:hint="cs"/>
          <w:noProof w:val="0"/>
          <w:sz w:val="28"/>
          <w:rtl/>
        </w:rPr>
        <w:t>ً</w:t>
      </w:r>
      <w:r w:rsidRPr="00015568">
        <w:rPr>
          <w:rFonts w:ascii="Traditional Arabic" w:eastAsia="Calibri" w:hAnsi="Traditional Arabic" w:hint="cs"/>
          <w:noProof w:val="0"/>
          <w:sz w:val="28"/>
          <w:rtl/>
        </w:rPr>
        <w:t xml:space="preserve"> فيما تقدم فتنبه واحذر واسأل ربك التوفيق والهداية للحق فهو سبحانه الموفِّق والهادي لا إله غيره ولا رب سواه</w:t>
      </w:r>
      <w:r w:rsidR="00015568">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 xml:space="preserve"> يقول الشيخ رحمه الله </w:t>
      </w:r>
      <w:r w:rsidR="00015568">
        <w:rPr>
          <w:rFonts w:ascii="Traditional Arabic" w:eastAsia="Calibri" w:hAnsi="Traditional Arabic" w:hint="cs"/>
          <w:noProof w:val="0"/>
          <w:sz w:val="28"/>
          <w:rtl/>
        </w:rPr>
        <w:t>"</w:t>
      </w:r>
      <w:r w:rsidRPr="00015568">
        <w:rPr>
          <w:rFonts w:ascii="Traditional Arabic" w:eastAsia="Calibri" w:hAnsi="Traditional Arabic" w:hint="cs"/>
          <w:noProof w:val="0"/>
          <w:sz w:val="28"/>
          <w:rtl/>
        </w:rPr>
        <w:t>هذا آخر ما أردنا إملاءه والحمد لله أولا</w:t>
      </w:r>
      <w:r w:rsidR="00015568">
        <w:rPr>
          <w:rFonts w:ascii="Traditional Arabic" w:eastAsia="Calibri" w:hAnsi="Traditional Arabic" w:hint="cs"/>
          <w:noProof w:val="0"/>
          <w:sz w:val="28"/>
          <w:rtl/>
        </w:rPr>
        <w:t>ً</w:t>
      </w:r>
      <w:r w:rsidRPr="00015568">
        <w:rPr>
          <w:rFonts w:ascii="Traditional Arabic" w:eastAsia="Calibri" w:hAnsi="Traditional Arabic" w:hint="cs"/>
          <w:noProof w:val="0"/>
          <w:sz w:val="28"/>
          <w:rtl/>
        </w:rPr>
        <w:t xml:space="preserve"> وآخر</w:t>
      </w:r>
      <w:r w:rsidR="00015568">
        <w:rPr>
          <w:rFonts w:ascii="Traditional Arabic" w:eastAsia="Calibri" w:hAnsi="Traditional Arabic" w:hint="cs"/>
          <w:noProof w:val="0"/>
          <w:sz w:val="28"/>
          <w:rtl/>
        </w:rPr>
        <w:t>ً</w:t>
      </w:r>
      <w:r w:rsidRPr="00015568">
        <w:rPr>
          <w:rFonts w:ascii="Traditional Arabic" w:eastAsia="Calibri" w:hAnsi="Traditional Arabic" w:hint="cs"/>
          <w:noProof w:val="0"/>
          <w:sz w:val="28"/>
          <w:rtl/>
        </w:rPr>
        <w:t>ا وصلى الله وسلم على عبده ورسوله وخيرته من خلقه محمد وعلى آله وأصحابه ومن تبعهم بإحسان إلى يوم الدين</w:t>
      </w:r>
      <w:r w:rsidR="00015568">
        <w:rPr>
          <w:rFonts w:ascii="Traditional Arabic" w:eastAsia="Calibri" w:hAnsi="Traditional Arabic" w:hint="cs"/>
          <w:b w:val="0"/>
          <w:bCs w:val="0"/>
          <w:noProof w:val="0"/>
          <w:sz w:val="28"/>
          <w:rtl/>
        </w:rPr>
        <w:t>"</w:t>
      </w:r>
      <w:r w:rsidRPr="008E74D0">
        <w:rPr>
          <w:rFonts w:ascii="Traditional Arabic" w:eastAsia="Calibri" w:hAnsi="Traditional Arabic" w:hint="cs"/>
          <w:b w:val="0"/>
          <w:bCs w:val="0"/>
          <w:noProof w:val="0"/>
          <w:sz w:val="28"/>
          <w:rtl/>
        </w:rPr>
        <w:t>.</w:t>
      </w:r>
    </w:p>
    <w:p w:rsidR="001C0FEB" w:rsidRPr="008E74D0" w:rsidRDefault="001C0FEB" w:rsidP="001C0FEB">
      <w:pPr>
        <w:tabs>
          <w:tab w:val="clear" w:pos="5187"/>
          <w:tab w:val="clear" w:pos="7313"/>
        </w:tabs>
        <w:spacing w:before="120" w:after="120" w:line="240" w:lineRule="atLeast"/>
        <w:rPr>
          <w:rFonts w:ascii="Traditional Arabic" w:eastAsia="Calibri" w:hAnsi="Traditional Arabic"/>
          <w:b w:val="0"/>
          <w:bCs w:val="0"/>
          <w:noProof w:val="0"/>
          <w:sz w:val="28"/>
          <w:rtl/>
        </w:rPr>
      </w:pPr>
      <w:r w:rsidRPr="008E74D0">
        <w:rPr>
          <w:rFonts w:ascii="Traditional Arabic" w:eastAsia="Calibri" w:hAnsi="Traditional Arabic" w:hint="cs"/>
          <w:b w:val="0"/>
          <w:bCs w:val="0"/>
          <w:noProof w:val="0"/>
          <w:sz w:val="28"/>
          <w:rtl/>
        </w:rPr>
        <w:t>اللهم صل وسلم وبارك على عبدك ورسولك محمد وعلى آله وصحبه أجمعين.</w:t>
      </w:r>
    </w:p>
    <w:sectPr w:rsidR="001C0FEB" w:rsidRPr="008E74D0"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B4D69" w:rsidRDefault="007B4D69" w:rsidP="00235F65">
      <w:r>
        <w:separator/>
      </w:r>
    </w:p>
  </w:endnote>
  <w:endnote w:type="continuationSeparator" w:id="0">
    <w:p w:rsidR="007B4D69" w:rsidRDefault="007B4D69"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3225E84F-DBF2-4591-BFF5-8487ADEFF365}"/>
    <w:embedBold r:id="rId2" w:fontKey="{82D5244C-27AE-44B9-AEE5-2ABC21A5D69C}"/>
    <w:embedBoldItalic r:id="rId3" w:fontKey="{0FB7ACD3-6336-46BE-8338-E8CD8E991273}"/>
  </w:font>
  <w:font w:name="Courier New">
    <w:panose1 w:val="02070309020205020404"/>
    <w:charset w:val="00"/>
    <w:family w:val="modern"/>
    <w:pitch w:val="fixed"/>
    <w:sig w:usb0="E0002AFF" w:usb1="C0007843" w:usb2="00000009" w:usb3="00000000" w:csb0="000001FF" w:csb1="00000000"/>
    <w:embedRegular r:id="rId4" w:fontKey="{8CFBF701-F85D-402B-9FF9-4D7FF843B4D8}"/>
  </w:font>
  <w:font w:name="Wingdings">
    <w:panose1 w:val="05000000000000000000"/>
    <w:charset w:val="02"/>
    <w:family w:val="auto"/>
    <w:pitch w:val="variable"/>
    <w:sig w:usb0="00000000" w:usb1="10000000" w:usb2="00000000" w:usb3="00000000" w:csb0="80000000" w:csb1="00000000"/>
    <w:embedRegular r:id="rId5" w:fontKey="{E7929823-247D-4BBF-A4B8-83DA11796F21}"/>
  </w:font>
  <w:font w:name="Symbol">
    <w:panose1 w:val="05050102010706020507"/>
    <w:charset w:val="02"/>
    <w:family w:val="roman"/>
    <w:pitch w:val="variable"/>
    <w:sig w:usb0="00000000" w:usb1="10000000" w:usb2="00000000" w:usb3="00000000" w:csb0="80000000" w:csb1="00000000"/>
    <w:embedRegular r:id="rId6" w:fontKey="{E42E3973-639F-4E9C-B73B-D0A893AA5147}"/>
  </w:font>
  <w:font w:name="AL-Mateen">
    <w:panose1 w:val="00000000000000000000"/>
    <w:charset w:val="B2"/>
    <w:family w:val="auto"/>
    <w:pitch w:val="variable"/>
    <w:sig w:usb0="00002001" w:usb1="00000000" w:usb2="00000000" w:usb3="00000000" w:csb0="00000040" w:csb1="00000000"/>
    <w:embedRegular r:id="rId7" w:fontKey="{950E58D2-50F3-4873-9E92-B0A255535202}"/>
    <w:embedBold r:id="rId8" w:fontKey="{8C3217F2-AA7F-40EC-ACE8-0673462E1BD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F5489D18-6702-49E5-A124-63289AC24897}"/>
    <w:embedBold r:id="rId10" w:fontKey="{D5E13FB1-E904-4A9F-8DA9-40E5FCFD4A65}"/>
  </w:font>
  <w:font w:name="DecoType Naskh Variants">
    <w:charset w:val="B2"/>
    <w:family w:val="auto"/>
    <w:pitch w:val="variable"/>
    <w:sig w:usb0="00002001" w:usb1="80000000" w:usb2="00000008" w:usb3="00000000" w:csb0="00000040" w:csb1="00000000"/>
    <w:embedRegular r:id="rId11" w:fontKey="{B07BA1FE-1921-4B88-8B7E-8989CCB81136}"/>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FB70034F-54BA-473E-A631-99FF4DAF23DA}"/>
    <w:embedBold r:id="rId13" w:fontKey="{262DCC90-527E-438A-8473-4EEF4D1F94A9}"/>
    <w:embedBoldItalic r:id="rId14" w:fontKey="{FC416379-DFE0-480C-8837-CF3E6D6FE227}"/>
  </w:font>
  <w:font w:name="Cambria">
    <w:panose1 w:val="02040503050406030204"/>
    <w:charset w:val="00"/>
    <w:family w:val="roman"/>
    <w:pitch w:val="variable"/>
    <w:sig w:usb0="E00002FF" w:usb1="400004FF" w:usb2="00000000" w:usb3="00000000" w:csb0="0000019F" w:csb1="00000000"/>
    <w:embedRegular r:id="rId15" w:fontKey="{9F102832-92D4-4369-8844-C583C5446895}"/>
    <w:embedBold r:id="rId16" w:fontKey="{B1C259FE-47D4-4B64-94D7-8BB7B266B217}"/>
    <w:embedBoldItalic r:id="rId17" w:fontKey="{E0689EB3-B283-4609-9700-8223399D6513}"/>
  </w:font>
  <w:font w:name="Calibri">
    <w:panose1 w:val="020F0502020204030204"/>
    <w:charset w:val="00"/>
    <w:family w:val="swiss"/>
    <w:pitch w:val="variable"/>
    <w:sig w:usb0="E00002FF" w:usb1="4000ACFF" w:usb2="00000001" w:usb3="00000000" w:csb0="0000019F" w:csb1="00000000"/>
    <w:embedRegular r:id="rId18" w:fontKey="{37238743-C9A6-4EF0-84D4-28965026CDAF}"/>
    <w:embedBold r:id="rId19" w:fontKey="{0CF6EF96-895D-4185-A2A8-C8B2B944817F}"/>
    <w:embedBoldItalic r:id="rId20" w:fontKey="{C6BC9F65-4294-471A-938F-E13B713801A1}"/>
  </w:font>
  <w:font w:name="Arial">
    <w:panose1 w:val="020B0604020202020204"/>
    <w:charset w:val="00"/>
    <w:family w:val="swiss"/>
    <w:pitch w:val="variable"/>
    <w:sig w:usb0="E0002AFF" w:usb1="C0007843" w:usb2="00000009" w:usb3="00000000" w:csb0="000001FF" w:csb1="00000000"/>
    <w:embedRegular r:id="rId21" w:fontKey="{B3A63233-183A-44BB-BE7A-817A569CBC21}"/>
    <w:embedBold r:id="rId22" w:fontKey="{9703C99E-0907-4606-A525-DC29AC316A26}"/>
    <w:embedBoldItalic r:id="rId23" w:fontKey="{09EB12F1-11F6-47A0-AF7E-A22E943349CD}"/>
  </w:font>
  <w:font w:name="ATraditional Arabic">
    <w:altName w:val="Times New Roman"/>
    <w:charset w:val="B2"/>
    <w:family w:val="auto"/>
    <w:pitch w:val="variable"/>
    <w:sig w:usb0="00000000" w:usb1="80000000" w:usb2="00000008" w:usb3="00000000" w:csb0="00000041" w:csb1="00000000"/>
    <w:embedRegular r:id="rId24" w:fontKey="{FF567483-1ADB-4CA6-91EB-4427E5DA21FE}"/>
    <w:embedBold r:id="rId25" w:fontKey="{B8F406EC-B6BC-4748-B68F-AA061B6F6082}"/>
  </w:font>
  <w:font w:name="Tahoma">
    <w:panose1 w:val="020B0604030504040204"/>
    <w:charset w:val="00"/>
    <w:family w:val="swiss"/>
    <w:pitch w:val="variable"/>
    <w:sig w:usb0="E1002EFF" w:usb1="C000605B" w:usb2="00000029" w:usb3="00000000" w:csb0="000101FF" w:csb1="00000000"/>
    <w:embedRegular r:id="rId26" w:fontKey="{EA5A99D2-DED7-4D80-B587-9C72294CDF42}"/>
    <w:embedBold r:id="rId27" w:fontKey="{3B25B911-E305-430C-8051-BC0E6FD27B58}"/>
  </w:font>
  <w:font w:name="OthmaniQ">
    <w:charset w:val="B2"/>
    <w:family w:val="auto"/>
    <w:pitch w:val="variable"/>
    <w:sig w:usb0="00002001" w:usb1="00000000" w:usb2="00000000" w:usb3="00000000" w:csb0="00000040" w:csb1="00000000"/>
    <w:embedRegular r:id="rId28" w:fontKey="{2F67B065-985F-4534-8F04-14AA91DD6DB4}"/>
    <w:embedBold r:id="rId29" w:fontKey="{3A28BDB9-7DC1-403E-83D5-CB5359425C51}"/>
  </w:font>
  <w:font w:name="Lotus Linotype">
    <w:altName w:val="Times New Roman"/>
    <w:charset w:val="00"/>
    <w:family w:val="auto"/>
    <w:pitch w:val="variable"/>
    <w:sig w:usb0="00000000" w:usb1="80000000" w:usb2="00000008" w:usb3="00000000" w:csb0="00000043" w:csb1="00000000"/>
    <w:embedRegular r:id="rId30" w:fontKey="{A649F51F-FE81-4C15-A0CF-BDE11692BBD7}"/>
  </w:font>
  <w:font w:name="AGA Arabesque">
    <w:panose1 w:val="05000000000000000000"/>
    <w:charset w:val="02"/>
    <w:family w:val="auto"/>
    <w:pitch w:val="variable"/>
    <w:sig w:usb0="00000000" w:usb1="10000000" w:usb2="00000000" w:usb3="00000000" w:csb0="80000000" w:csb1="00000000"/>
    <w:embedRegular r:id="rId31" w:fontKey="{042B228F-6C0F-42C8-B845-B186E935A2DB}"/>
  </w:font>
  <w:font w:name="PT Bold Heading">
    <w:altName w:val="Segoe UI Semilight"/>
    <w:charset w:val="B2"/>
    <w:family w:val="auto"/>
    <w:pitch w:val="variable"/>
    <w:sig w:usb0="00002000" w:usb1="80000000" w:usb2="00000008" w:usb3="00000000" w:csb0="00000040" w:csb1="00000000"/>
    <w:embedRegular r:id="rId32" w:fontKey="{FFD695D3-108C-4D4A-BBB8-727434BDE679}"/>
  </w:font>
  <w:font w:name="Andalus">
    <w:panose1 w:val="02020603050405020304"/>
    <w:charset w:val="00"/>
    <w:family w:val="roman"/>
    <w:pitch w:val="variable"/>
    <w:sig w:usb0="00002003" w:usb1="80000000" w:usb2="00000008" w:usb3="00000000" w:csb0="00000041" w:csb1="00000000"/>
    <w:embedRegular r:id="rId33" w:fontKey="{6C9E01F3-DCE3-43B1-9AF4-53BCBE05441C}"/>
    <w:embedBold r:id="rId34" w:fontKey="{601A4B1B-75CC-42C6-AF4F-8CFF30B5F343}"/>
  </w:font>
  <w:font w:name="AL-Mohanad Bold">
    <w:panose1 w:val="00000000000000000000"/>
    <w:charset w:val="B2"/>
    <w:family w:val="auto"/>
    <w:pitch w:val="variable"/>
    <w:sig w:usb0="00002001" w:usb1="00000000" w:usb2="00000000" w:usb3="00000000" w:csb0="00000040" w:csb1="00000000"/>
    <w:embedRegular r:id="rId35" w:fontKey="{9CC91789-B2C1-496E-B71D-20A609A4B08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6044" w:rsidRDefault="00E86044" w:rsidP="00235F65">
    <w:pPr>
      <w:pStyle w:val="Footer"/>
      <w:rPr>
        <w:noProof w:val="0"/>
        <w:rtl/>
      </w:rPr>
    </w:pPr>
  </w:p>
  <w:p w:rsidR="00E86044" w:rsidRDefault="00E86044" w:rsidP="00235F65">
    <w:pPr>
      <w:pStyle w:val="Footer"/>
      <w:rPr>
        <w:noProof w:val="0"/>
        <w:rtl/>
      </w:rPr>
    </w:pPr>
  </w:p>
  <w:p w:rsidR="00E86044" w:rsidRDefault="00E86044"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B4D69" w:rsidRDefault="007B4D69" w:rsidP="00235F65">
      <w:r>
        <w:separator/>
      </w:r>
    </w:p>
  </w:footnote>
  <w:footnote w:type="continuationSeparator" w:id="0">
    <w:p w:rsidR="007B4D69" w:rsidRDefault="007B4D69"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6044" w:rsidRPr="00711431" w:rsidRDefault="007B4D69"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E86044" w:rsidRPr="00AC4C04" w:rsidRDefault="00E86044"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9D61C0">
                  <w:rPr>
                    <w:rStyle w:val="PageNumber"/>
                    <w:rFonts w:cs="Simplified Arabic"/>
                    <w:sz w:val="26"/>
                    <w:szCs w:val="26"/>
                    <w:rtl/>
                  </w:rPr>
                  <w:t>24</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E86044" w:rsidRPr="00711431" w:rsidRDefault="00E8604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86044" w:rsidRPr="00AC4C04" w:rsidRDefault="00E86044"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9D61C0">
                  <w:rPr>
                    <w:rFonts w:cs="Simplified Arabic"/>
                    <w:sz w:val="28"/>
                    <w:rtl/>
                  </w:rPr>
                  <w:t>24</w:t>
                </w:r>
                <w:r w:rsidRPr="00AC4C04">
                  <w:rPr>
                    <w:rFonts w:cs="Simplified Arabic"/>
                    <w:sz w:val="28"/>
                    <w:rtl/>
                  </w:rPr>
                  <w:fldChar w:fldCharType="end"/>
                </w:r>
              </w:p>
            </w:txbxContent>
          </v:textbox>
          <w10:wrap type="square"/>
        </v:shape>
      </w:pict>
    </w:r>
  </w:p>
  <w:p w:rsidR="00E86044" w:rsidRPr="00711431" w:rsidRDefault="007B4D69" w:rsidP="00711431">
    <w:pPr>
      <w:pStyle w:val="Header"/>
      <w:rPr>
        <w:b/>
        <w:bCs/>
        <w:noProof w:val="0"/>
        <w:rtl/>
      </w:rPr>
    </w:pPr>
    <w:r>
      <w:rPr>
        <w:rtl/>
      </w:rPr>
      <w:pict>
        <v:shape id="_x0000_s2052" type="#_x0000_t202" style="position:absolute;left:0;text-align:left;margin-left:45.4pt;margin-top:14.5pt;width:79pt;height:27pt;z-index:251655680" stroked="f">
          <v:textbox style="mso-next-textbox:#_x0000_s2052" inset="0,,1mm">
            <w:txbxContent>
              <w:p w:rsidR="00E86044" w:rsidRPr="00711431" w:rsidRDefault="00E86044" w:rsidP="009D61C0">
                <w:pPr>
                  <w:jc w:val="center"/>
                  <w:rPr>
                    <w:rFonts w:cs="AL-Mohanad Bold"/>
                    <w:b w:val="0"/>
                    <w:bCs w:val="0"/>
                    <w:noProof w:val="0"/>
                    <w:szCs w:val="22"/>
                    <w:rtl/>
                  </w:rPr>
                </w:pPr>
                <w:r>
                  <w:rPr>
                    <w:rFonts w:cs="AL-Mohanad Bold" w:hint="cs"/>
                    <w:b w:val="0"/>
                    <w:bCs w:val="0"/>
                    <w:noProof w:val="0"/>
                    <w:szCs w:val="22"/>
                    <w:rtl/>
                  </w:rPr>
                  <w:t>منسك ابن باز (0</w:t>
                </w:r>
                <w:r w:rsidR="009D61C0">
                  <w:rPr>
                    <w:rFonts w:cs="AL-Mohanad Bold" w:hint="cs"/>
                    <w:b w:val="0"/>
                    <w:bCs w:val="0"/>
                    <w:noProof w:val="0"/>
                    <w:szCs w:val="22"/>
                    <w:rtl/>
                  </w:rPr>
                  <w:t>3</w:t>
                </w:r>
                <w:r>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6044" w:rsidRPr="00711431" w:rsidRDefault="007B4D69"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E86044" w:rsidRPr="00AC4C04" w:rsidRDefault="00E86044"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9D61C0">
                  <w:rPr>
                    <w:rStyle w:val="PageNumber"/>
                    <w:rFonts w:cs="Simplified Arabic"/>
                    <w:rtl/>
                  </w:rPr>
                  <w:t>23</w:t>
                </w:r>
                <w:r w:rsidRPr="00AC4C04">
                  <w:rPr>
                    <w:rStyle w:val="PageNumber"/>
                    <w:rFonts w:cs="Simplified Arabic"/>
                    <w:rtl/>
                  </w:rPr>
                  <w:fldChar w:fldCharType="end"/>
                </w:r>
              </w:p>
            </w:txbxContent>
          </v:textbox>
          <w10:wrap anchorx="page"/>
        </v:shape>
      </w:pict>
    </w:r>
  </w:p>
  <w:p w:rsidR="00E86044" w:rsidRPr="00711431" w:rsidRDefault="007B4D69"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E86044" w:rsidRPr="00711431" w:rsidRDefault="00E8604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86044" w:rsidRPr="00AC4C04" w:rsidRDefault="00E86044"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9D61C0">
                  <w:rPr>
                    <w:rStyle w:val="PageNumber"/>
                    <w:rFonts w:cs="Simplified Arabic"/>
                    <w:sz w:val="28"/>
                    <w:rtl/>
                  </w:rPr>
                  <w:t>23</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E86044" w:rsidRPr="00711431" w:rsidRDefault="00E86044"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E86044" w:rsidRPr="00AC4C04" w:rsidRDefault="00E86044"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9D61C0">
                  <w:rPr>
                    <w:rStyle w:val="PageNumber"/>
                    <w:rFonts w:cs="Simplified Arabic"/>
                    <w:sz w:val="26"/>
                    <w:szCs w:val="26"/>
                    <w:rtl/>
                  </w:rPr>
                  <w:t>23</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461B"/>
    <w:rsid w:val="000146A4"/>
    <w:rsid w:val="0001498C"/>
    <w:rsid w:val="00014B73"/>
    <w:rsid w:val="0001501A"/>
    <w:rsid w:val="0001507C"/>
    <w:rsid w:val="00015568"/>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A6"/>
    <w:rsid w:val="0002629C"/>
    <w:rsid w:val="000263AB"/>
    <w:rsid w:val="00026BBD"/>
    <w:rsid w:val="000270A6"/>
    <w:rsid w:val="000272FB"/>
    <w:rsid w:val="000276B9"/>
    <w:rsid w:val="00027D88"/>
    <w:rsid w:val="000300D4"/>
    <w:rsid w:val="0003015E"/>
    <w:rsid w:val="000303F2"/>
    <w:rsid w:val="00030488"/>
    <w:rsid w:val="000306CE"/>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9DC"/>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0D5"/>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58D"/>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2E6"/>
    <w:rsid w:val="00097727"/>
    <w:rsid w:val="00097A31"/>
    <w:rsid w:val="00097B52"/>
    <w:rsid w:val="000A0535"/>
    <w:rsid w:val="000A129C"/>
    <w:rsid w:val="000A138B"/>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D38"/>
    <w:rsid w:val="000B1F17"/>
    <w:rsid w:val="000B1FE0"/>
    <w:rsid w:val="000B2D79"/>
    <w:rsid w:val="000B3100"/>
    <w:rsid w:val="000B33C9"/>
    <w:rsid w:val="000B34B7"/>
    <w:rsid w:val="000B3709"/>
    <w:rsid w:val="000B3F64"/>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398"/>
    <w:rsid w:val="000C15C4"/>
    <w:rsid w:val="000C245F"/>
    <w:rsid w:val="000C2B63"/>
    <w:rsid w:val="000C2CBF"/>
    <w:rsid w:val="000C2DB4"/>
    <w:rsid w:val="000C2FF0"/>
    <w:rsid w:val="000C317C"/>
    <w:rsid w:val="000C37C8"/>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C17"/>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2361"/>
    <w:rsid w:val="000E241F"/>
    <w:rsid w:val="000E292E"/>
    <w:rsid w:val="000E303E"/>
    <w:rsid w:val="000E38D0"/>
    <w:rsid w:val="000E41B2"/>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5A5"/>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5D9"/>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106"/>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4A5"/>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0F5"/>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46C2"/>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6CD"/>
    <w:rsid w:val="001A0B0C"/>
    <w:rsid w:val="001A0BF7"/>
    <w:rsid w:val="001A13F9"/>
    <w:rsid w:val="001A144F"/>
    <w:rsid w:val="001A181F"/>
    <w:rsid w:val="001A22A9"/>
    <w:rsid w:val="001A2471"/>
    <w:rsid w:val="001A2835"/>
    <w:rsid w:val="001A435D"/>
    <w:rsid w:val="001A4447"/>
    <w:rsid w:val="001A4799"/>
    <w:rsid w:val="001A492E"/>
    <w:rsid w:val="001A4F10"/>
    <w:rsid w:val="001A5441"/>
    <w:rsid w:val="001A593E"/>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D29"/>
    <w:rsid w:val="001B5ECF"/>
    <w:rsid w:val="001B5FBA"/>
    <w:rsid w:val="001B6197"/>
    <w:rsid w:val="001B61A0"/>
    <w:rsid w:val="001B64E7"/>
    <w:rsid w:val="001B65A7"/>
    <w:rsid w:val="001B6FB1"/>
    <w:rsid w:val="001B79A0"/>
    <w:rsid w:val="001B7DFB"/>
    <w:rsid w:val="001C036E"/>
    <w:rsid w:val="001C067B"/>
    <w:rsid w:val="001C0C33"/>
    <w:rsid w:val="001C0FEB"/>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4B9B"/>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BDD"/>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DB6"/>
    <w:rsid w:val="00275F02"/>
    <w:rsid w:val="002766E1"/>
    <w:rsid w:val="00276907"/>
    <w:rsid w:val="0027697E"/>
    <w:rsid w:val="00276C41"/>
    <w:rsid w:val="00276C86"/>
    <w:rsid w:val="00276D32"/>
    <w:rsid w:val="00277111"/>
    <w:rsid w:val="002773A6"/>
    <w:rsid w:val="002775FE"/>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9AD"/>
    <w:rsid w:val="00290AE7"/>
    <w:rsid w:val="00290BDB"/>
    <w:rsid w:val="002911B8"/>
    <w:rsid w:val="0029144B"/>
    <w:rsid w:val="002918FB"/>
    <w:rsid w:val="00291E40"/>
    <w:rsid w:val="00291F38"/>
    <w:rsid w:val="002921B7"/>
    <w:rsid w:val="00292638"/>
    <w:rsid w:val="002926A9"/>
    <w:rsid w:val="002926CF"/>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8FE"/>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1CA"/>
    <w:rsid w:val="002B4557"/>
    <w:rsid w:val="002B4A70"/>
    <w:rsid w:val="002B4FE7"/>
    <w:rsid w:val="002B516E"/>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586"/>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44C"/>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E1"/>
    <w:rsid w:val="00333E04"/>
    <w:rsid w:val="00333E88"/>
    <w:rsid w:val="00334522"/>
    <w:rsid w:val="003349B5"/>
    <w:rsid w:val="00334A51"/>
    <w:rsid w:val="00334E1E"/>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89F"/>
    <w:rsid w:val="00366E98"/>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3EE"/>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553"/>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B7FB5"/>
    <w:rsid w:val="003C0256"/>
    <w:rsid w:val="003C08CF"/>
    <w:rsid w:val="003C090E"/>
    <w:rsid w:val="003C092F"/>
    <w:rsid w:val="003C09E8"/>
    <w:rsid w:val="003C0A28"/>
    <w:rsid w:val="003C0B37"/>
    <w:rsid w:val="003C0BD9"/>
    <w:rsid w:val="003C0C0E"/>
    <w:rsid w:val="003C0DD8"/>
    <w:rsid w:val="003C0EFE"/>
    <w:rsid w:val="003C15E6"/>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348"/>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607"/>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4E"/>
    <w:rsid w:val="0047317A"/>
    <w:rsid w:val="00473394"/>
    <w:rsid w:val="004733B6"/>
    <w:rsid w:val="00473D06"/>
    <w:rsid w:val="00473D4B"/>
    <w:rsid w:val="00473E48"/>
    <w:rsid w:val="00473F29"/>
    <w:rsid w:val="00473F94"/>
    <w:rsid w:val="004741B5"/>
    <w:rsid w:val="004741C0"/>
    <w:rsid w:val="004742A3"/>
    <w:rsid w:val="0047448D"/>
    <w:rsid w:val="0047520D"/>
    <w:rsid w:val="004754C9"/>
    <w:rsid w:val="004758A5"/>
    <w:rsid w:val="004759D2"/>
    <w:rsid w:val="00476E0D"/>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CF"/>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456"/>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C56"/>
    <w:rsid w:val="004E4EC4"/>
    <w:rsid w:val="004E50CA"/>
    <w:rsid w:val="004E579F"/>
    <w:rsid w:val="004E5F21"/>
    <w:rsid w:val="004E6082"/>
    <w:rsid w:val="004E6091"/>
    <w:rsid w:val="004E6197"/>
    <w:rsid w:val="004E632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D46"/>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504"/>
    <w:rsid w:val="00516670"/>
    <w:rsid w:val="005167CF"/>
    <w:rsid w:val="00516C28"/>
    <w:rsid w:val="00516CE7"/>
    <w:rsid w:val="005170B5"/>
    <w:rsid w:val="005172F4"/>
    <w:rsid w:val="00517524"/>
    <w:rsid w:val="00517963"/>
    <w:rsid w:val="005179AA"/>
    <w:rsid w:val="005202DE"/>
    <w:rsid w:val="00520536"/>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B5F"/>
    <w:rsid w:val="00544DFA"/>
    <w:rsid w:val="00544ED2"/>
    <w:rsid w:val="00545370"/>
    <w:rsid w:val="00545539"/>
    <w:rsid w:val="005456B4"/>
    <w:rsid w:val="005456D2"/>
    <w:rsid w:val="00545B01"/>
    <w:rsid w:val="00545B4D"/>
    <w:rsid w:val="00545DF9"/>
    <w:rsid w:val="00545E0E"/>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3F1"/>
    <w:rsid w:val="0055643B"/>
    <w:rsid w:val="00556584"/>
    <w:rsid w:val="00556CAB"/>
    <w:rsid w:val="00557339"/>
    <w:rsid w:val="005579C4"/>
    <w:rsid w:val="005579C9"/>
    <w:rsid w:val="00560032"/>
    <w:rsid w:val="00560313"/>
    <w:rsid w:val="00560834"/>
    <w:rsid w:val="005608DA"/>
    <w:rsid w:val="005615B1"/>
    <w:rsid w:val="005615DE"/>
    <w:rsid w:val="00561BF4"/>
    <w:rsid w:val="00561CD2"/>
    <w:rsid w:val="00561DBE"/>
    <w:rsid w:val="00561F94"/>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C32"/>
    <w:rsid w:val="005D3FF6"/>
    <w:rsid w:val="005D4030"/>
    <w:rsid w:val="005D4039"/>
    <w:rsid w:val="005D4438"/>
    <w:rsid w:val="005D4D3E"/>
    <w:rsid w:val="005D527E"/>
    <w:rsid w:val="005D536A"/>
    <w:rsid w:val="005D5691"/>
    <w:rsid w:val="005D5727"/>
    <w:rsid w:val="005D597C"/>
    <w:rsid w:val="005D61B1"/>
    <w:rsid w:val="005D622E"/>
    <w:rsid w:val="005D6504"/>
    <w:rsid w:val="005D69B3"/>
    <w:rsid w:val="005D6F82"/>
    <w:rsid w:val="005D7349"/>
    <w:rsid w:val="005D7505"/>
    <w:rsid w:val="005D755F"/>
    <w:rsid w:val="005D7710"/>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107"/>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0FC8"/>
    <w:rsid w:val="006311E5"/>
    <w:rsid w:val="00631526"/>
    <w:rsid w:val="0063184A"/>
    <w:rsid w:val="006322B0"/>
    <w:rsid w:val="006325B0"/>
    <w:rsid w:val="006325F3"/>
    <w:rsid w:val="006327F8"/>
    <w:rsid w:val="006329BE"/>
    <w:rsid w:val="00632AD0"/>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D0"/>
    <w:rsid w:val="006427FD"/>
    <w:rsid w:val="006428B9"/>
    <w:rsid w:val="006430C6"/>
    <w:rsid w:val="00643113"/>
    <w:rsid w:val="0064324E"/>
    <w:rsid w:val="00643652"/>
    <w:rsid w:val="00643BCB"/>
    <w:rsid w:val="006444D2"/>
    <w:rsid w:val="00644726"/>
    <w:rsid w:val="00644905"/>
    <w:rsid w:val="006449F2"/>
    <w:rsid w:val="00644C3C"/>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4EB9"/>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57C"/>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B3D"/>
    <w:rsid w:val="00691E32"/>
    <w:rsid w:val="00691F5A"/>
    <w:rsid w:val="00691F98"/>
    <w:rsid w:val="00692338"/>
    <w:rsid w:val="00692557"/>
    <w:rsid w:val="006925E1"/>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C4A"/>
    <w:rsid w:val="00697D47"/>
    <w:rsid w:val="00697D4C"/>
    <w:rsid w:val="006A0AA4"/>
    <w:rsid w:val="006A0BAF"/>
    <w:rsid w:val="006A0FEB"/>
    <w:rsid w:val="006A11BE"/>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5C51"/>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03E3"/>
    <w:rsid w:val="006C16A4"/>
    <w:rsid w:val="006C1764"/>
    <w:rsid w:val="006C1B95"/>
    <w:rsid w:val="006C34DF"/>
    <w:rsid w:val="006C4462"/>
    <w:rsid w:val="006C45D7"/>
    <w:rsid w:val="006C4E62"/>
    <w:rsid w:val="006C5494"/>
    <w:rsid w:val="006C5508"/>
    <w:rsid w:val="006C5E9B"/>
    <w:rsid w:val="006C6784"/>
    <w:rsid w:val="006C6A88"/>
    <w:rsid w:val="006C6BD1"/>
    <w:rsid w:val="006C6D12"/>
    <w:rsid w:val="006C6E84"/>
    <w:rsid w:val="006C6F78"/>
    <w:rsid w:val="006C720F"/>
    <w:rsid w:val="006C72B6"/>
    <w:rsid w:val="006C78C2"/>
    <w:rsid w:val="006D002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93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CB6"/>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591"/>
    <w:rsid w:val="007438A1"/>
    <w:rsid w:val="00743C70"/>
    <w:rsid w:val="007440D0"/>
    <w:rsid w:val="007446C6"/>
    <w:rsid w:val="0074490B"/>
    <w:rsid w:val="00745518"/>
    <w:rsid w:val="00745714"/>
    <w:rsid w:val="007458D6"/>
    <w:rsid w:val="0074590F"/>
    <w:rsid w:val="00745CCE"/>
    <w:rsid w:val="00745EDA"/>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6A9"/>
    <w:rsid w:val="00782740"/>
    <w:rsid w:val="007829A4"/>
    <w:rsid w:val="00783DE6"/>
    <w:rsid w:val="00783F64"/>
    <w:rsid w:val="00784039"/>
    <w:rsid w:val="007847D8"/>
    <w:rsid w:val="00784CFA"/>
    <w:rsid w:val="00784D8E"/>
    <w:rsid w:val="00784FC6"/>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4D69"/>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1CF"/>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4EE5"/>
    <w:rsid w:val="007D5019"/>
    <w:rsid w:val="007D524F"/>
    <w:rsid w:val="007D537F"/>
    <w:rsid w:val="007D555E"/>
    <w:rsid w:val="007D5587"/>
    <w:rsid w:val="007D5950"/>
    <w:rsid w:val="007D5C47"/>
    <w:rsid w:val="007D60E1"/>
    <w:rsid w:val="007D6D42"/>
    <w:rsid w:val="007D6FF1"/>
    <w:rsid w:val="007D7235"/>
    <w:rsid w:val="007D74E9"/>
    <w:rsid w:val="007D7E60"/>
    <w:rsid w:val="007E0AF0"/>
    <w:rsid w:val="007E185C"/>
    <w:rsid w:val="007E1A8F"/>
    <w:rsid w:val="007E1BBF"/>
    <w:rsid w:val="007E203B"/>
    <w:rsid w:val="007E2231"/>
    <w:rsid w:val="007E2AE2"/>
    <w:rsid w:val="007E2B32"/>
    <w:rsid w:val="007E30E2"/>
    <w:rsid w:val="007E3665"/>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7A7"/>
    <w:rsid w:val="00820BC2"/>
    <w:rsid w:val="00821699"/>
    <w:rsid w:val="00821E28"/>
    <w:rsid w:val="008224A8"/>
    <w:rsid w:val="008229FB"/>
    <w:rsid w:val="00822AAE"/>
    <w:rsid w:val="00822C09"/>
    <w:rsid w:val="00822CD7"/>
    <w:rsid w:val="0082304A"/>
    <w:rsid w:val="00823B2A"/>
    <w:rsid w:val="00823E33"/>
    <w:rsid w:val="0082402C"/>
    <w:rsid w:val="00824230"/>
    <w:rsid w:val="00824EC6"/>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52"/>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5D21"/>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4D0"/>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70EA"/>
    <w:rsid w:val="008F7134"/>
    <w:rsid w:val="008F7512"/>
    <w:rsid w:val="008F7F19"/>
    <w:rsid w:val="008F7F71"/>
    <w:rsid w:val="00900473"/>
    <w:rsid w:val="00900846"/>
    <w:rsid w:val="00900CBA"/>
    <w:rsid w:val="00900EB5"/>
    <w:rsid w:val="009015A9"/>
    <w:rsid w:val="00901627"/>
    <w:rsid w:val="00902A9A"/>
    <w:rsid w:val="009030A5"/>
    <w:rsid w:val="00903318"/>
    <w:rsid w:val="009033E7"/>
    <w:rsid w:val="00903515"/>
    <w:rsid w:val="0090378D"/>
    <w:rsid w:val="00903AAB"/>
    <w:rsid w:val="00903B6D"/>
    <w:rsid w:val="00904036"/>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2D5"/>
    <w:rsid w:val="009415AA"/>
    <w:rsid w:val="009418CE"/>
    <w:rsid w:val="00941A0F"/>
    <w:rsid w:val="00941DAE"/>
    <w:rsid w:val="00942176"/>
    <w:rsid w:val="009421BC"/>
    <w:rsid w:val="0094250F"/>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213A"/>
    <w:rsid w:val="00962631"/>
    <w:rsid w:val="00963A0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04C"/>
    <w:rsid w:val="0097111C"/>
    <w:rsid w:val="00971152"/>
    <w:rsid w:val="00971874"/>
    <w:rsid w:val="00971A02"/>
    <w:rsid w:val="00971BC9"/>
    <w:rsid w:val="00972AAA"/>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6D8"/>
    <w:rsid w:val="009A6826"/>
    <w:rsid w:val="009A75E9"/>
    <w:rsid w:val="009A761E"/>
    <w:rsid w:val="009A7914"/>
    <w:rsid w:val="009A7EA9"/>
    <w:rsid w:val="009A7F7C"/>
    <w:rsid w:val="009B0170"/>
    <w:rsid w:val="009B079B"/>
    <w:rsid w:val="009B07D0"/>
    <w:rsid w:val="009B07D2"/>
    <w:rsid w:val="009B0CD2"/>
    <w:rsid w:val="009B157F"/>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744"/>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1C0"/>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2F0E"/>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6D"/>
    <w:rsid w:val="00A201EE"/>
    <w:rsid w:val="00A21596"/>
    <w:rsid w:val="00A2183A"/>
    <w:rsid w:val="00A21E12"/>
    <w:rsid w:val="00A220D7"/>
    <w:rsid w:val="00A22378"/>
    <w:rsid w:val="00A22AFA"/>
    <w:rsid w:val="00A22B1E"/>
    <w:rsid w:val="00A23E48"/>
    <w:rsid w:val="00A24AEB"/>
    <w:rsid w:val="00A24C34"/>
    <w:rsid w:val="00A255A0"/>
    <w:rsid w:val="00A26217"/>
    <w:rsid w:val="00A2632D"/>
    <w:rsid w:val="00A26966"/>
    <w:rsid w:val="00A27090"/>
    <w:rsid w:val="00A270A9"/>
    <w:rsid w:val="00A277F3"/>
    <w:rsid w:val="00A278E1"/>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59F"/>
    <w:rsid w:val="00A76C47"/>
    <w:rsid w:val="00A76C89"/>
    <w:rsid w:val="00A77782"/>
    <w:rsid w:val="00A7785E"/>
    <w:rsid w:val="00A778B9"/>
    <w:rsid w:val="00A779E0"/>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65C"/>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6DF"/>
    <w:rsid w:val="00AC1746"/>
    <w:rsid w:val="00AC1919"/>
    <w:rsid w:val="00AC24B5"/>
    <w:rsid w:val="00AC26BE"/>
    <w:rsid w:val="00AC27DA"/>
    <w:rsid w:val="00AC3551"/>
    <w:rsid w:val="00AC36D8"/>
    <w:rsid w:val="00AC4470"/>
    <w:rsid w:val="00AC4C04"/>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5EDA"/>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716"/>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A61"/>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369"/>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1EA"/>
    <w:rsid w:val="00B65227"/>
    <w:rsid w:val="00B655C0"/>
    <w:rsid w:val="00B6591A"/>
    <w:rsid w:val="00B65BB2"/>
    <w:rsid w:val="00B65E18"/>
    <w:rsid w:val="00B65E3C"/>
    <w:rsid w:val="00B66B5F"/>
    <w:rsid w:val="00B66C7F"/>
    <w:rsid w:val="00B674D6"/>
    <w:rsid w:val="00B6773E"/>
    <w:rsid w:val="00B7007D"/>
    <w:rsid w:val="00B708AD"/>
    <w:rsid w:val="00B708B8"/>
    <w:rsid w:val="00B719DB"/>
    <w:rsid w:val="00B72328"/>
    <w:rsid w:val="00B72FDB"/>
    <w:rsid w:val="00B73255"/>
    <w:rsid w:val="00B7364A"/>
    <w:rsid w:val="00B74189"/>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0DA3"/>
    <w:rsid w:val="00B91074"/>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4C5C"/>
    <w:rsid w:val="00B95183"/>
    <w:rsid w:val="00B95735"/>
    <w:rsid w:val="00B9596D"/>
    <w:rsid w:val="00B95A80"/>
    <w:rsid w:val="00B95FBA"/>
    <w:rsid w:val="00B95FD9"/>
    <w:rsid w:val="00B96337"/>
    <w:rsid w:val="00B9635C"/>
    <w:rsid w:val="00B97254"/>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43D2"/>
    <w:rsid w:val="00BA4489"/>
    <w:rsid w:val="00BA44DA"/>
    <w:rsid w:val="00BA4A30"/>
    <w:rsid w:val="00BA53BC"/>
    <w:rsid w:val="00BA5747"/>
    <w:rsid w:val="00BA5D86"/>
    <w:rsid w:val="00BA602D"/>
    <w:rsid w:val="00BA6188"/>
    <w:rsid w:val="00BA6629"/>
    <w:rsid w:val="00BA67CC"/>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EC"/>
    <w:rsid w:val="00BD362D"/>
    <w:rsid w:val="00BD38DC"/>
    <w:rsid w:val="00BD3D20"/>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B24"/>
    <w:rsid w:val="00BF3D7F"/>
    <w:rsid w:val="00BF4772"/>
    <w:rsid w:val="00BF4B05"/>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2E72"/>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B55"/>
    <w:rsid w:val="00C24CE7"/>
    <w:rsid w:val="00C2518D"/>
    <w:rsid w:val="00C255BE"/>
    <w:rsid w:val="00C25AF5"/>
    <w:rsid w:val="00C25E5A"/>
    <w:rsid w:val="00C261F5"/>
    <w:rsid w:val="00C265FD"/>
    <w:rsid w:val="00C26A04"/>
    <w:rsid w:val="00C2722B"/>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216"/>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30E"/>
    <w:rsid w:val="00C44530"/>
    <w:rsid w:val="00C44AC6"/>
    <w:rsid w:val="00C44F76"/>
    <w:rsid w:val="00C4523A"/>
    <w:rsid w:val="00C453BA"/>
    <w:rsid w:val="00C45A8E"/>
    <w:rsid w:val="00C45C2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60C"/>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3FF"/>
    <w:rsid w:val="00C67A75"/>
    <w:rsid w:val="00C70547"/>
    <w:rsid w:val="00C70D12"/>
    <w:rsid w:val="00C70E3E"/>
    <w:rsid w:val="00C71515"/>
    <w:rsid w:val="00C71649"/>
    <w:rsid w:val="00C71B52"/>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135"/>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7EB"/>
    <w:rsid w:val="00C8493A"/>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E2E"/>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B03"/>
    <w:rsid w:val="00CB5F64"/>
    <w:rsid w:val="00CB6229"/>
    <w:rsid w:val="00CB64CD"/>
    <w:rsid w:val="00CB64CF"/>
    <w:rsid w:val="00CB72F4"/>
    <w:rsid w:val="00CB73AD"/>
    <w:rsid w:val="00CB74C6"/>
    <w:rsid w:val="00CB7502"/>
    <w:rsid w:val="00CB77ED"/>
    <w:rsid w:val="00CB7E57"/>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D89"/>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89C"/>
    <w:rsid w:val="00D37D01"/>
    <w:rsid w:val="00D37DFE"/>
    <w:rsid w:val="00D37E9B"/>
    <w:rsid w:val="00D40261"/>
    <w:rsid w:val="00D403CA"/>
    <w:rsid w:val="00D4059C"/>
    <w:rsid w:val="00D4072E"/>
    <w:rsid w:val="00D407B5"/>
    <w:rsid w:val="00D408C0"/>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C5F"/>
    <w:rsid w:val="00D4575D"/>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0E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5EA8"/>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BC1"/>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A17"/>
    <w:rsid w:val="00D850CD"/>
    <w:rsid w:val="00D85193"/>
    <w:rsid w:val="00D85DDE"/>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6FE0"/>
    <w:rsid w:val="00DA77E5"/>
    <w:rsid w:val="00DA7D53"/>
    <w:rsid w:val="00DA7DBC"/>
    <w:rsid w:val="00DA7E7B"/>
    <w:rsid w:val="00DB0214"/>
    <w:rsid w:val="00DB0336"/>
    <w:rsid w:val="00DB0361"/>
    <w:rsid w:val="00DB0501"/>
    <w:rsid w:val="00DB05CF"/>
    <w:rsid w:val="00DB1843"/>
    <w:rsid w:val="00DB1B74"/>
    <w:rsid w:val="00DB2B4E"/>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5D4"/>
    <w:rsid w:val="00DD0676"/>
    <w:rsid w:val="00DD09DA"/>
    <w:rsid w:val="00DD0D70"/>
    <w:rsid w:val="00DD1174"/>
    <w:rsid w:val="00DD11CC"/>
    <w:rsid w:val="00DD14F4"/>
    <w:rsid w:val="00DD169E"/>
    <w:rsid w:val="00DD1932"/>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16B"/>
    <w:rsid w:val="00DE1321"/>
    <w:rsid w:val="00DE1698"/>
    <w:rsid w:val="00DE18B1"/>
    <w:rsid w:val="00DE1904"/>
    <w:rsid w:val="00DE1A0A"/>
    <w:rsid w:val="00DE2203"/>
    <w:rsid w:val="00DE25AE"/>
    <w:rsid w:val="00DE28C2"/>
    <w:rsid w:val="00DE2AD0"/>
    <w:rsid w:val="00DE2D6E"/>
    <w:rsid w:val="00DE2D95"/>
    <w:rsid w:val="00DE3AF4"/>
    <w:rsid w:val="00DE477B"/>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789"/>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116F"/>
    <w:rsid w:val="00E71D6B"/>
    <w:rsid w:val="00E7217C"/>
    <w:rsid w:val="00E7221A"/>
    <w:rsid w:val="00E727F6"/>
    <w:rsid w:val="00E73467"/>
    <w:rsid w:val="00E73E4F"/>
    <w:rsid w:val="00E74379"/>
    <w:rsid w:val="00E74C26"/>
    <w:rsid w:val="00E74E98"/>
    <w:rsid w:val="00E751E5"/>
    <w:rsid w:val="00E758C9"/>
    <w:rsid w:val="00E758D5"/>
    <w:rsid w:val="00E75BCE"/>
    <w:rsid w:val="00E75BCF"/>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044"/>
    <w:rsid w:val="00E8630E"/>
    <w:rsid w:val="00E864BA"/>
    <w:rsid w:val="00E865E4"/>
    <w:rsid w:val="00E86A04"/>
    <w:rsid w:val="00E875AD"/>
    <w:rsid w:val="00E87AD1"/>
    <w:rsid w:val="00E87BB9"/>
    <w:rsid w:val="00E87C06"/>
    <w:rsid w:val="00E87E7B"/>
    <w:rsid w:val="00E87EBB"/>
    <w:rsid w:val="00E90535"/>
    <w:rsid w:val="00E90BC0"/>
    <w:rsid w:val="00E91127"/>
    <w:rsid w:val="00E91590"/>
    <w:rsid w:val="00E92037"/>
    <w:rsid w:val="00E92951"/>
    <w:rsid w:val="00E92BE3"/>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2AC"/>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66"/>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CB"/>
    <w:rsid w:val="00EF0FED"/>
    <w:rsid w:val="00EF1881"/>
    <w:rsid w:val="00EF2529"/>
    <w:rsid w:val="00EF2617"/>
    <w:rsid w:val="00EF2712"/>
    <w:rsid w:val="00EF2A5B"/>
    <w:rsid w:val="00EF2A5E"/>
    <w:rsid w:val="00EF2F0E"/>
    <w:rsid w:val="00EF30B1"/>
    <w:rsid w:val="00EF3B0D"/>
    <w:rsid w:val="00EF3C14"/>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85"/>
    <w:rsid w:val="00F304A3"/>
    <w:rsid w:val="00F30CB4"/>
    <w:rsid w:val="00F30E16"/>
    <w:rsid w:val="00F31057"/>
    <w:rsid w:val="00F31214"/>
    <w:rsid w:val="00F3194C"/>
    <w:rsid w:val="00F31BA4"/>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577C"/>
    <w:rsid w:val="00F35E3E"/>
    <w:rsid w:val="00F36D52"/>
    <w:rsid w:val="00F37032"/>
    <w:rsid w:val="00F37C00"/>
    <w:rsid w:val="00F37D08"/>
    <w:rsid w:val="00F37E3C"/>
    <w:rsid w:val="00F40282"/>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20EB"/>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0C"/>
    <w:rsid w:val="00F71823"/>
    <w:rsid w:val="00F71CE4"/>
    <w:rsid w:val="00F71D1B"/>
    <w:rsid w:val="00F7200D"/>
    <w:rsid w:val="00F728D8"/>
    <w:rsid w:val="00F730EB"/>
    <w:rsid w:val="00F73358"/>
    <w:rsid w:val="00F7335A"/>
    <w:rsid w:val="00F73BAF"/>
    <w:rsid w:val="00F7431F"/>
    <w:rsid w:val="00F743A6"/>
    <w:rsid w:val="00F7454A"/>
    <w:rsid w:val="00F74746"/>
    <w:rsid w:val="00F747B3"/>
    <w:rsid w:val="00F74D0C"/>
    <w:rsid w:val="00F75130"/>
    <w:rsid w:val="00F75514"/>
    <w:rsid w:val="00F75E53"/>
    <w:rsid w:val="00F75EA2"/>
    <w:rsid w:val="00F76353"/>
    <w:rsid w:val="00F76F22"/>
    <w:rsid w:val="00F770BB"/>
    <w:rsid w:val="00F77217"/>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97839"/>
    <w:rsid w:val="00FA0038"/>
    <w:rsid w:val="00FA041F"/>
    <w:rsid w:val="00FA0812"/>
    <w:rsid w:val="00FA11F3"/>
    <w:rsid w:val="00FA12F1"/>
    <w:rsid w:val="00FA134D"/>
    <w:rsid w:val="00FA13CF"/>
    <w:rsid w:val="00FA2219"/>
    <w:rsid w:val="00FA2872"/>
    <w:rsid w:val="00FA2A6F"/>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304"/>
    <w:rsid w:val="00FC76EE"/>
    <w:rsid w:val="00FC7A5B"/>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04FF"/>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851"/>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A51B4A9D-BA88-4DCA-8D85-525A179083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8E74D0"/>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8E74D0"/>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8E74D0"/>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8E74D0"/>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330024">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8732057">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2124302">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2628042">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4527084">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6513556">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672788">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F75F07-8047-4BD2-A223-7445E0668F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24546</TotalTime>
  <Pages>1</Pages>
  <Words>7044</Words>
  <Characters>40151</Characters>
  <Application>Microsoft Office Word</Application>
  <DocSecurity>0</DocSecurity>
  <Lines>334</Lines>
  <Paragraphs>94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47101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449</cp:revision>
  <cp:lastPrinted>2015-03-13T16:50:00Z</cp:lastPrinted>
  <dcterms:created xsi:type="dcterms:W3CDTF">2012-09-10T20:05:00Z</dcterms:created>
  <dcterms:modified xsi:type="dcterms:W3CDTF">2015-03-13T16:50:00Z</dcterms:modified>
</cp:coreProperties>
</file>